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67C5BCCC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Пятница, </w:t>
            </w:r>
            <w:r w:rsidR="00845A53">
              <w:rPr>
                <w:rFonts w:ascii="Book Antiqua" w:hAnsi="Book Antiqua"/>
                <w:sz w:val="28"/>
                <w:szCs w:val="28"/>
                <w:lang w:eastAsia="en-US"/>
              </w:rPr>
              <w:t>13</w:t>
            </w:r>
            <w:r w:rsidR="00C21A6B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мая 2022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года №</w:t>
            </w:r>
            <w:r w:rsidR="00E406A6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 w:rsidR="00845A53">
              <w:rPr>
                <w:rFonts w:ascii="Book Antiqua" w:hAnsi="Book Antiqua"/>
                <w:sz w:val="28"/>
                <w:szCs w:val="28"/>
                <w:lang w:eastAsia="en-US"/>
              </w:rPr>
              <w:t>8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(2</w:t>
            </w:r>
            <w:r w:rsidR="00E406A6">
              <w:rPr>
                <w:rFonts w:ascii="Book Antiqua" w:hAnsi="Book Antiqua"/>
                <w:sz w:val="28"/>
                <w:szCs w:val="28"/>
                <w:lang w:eastAsia="en-US"/>
              </w:rPr>
              <w:t>5</w:t>
            </w:r>
            <w:r w:rsidR="00845A53">
              <w:rPr>
                <w:rFonts w:ascii="Book Antiqua" w:hAnsi="Book Antiqua"/>
                <w:sz w:val="28"/>
                <w:szCs w:val="28"/>
                <w:lang w:eastAsia="en-US"/>
              </w:rPr>
              <w:t>8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p w14:paraId="51E3EB4F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Подготовка к сдаче итоговых испытаний для детей (будь то контрольная, экзамен, собеседование, публичное выступление и т.п.) является достаточно напряженным и тревожным периодом. В это время ребенок может стать заложником физического и психологического напряжения, что может существенно снизить его работоспособность, и как следствие, итоговые результаты.</w:t>
      </w:r>
    </w:p>
    <w:p w14:paraId="2FC709D8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</w:p>
    <w:p w14:paraId="01D17CA3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В это время детям, как никогда, нужна поддержка и помощь самых близких людей — родителей.</w:t>
      </w:r>
    </w:p>
    <w:p w14:paraId="5CA73289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Почему итоговые испытания так сильно влияют на ребенка?</w:t>
      </w:r>
    </w:p>
    <w:p w14:paraId="154A89E4" w14:textId="7463F444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- Любые итоговые испытания, это </w:t>
      </w:r>
      <w:r>
        <w:rPr>
          <w:rFonts w:ascii="Helvetica" w:hAnsi="Helvetica" w:cs="Helvetica"/>
          <w:b/>
          <w:bCs/>
          <w:color w:val="212121"/>
          <w:sz w:val="21"/>
          <w:szCs w:val="21"/>
        </w:rPr>
        <w:t>важное событие в жизни ребенка</w:t>
      </w:r>
      <w:r>
        <w:rPr>
          <w:rFonts w:ascii="Helvetica" w:hAnsi="Helvetica" w:cs="Helvetica"/>
          <w:color w:val="212121"/>
          <w:sz w:val="21"/>
          <w:szCs w:val="21"/>
        </w:rPr>
        <w:t>. Они проходят редко, но несут в себе особый, значимый смысл.</w:t>
      </w:r>
    </w:p>
    <w:p w14:paraId="6798AB52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- </w:t>
      </w:r>
      <w:r>
        <w:rPr>
          <w:rFonts w:ascii="Helvetica" w:hAnsi="Helvetica" w:cs="Helvetica"/>
          <w:b/>
          <w:bCs/>
          <w:color w:val="212121"/>
          <w:sz w:val="21"/>
          <w:szCs w:val="21"/>
        </w:rPr>
        <w:t>Страх провалиться, быть хуже остальных.</w:t>
      </w:r>
      <w:r>
        <w:rPr>
          <w:rFonts w:ascii="Helvetica" w:hAnsi="Helvetica" w:cs="Helvetica"/>
          <w:color w:val="212121"/>
          <w:sz w:val="21"/>
          <w:szCs w:val="21"/>
        </w:rPr>
        <w:t> Результаты итоговых испытаний могут повлиять на самооценку ребенка.</w:t>
      </w:r>
    </w:p>
    <w:p w14:paraId="66F14B2B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- </w:t>
      </w:r>
      <w:r>
        <w:rPr>
          <w:rFonts w:ascii="Helvetica" w:hAnsi="Helvetica" w:cs="Helvetica"/>
          <w:b/>
          <w:bCs/>
          <w:color w:val="212121"/>
          <w:sz w:val="21"/>
          <w:szCs w:val="21"/>
        </w:rPr>
        <w:t>Страх не оправдать ожидания близких людей</w:t>
      </w:r>
      <w:r>
        <w:rPr>
          <w:rFonts w:ascii="Helvetica" w:hAnsi="Helvetica" w:cs="Helvetica"/>
          <w:color w:val="212121"/>
          <w:sz w:val="21"/>
          <w:szCs w:val="21"/>
        </w:rPr>
        <w:t>, желание быть самым лучшим, примером для подражания, в глазах окружающих людей.</w:t>
      </w:r>
    </w:p>
    <w:p w14:paraId="51DD9D6B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- </w:t>
      </w:r>
      <w:r>
        <w:rPr>
          <w:rFonts w:ascii="Helvetica" w:hAnsi="Helvetica" w:cs="Helvetica"/>
          <w:b/>
          <w:bCs/>
          <w:color w:val="212121"/>
          <w:sz w:val="21"/>
          <w:szCs w:val="21"/>
        </w:rPr>
        <w:t>Страх неопределенности</w:t>
      </w:r>
      <w:r>
        <w:rPr>
          <w:rFonts w:ascii="Helvetica" w:hAnsi="Helvetica" w:cs="Helvetica"/>
          <w:color w:val="212121"/>
          <w:sz w:val="21"/>
          <w:szCs w:val="21"/>
        </w:rPr>
        <w:t>. Любое итоговое испытание, даже при наличии ориентировочных заданий и долгой подготовке, это что-то заранее неизвестное и неопределенное. Всегда существует вероятность, что задание или обстоятельства его выполнения, будут отличаться от привычных ребенку, это вызывает в ребенке чувство тревоги и страха.</w:t>
      </w:r>
    </w:p>
    <w:p w14:paraId="3DECE1D2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- </w:t>
      </w:r>
      <w:r>
        <w:rPr>
          <w:rFonts w:ascii="Helvetica" w:hAnsi="Helvetica" w:cs="Helvetica"/>
          <w:b/>
          <w:bCs/>
          <w:color w:val="212121"/>
          <w:sz w:val="21"/>
          <w:szCs w:val="21"/>
        </w:rPr>
        <w:t>Напряженная атмосфера</w:t>
      </w:r>
      <w:r>
        <w:rPr>
          <w:rFonts w:ascii="Helvetica" w:hAnsi="Helvetica" w:cs="Helvetica"/>
          <w:color w:val="212121"/>
          <w:sz w:val="21"/>
          <w:szCs w:val="21"/>
        </w:rPr>
        <w:t>. Педагоги и родители, зачастую, сами нагнетают обстановку. Педагоги, говоря, что их предмет самый значимый, пугают сложностью предстоящий испытаний, которое не каждому под силу. Родители, из-за неуверенности в силах ребенка, или из-за неспособности справиться с собственным волнениям постоянно напоминают ребенку о необходимости готовиться, иначе ведь произойдет «апокалипсис» под названием двойка. Ну и как же тут не вспомнить, про всеми любимое «Станешь дворником» или «Будешь продавцом «все по «5».</w:t>
      </w:r>
    </w:p>
    <w:p w14:paraId="43A007DC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Как помочь ребенку, относительно спокойно, преодолеть период итоговых испытаний и повысить их результативность?</w:t>
      </w:r>
    </w:p>
    <w:p w14:paraId="6D5A6334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</w:p>
    <w:p w14:paraId="3F9CAB64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1. Окажите ребенку поддержку!</w:t>
      </w:r>
    </w:p>
    <w:p w14:paraId="7867EB93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Поддерживать ребенка — значит верить в него!</w:t>
      </w:r>
      <w:r>
        <w:rPr>
          <w:rFonts w:ascii="Helvetica" w:hAnsi="Helvetica" w:cs="Helvetica"/>
          <w:color w:val="212121"/>
          <w:sz w:val="21"/>
          <w:szCs w:val="21"/>
        </w:rPr>
        <w:t> Родители могут выражать веру в ребенка словами, например, «Зная тебя, я уверен, что ты хорошо справишься!», «Посмотри как хорошо ты знаешь этот материал, эти знания помогут тебе на итоговом испытании!». Постарайтесь не давать оценочных суждений. Ведь в случае, если вы настроите ребенка на получение высшего балла, а он, по каким-либо причинам не сможет этого сделать, разочарование ребенка будет велико. Во-первых может пострадать самооценка ребенка, во-вторых может сформироваться ощущение, что ребенок не оправдал ожидания родителей, и из-за этого родители могут перестать его любить.</w:t>
      </w:r>
    </w:p>
    <w:p w14:paraId="45C554D9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Также, поддерживать ребенка нужно с помощью совместных действий, физического соучастия, тактильных прикосновений: обнять, положить руку на плечо и т.д.</w:t>
      </w:r>
    </w:p>
    <w:p w14:paraId="3E54D8C8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</w:p>
    <w:p w14:paraId="580D433A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Существуют ложные способы, т. н.</w:t>
      </w:r>
      <w:r>
        <w:rPr>
          <w:rFonts w:ascii="Helvetica" w:hAnsi="Helvetica" w:cs="Helvetica"/>
          <w:b/>
          <w:bCs/>
          <w:color w:val="212121"/>
          <w:sz w:val="21"/>
          <w:szCs w:val="21"/>
        </w:rPr>
        <w:t> "ловушки поддержки"</w:t>
      </w:r>
      <w:r>
        <w:rPr>
          <w:rFonts w:ascii="Helvetica" w:hAnsi="Helvetica" w:cs="Helvetica"/>
          <w:color w:val="212121"/>
          <w:sz w:val="21"/>
          <w:szCs w:val="21"/>
        </w:rPr>
        <w:t xml:space="preserve">. Так, типичными для родителей способами поддержки являются </w:t>
      </w:r>
      <w:proofErr w:type="spellStart"/>
      <w:r>
        <w:rPr>
          <w:rFonts w:ascii="Helvetica" w:hAnsi="Helvetica" w:cs="Helvetica"/>
          <w:color w:val="212121"/>
          <w:sz w:val="21"/>
          <w:szCs w:val="21"/>
        </w:rPr>
        <w:t>гиперопека</w:t>
      </w:r>
      <w:proofErr w:type="spellEnd"/>
      <w:r>
        <w:rPr>
          <w:rFonts w:ascii="Helvetica" w:hAnsi="Helvetica" w:cs="Helvetica"/>
          <w:color w:val="212121"/>
          <w:sz w:val="21"/>
          <w:szCs w:val="21"/>
        </w:rPr>
        <w:t xml:space="preserve">, создание зависимости ребенка от взрослого, навязывание нереальных для ребенка стандартов, стимулирование соперничества со сверстниками. Излишняя суета, опека, тотальный контроль по типу: «Почему не начал готовиться? Сколько материала успел повторить? Почему занимаешься ерундой?», чаще всего вызывают раздражение и протест. Ребенок должен быть уверен, что взрослые, которые могут помочь, находятся рядом, но это не должно выглядеть как приготовление уроков в начальной школе, когда мама сидит «локоть к локтю» и следит за каждым движением руки. Излишнее усердие и тотальный контроль со стороны </w:t>
      </w:r>
      <w:r>
        <w:rPr>
          <w:rFonts w:ascii="Helvetica" w:hAnsi="Helvetica" w:cs="Helvetica"/>
          <w:color w:val="212121"/>
          <w:sz w:val="21"/>
          <w:szCs w:val="21"/>
        </w:rPr>
        <w:lastRenderedPageBreak/>
        <w:t>взрослых только осложнят ситуацию. Сравнение с более успешными сверстниками (подчеркивание их успехов, положительных качеств: усидчивости, настойчивости, целеустремленности и т. п.) или старшими братьями и сестрами, которые уже успешно прошли экзаменационные испытания, не приведет к возникновению желания стать лучше или "взять с него пример", но может создать конфликтную ситуацию в семье и в классе. Эти методы приводят только к переживаниям ребенка, мешают нормальному развитию личности.</w:t>
      </w:r>
    </w:p>
    <w:p w14:paraId="0FD8E85B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Подлинная помощь взрослого должна основываться на поддержке способностей, возможностей ребенка, его положительных сторон!</w:t>
      </w:r>
    </w:p>
    <w:p w14:paraId="0F56AE33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</w:p>
    <w:p w14:paraId="0B65846A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2. Не повышайте тревожность ребенка накануне итоговых испытаний, транслируя ему собственное состояние.</w:t>
      </w:r>
    </w:p>
    <w:p w14:paraId="50959E97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Это могут быть фразы типа: «Я боюсь за тебя на экзамене, у меня на душе не спокойно» и пр. Ребенку всегда передается волнение родителей. Родители в ответственный момент могут справиться со своими эмоциями, а вот ребенок в силу возрастных особенностей может эмоционально «сорваться». Тревожность — это естественное, обычное состояние человека в сложной, незнакомой ситуации, и испытывают его абсолютно все люди. Нет человека, который бы не волновался перед итоговым испытанием или перед принятием какого-либо ответственного решения. Но когда волнение слишком сильное, оно мешает сконцентрироваться, сосредоточиться на материале, повышает агрессию и формирует общий негативный эмоциональный фон, который может привести к состоянию ступора и, как следствие, к низкому результату тестирования.</w:t>
      </w:r>
    </w:p>
    <w:p w14:paraId="16F1D6A8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Возьмите себя в руки, постарайтесь стабилизировать свое эмоциональное состояние, и как следствие, состояние ребенка. Чаще говорите фразы одобрения «Мы с тобой приложи много усилий, чтобы сдать итоговое испытание хорошо». Однако, не стоит говорить, что ребенок «обязан сдать на 5, ведь мама и папа, бабушка и дедушка, тетя и дядя — самые умные люди в мире, они всегда сдавали все предметы на 5 и у ребенка нет вариантов, кроме того, как оправдать ожидания семьи». Представьте как тяжело будет справиться ребенку с волнением, как страшно будет получить что-либо кроме «5».</w:t>
      </w:r>
    </w:p>
    <w:p w14:paraId="56C4AFAA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</w:p>
    <w:p w14:paraId="5293F548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3. Наблюдайте за самочувствием ребенка</w:t>
      </w:r>
      <w:r>
        <w:rPr>
          <w:rFonts w:ascii="Helvetica" w:hAnsi="Helvetica" w:cs="Helvetica"/>
          <w:color w:val="212121"/>
          <w:sz w:val="21"/>
          <w:szCs w:val="21"/>
        </w:rPr>
        <w:t>, при первых признаках переутомления целесообразно сделать перерыв, сменить деятельность, отвлечься. Объясните ребенку, что отдыхать, не дожидаясь усталости – лучшее средство от переутомления.</w:t>
      </w:r>
    </w:p>
    <w:p w14:paraId="1135B3E9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Контролируйте режим подготовки к итоговым испытаниям, не допускайте перегрузок.</w:t>
      </w:r>
    </w:p>
    <w:p w14:paraId="5443A292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</w:p>
    <w:p w14:paraId="41C0AC55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4. Не давайте ребенку успокоительное!</w:t>
      </w:r>
    </w:p>
    <w:p w14:paraId="17A004EF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Немного беспокоиться перед экзаменами, это нормально! Важно, чтобы ребенок обходился без стимуляторов (кофе, крепкого чая) и таблеток, нервная система перед экзаменом и так напряжена. Привычка к употреблению успокаивающих или стимулирующих средств в дальнейшем может закрепиться и способствовать формированию зависимости от искусственного стимулирования нервной системы.</w:t>
      </w:r>
    </w:p>
    <w:p w14:paraId="70EA064F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</w:p>
    <w:p w14:paraId="5D00FB76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5. Создайте для ребенка рабочую атмосферу.</w:t>
      </w:r>
    </w:p>
    <w:p w14:paraId="09BBB3F7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Выключите приборы, отвлекающие внимание ребенка. Следите за тем, чтобы ребенку было комфортно заниматься. Если ребенку удобнее читать книгу на диване, а не за столом, не стоит этому препятствовать.</w:t>
      </w:r>
    </w:p>
    <w:p w14:paraId="00F3B2E5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</w:p>
    <w:p w14:paraId="2022BC75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6. Ребенок должен отдыхать</w:t>
      </w:r>
      <w:r>
        <w:rPr>
          <w:rFonts w:ascii="Helvetica" w:hAnsi="Helvetica" w:cs="Helvetica"/>
          <w:color w:val="212121"/>
          <w:sz w:val="21"/>
          <w:szCs w:val="21"/>
        </w:rPr>
        <w:t>.</w:t>
      </w:r>
    </w:p>
    <w:p w14:paraId="6FA48FFF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Обеспечьте ребенку полноценный отдых и следите за его питанием. Переживая дети могут отказываться от пищи, плохо спать, это усугубит состояние ребенка и только помешает ему при сдачи итоговой работы!</w:t>
      </w:r>
    </w:p>
    <w:p w14:paraId="17351786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Накануне экзамена обеспечьте ребенку полноценный отдых, не наседайте на него с вопросами, книгами, примерами и т.д., ребенок должен хорошо отдохнуть и как следует выспаться!</w:t>
      </w:r>
    </w:p>
    <w:p w14:paraId="6AD41E82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</w:p>
    <w:p w14:paraId="66A34F38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7. Составьте план подготовки.</w:t>
      </w:r>
    </w:p>
    <w:p w14:paraId="22230A10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Заблаговременно до начала итоговых испытаний обсудите с ребенком, что именно ему придется сдавать, какие дисциплины кажутся наиболее сложными и почему. Обсудите, какой учебный материал нужно повторить. Вместе составьте план подготовки. Помогите ребенку распределить темы подготовки по дням.</w:t>
      </w:r>
    </w:p>
    <w:p w14:paraId="3545BED0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</w:p>
    <w:p w14:paraId="4FB5F17A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8. Начните «с нуля».</w:t>
      </w:r>
    </w:p>
    <w:p w14:paraId="11FDACD7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lastRenderedPageBreak/>
        <w:t>Любые занятия при подготовке к экзаменам стоит начинать не с самого трудного, а с того, что хорошо знакомо, дает положительные эмоции и создает позитивный настрой. Позвольте ребенку начать «с нуля» в том случае, если в знаниях наблюдаются большие пробелы. Очень важно позаботиться о том, чтобы создать ситуацию с гарантированным успехом: выбрать те задания, с которыми ребенок точно справится, продемонстрирует успех. Это порождает уверенность в своих силах. Цель по изучению или повторению каждой темы к экзаменам надо ставить так, чтобы мотивировать подростка к достижениям.</w:t>
      </w:r>
    </w:p>
    <w:p w14:paraId="4BDC6D93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</w:p>
    <w:p w14:paraId="62648674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9. Ознакомьте ребенка с методикой подготовки к экзаменам.</w:t>
      </w:r>
    </w:p>
    <w:p w14:paraId="4586F91D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Не имеет смысла зазубривать весь фактический материал, достаточно просмотреть ключевые моменты и уловить смысл и логику материала. Разбирая задание, полезно писать заметки, выделять главное, определять связи, результаты, делать краткие схематические выписки и таблицы, упорядочивая изучаемый материал по плану. Если ребенок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 д. Зрительная фиксация (схем, плана, главной мысли, даты и т. п.) помогает запомнить материал. К пройденному материалу полезно возвращаться, закрепляя его.</w:t>
      </w:r>
    </w:p>
    <w:p w14:paraId="660FB9BB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</w:p>
    <w:p w14:paraId="04551FDE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10. Проиграйте итоговое испытание.</w:t>
      </w:r>
    </w:p>
    <w:p w14:paraId="50B42E76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Полезно "проиграть" ситуацию итогового испытания для тренировки выбора последовательности действий, ориентации во времени, способе записи, необходимости черновика и т. д. это поможет существенно снизить тревожность ребенка. Важно, чтобы ребенок сам планировал результат: что удалось, что не удалось, на что следует обратить внимание. Проведите импровизированное итоговое испытание и проверьте правильность выполнения заданий вместе с ребенком. Постарайтесь исправить ошибки и обсудить, почему они возникли. Поговорите об ощущениях, которые возникли в ходе домашнего испытания, удалось ли сосредоточиться на выполнении заданий, не отвлекаться?</w:t>
      </w:r>
    </w:p>
    <w:p w14:paraId="2B674228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</w:p>
    <w:p w14:paraId="3361B17A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Помните, любое </w:t>
      </w:r>
      <w:r>
        <w:rPr>
          <w:rFonts w:ascii="Helvetica" w:hAnsi="Helvetica" w:cs="Helvetica"/>
          <w:b/>
          <w:bCs/>
          <w:color w:val="212121"/>
          <w:sz w:val="21"/>
          <w:szCs w:val="21"/>
        </w:rPr>
        <w:t>итоговое испытание это не «конец света»!</w:t>
      </w:r>
      <w:r>
        <w:rPr>
          <w:rFonts w:ascii="Helvetica" w:hAnsi="Helvetica" w:cs="Helvetica"/>
          <w:color w:val="212121"/>
          <w:sz w:val="21"/>
          <w:szCs w:val="21"/>
        </w:rPr>
        <w:t> Любой ребенок переживает перед таким важным событием и главная задача родителей помочь своему чаду подготовиться, а также справиться с волнением. Поддерживайте ребенка и будьте спокойны сами, проговаривайте успехи ребенка, обращайте внимание на сферы, где есть возможность роста (заполнение пробелов).</w:t>
      </w:r>
    </w:p>
    <w:p w14:paraId="45E270F5" w14:textId="77777777" w:rsidR="004E0D11" w:rsidRDefault="004E0D11" w:rsidP="004E0D11">
      <w:pPr>
        <w:pStyle w:val="aa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b/>
          <w:bCs/>
          <w:color w:val="212121"/>
          <w:sz w:val="21"/>
          <w:szCs w:val="21"/>
        </w:rPr>
        <w:t>Помните, что никто не сможет помочь вашему ребенку лучше, чем вы!</w:t>
      </w:r>
    </w:p>
    <w:p w14:paraId="41ED576E" w14:textId="72C81DE2" w:rsidR="00BB477A" w:rsidRDefault="00BB477A" w:rsidP="00BB477A">
      <w:pPr>
        <w:widowControl w:val="0"/>
        <w:autoSpaceDE w:val="0"/>
        <w:autoSpaceDN w:val="0"/>
        <w:adjustRightInd w:val="0"/>
        <w:jc w:val="both"/>
      </w:pPr>
    </w:p>
    <w:p w14:paraId="19DD49EF" w14:textId="35500F4E" w:rsidR="00A363F9" w:rsidRDefault="006E1832" w:rsidP="00A363F9">
      <w:pPr>
        <w:spacing w:line="276" w:lineRule="auto"/>
        <w:jc w:val="both"/>
      </w:pPr>
      <w:r w:rsidRPr="006E1832">
        <w:t>https://pikabu.ru/story/yekzamenyi_10_sovetov_kotoryie_pomogut_vashemu_rebenku_5921917</w:t>
      </w:r>
    </w:p>
    <w:p w14:paraId="09A82F43" w14:textId="5B67FC46" w:rsidR="00D540C2" w:rsidRDefault="00D540C2" w:rsidP="00A363F9">
      <w:pPr>
        <w:spacing w:line="276" w:lineRule="auto"/>
        <w:jc w:val="both"/>
      </w:pPr>
    </w:p>
    <w:p w14:paraId="3F45FA92" w14:textId="7AAA9784" w:rsidR="006E1832" w:rsidRDefault="006E1832" w:rsidP="00A363F9">
      <w:pPr>
        <w:spacing w:line="276" w:lineRule="auto"/>
        <w:jc w:val="both"/>
      </w:pPr>
    </w:p>
    <w:p w14:paraId="7D83930B" w14:textId="3BAD0302" w:rsidR="006E1832" w:rsidRDefault="006E1832" w:rsidP="00A363F9">
      <w:pPr>
        <w:spacing w:line="276" w:lineRule="auto"/>
        <w:jc w:val="both"/>
      </w:pPr>
    </w:p>
    <w:p w14:paraId="775940DC" w14:textId="361A2FA9" w:rsidR="006E1832" w:rsidRDefault="006E1832" w:rsidP="00A363F9">
      <w:pPr>
        <w:spacing w:line="276" w:lineRule="auto"/>
        <w:jc w:val="both"/>
      </w:pPr>
    </w:p>
    <w:p w14:paraId="25A32410" w14:textId="7EAB4017" w:rsidR="006E1832" w:rsidRDefault="006E1832" w:rsidP="00A363F9">
      <w:pPr>
        <w:spacing w:line="276" w:lineRule="auto"/>
        <w:jc w:val="both"/>
      </w:pPr>
    </w:p>
    <w:p w14:paraId="0AC6C119" w14:textId="05EA909C" w:rsidR="006E1832" w:rsidRDefault="006E1832" w:rsidP="00A363F9">
      <w:pPr>
        <w:spacing w:line="276" w:lineRule="auto"/>
        <w:jc w:val="both"/>
      </w:pPr>
    </w:p>
    <w:p w14:paraId="12BA70D0" w14:textId="77777777" w:rsidR="006E1832" w:rsidRDefault="006E1832" w:rsidP="00A363F9">
      <w:pPr>
        <w:spacing w:line="276" w:lineRule="auto"/>
        <w:jc w:val="both"/>
      </w:pPr>
      <w:bookmarkStart w:id="0" w:name="_GoBack"/>
      <w:bookmarkEnd w:id="0"/>
    </w:p>
    <w:p w14:paraId="596A0FD1" w14:textId="1AD82DCD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845A53">
        <w:rPr>
          <w:b/>
        </w:rPr>
        <w:t>13</w:t>
      </w:r>
      <w:r w:rsidR="00C21A6B">
        <w:rPr>
          <w:b/>
        </w:rPr>
        <w:t xml:space="preserve"> мая</w:t>
      </w:r>
      <w:r>
        <w:rPr>
          <w:b/>
        </w:rPr>
        <w:t xml:space="preserve"> 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8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58537F" w14:textId="5828C67E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E406A6">
              <w:rPr>
                <w:sz w:val="16"/>
                <w:szCs w:val="16"/>
                <w:lang w:eastAsia="en-US"/>
              </w:rPr>
              <w:t xml:space="preserve"> </w:t>
            </w:r>
            <w:r w:rsidR="00845A53">
              <w:rPr>
                <w:sz w:val="16"/>
                <w:szCs w:val="16"/>
                <w:lang w:eastAsia="en-US"/>
              </w:rPr>
              <w:t>13</w:t>
            </w:r>
            <w:r w:rsidR="00C21A6B">
              <w:rPr>
                <w:sz w:val="16"/>
                <w:szCs w:val="16"/>
                <w:lang w:eastAsia="en-US"/>
              </w:rPr>
              <w:t>.05</w:t>
            </w:r>
            <w:r w:rsidR="00063D15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2022 в 15.00, по графику</w:t>
            </w:r>
            <w:r w:rsidR="00845A53">
              <w:rPr>
                <w:sz w:val="16"/>
                <w:szCs w:val="16"/>
                <w:lang w:eastAsia="en-US"/>
              </w:rPr>
              <w:t xml:space="preserve"> 13</w:t>
            </w:r>
            <w:r w:rsidR="00C21A6B">
              <w:rPr>
                <w:sz w:val="16"/>
                <w:szCs w:val="16"/>
                <w:lang w:eastAsia="en-US"/>
              </w:rPr>
              <w:t>.05</w:t>
            </w:r>
            <w:r w:rsidR="00063D15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2022 в 15.00</w:t>
            </w:r>
          </w:p>
          <w:p w14:paraId="07881DF6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0BF20C5C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BD2B61">
      <w:headerReference w:type="even" r:id="rId9"/>
      <w:headerReference w:type="default" r:id="rId10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ECCC" w14:textId="77777777" w:rsidR="00CC01D6" w:rsidRDefault="00CC01D6" w:rsidP="00313BA5">
      <w:r>
        <w:separator/>
      </w:r>
    </w:p>
  </w:endnote>
  <w:endnote w:type="continuationSeparator" w:id="0">
    <w:p w14:paraId="67947CD8" w14:textId="77777777" w:rsidR="00CC01D6" w:rsidRDefault="00CC01D6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2667" w14:textId="77777777" w:rsidR="00CC01D6" w:rsidRDefault="00CC01D6" w:rsidP="00313BA5">
      <w:r>
        <w:separator/>
      </w:r>
    </w:p>
  </w:footnote>
  <w:footnote w:type="continuationSeparator" w:id="0">
    <w:p w14:paraId="0E202EC9" w14:textId="77777777" w:rsidR="00CC01D6" w:rsidRDefault="00CC01D6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3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0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0"/>
  </w:num>
  <w:num w:numId="24">
    <w:abstractNumId w:val="20"/>
  </w:num>
  <w:num w:numId="25">
    <w:abstractNumId w:val="1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3"/>
  </w:num>
  <w:num w:numId="31">
    <w:abstractNumId w:val="22"/>
  </w:num>
  <w:num w:numId="32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3D15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271A8"/>
    <w:rsid w:val="001330C5"/>
    <w:rsid w:val="00135657"/>
    <w:rsid w:val="001356B8"/>
    <w:rsid w:val="00137486"/>
    <w:rsid w:val="0014209D"/>
    <w:rsid w:val="0014325C"/>
    <w:rsid w:val="00145835"/>
    <w:rsid w:val="00145F1C"/>
    <w:rsid w:val="0014735F"/>
    <w:rsid w:val="001568D1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218A6"/>
    <w:rsid w:val="00332B3A"/>
    <w:rsid w:val="00333C8C"/>
    <w:rsid w:val="00341798"/>
    <w:rsid w:val="00343CEE"/>
    <w:rsid w:val="003459F3"/>
    <w:rsid w:val="00356926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405C"/>
    <w:rsid w:val="00424083"/>
    <w:rsid w:val="00436289"/>
    <w:rsid w:val="00436719"/>
    <w:rsid w:val="00437E4F"/>
    <w:rsid w:val="00440F09"/>
    <w:rsid w:val="0044548C"/>
    <w:rsid w:val="0045086C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3505"/>
    <w:rsid w:val="004A7DED"/>
    <w:rsid w:val="004B6E07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0D11"/>
    <w:rsid w:val="004E307B"/>
    <w:rsid w:val="004F2687"/>
    <w:rsid w:val="004F5CB3"/>
    <w:rsid w:val="00500B92"/>
    <w:rsid w:val="005066E7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141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C35F3"/>
    <w:rsid w:val="005D1B34"/>
    <w:rsid w:val="005D1D2B"/>
    <w:rsid w:val="005D3F85"/>
    <w:rsid w:val="005D4026"/>
    <w:rsid w:val="005D6961"/>
    <w:rsid w:val="005E3C5C"/>
    <w:rsid w:val="005E5040"/>
    <w:rsid w:val="005E5CA4"/>
    <w:rsid w:val="005E7312"/>
    <w:rsid w:val="005F3729"/>
    <w:rsid w:val="005F5BF6"/>
    <w:rsid w:val="00606A3E"/>
    <w:rsid w:val="00615F8B"/>
    <w:rsid w:val="006226AD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1832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5BE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7F6970"/>
    <w:rsid w:val="00802C77"/>
    <w:rsid w:val="008033EF"/>
    <w:rsid w:val="00803FE3"/>
    <w:rsid w:val="008076CC"/>
    <w:rsid w:val="00807EE6"/>
    <w:rsid w:val="00810EF3"/>
    <w:rsid w:val="00811884"/>
    <w:rsid w:val="00811CF8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45A53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4A5F"/>
    <w:rsid w:val="0090047D"/>
    <w:rsid w:val="00903FDE"/>
    <w:rsid w:val="009110F1"/>
    <w:rsid w:val="0091124A"/>
    <w:rsid w:val="00922D94"/>
    <w:rsid w:val="009249B6"/>
    <w:rsid w:val="00926FD8"/>
    <w:rsid w:val="009313F2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87A1A"/>
    <w:rsid w:val="009904CF"/>
    <w:rsid w:val="00990D99"/>
    <w:rsid w:val="009920FA"/>
    <w:rsid w:val="00994EDF"/>
    <w:rsid w:val="00995530"/>
    <w:rsid w:val="00996194"/>
    <w:rsid w:val="00996307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2150D"/>
    <w:rsid w:val="00C21A6B"/>
    <w:rsid w:val="00C31EFA"/>
    <w:rsid w:val="00C32E43"/>
    <w:rsid w:val="00C3714A"/>
    <w:rsid w:val="00C37A18"/>
    <w:rsid w:val="00C43ADA"/>
    <w:rsid w:val="00C500F3"/>
    <w:rsid w:val="00C51DBC"/>
    <w:rsid w:val="00C63C76"/>
    <w:rsid w:val="00C642B2"/>
    <w:rsid w:val="00C6614E"/>
    <w:rsid w:val="00C7110E"/>
    <w:rsid w:val="00C73655"/>
    <w:rsid w:val="00C757B3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01D6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3892"/>
    <w:rsid w:val="00E0609C"/>
    <w:rsid w:val="00E112C2"/>
    <w:rsid w:val="00E1189D"/>
    <w:rsid w:val="00E324AE"/>
    <w:rsid w:val="00E33095"/>
    <w:rsid w:val="00E33E09"/>
    <w:rsid w:val="00E34D70"/>
    <w:rsid w:val="00E37566"/>
    <w:rsid w:val="00E406A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65149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73BDA-FB0B-467C-9DA4-DEDE457F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350</cp:revision>
  <cp:lastPrinted>2019-06-14T06:43:00Z</cp:lastPrinted>
  <dcterms:created xsi:type="dcterms:W3CDTF">2016-10-12T11:05:00Z</dcterms:created>
  <dcterms:modified xsi:type="dcterms:W3CDTF">2022-07-07T12:22:00Z</dcterms:modified>
</cp:coreProperties>
</file>