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6D5937">
        <w:rPr>
          <w:rFonts w:ascii="Times New Roman" w:hAnsi="Times New Roman" w:cs="Times New Roman"/>
          <w:sz w:val="28"/>
          <w:szCs w:val="28"/>
        </w:rPr>
        <w:t>03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6D5937">
        <w:rPr>
          <w:rFonts w:ascii="Times New Roman" w:hAnsi="Times New Roman" w:cs="Times New Roman"/>
          <w:sz w:val="28"/>
          <w:szCs w:val="28"/>
        </w:rPr>
        <w:t>09</w:t>
      </w:r>
      <w:r w:rsidR="00F32D15">
        <w:rPr>
          <w:rFonts w:ascii="Times New Roman" w:hAnsi="Times New Roman" w:cs="Times New Roman"/>
          <w:sz w:val="28"/>
          <w:szCs w:val="28"/>
        </w:rPr>
        <w:t>.2018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6D5937">
        <w:rPr>
          <w:rFonts w:ascii="Times New Roman" w:hAnsi="Times New Roman" w:cs="Times New Roman"/>
          <w:sz w:val="28"/>
          <w:szCs w:val="28"/>
        </w:rPr>
        <w:t>76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6D59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6D5937">
        <w:rPr>
          <w:rFonts w:ascii="Times New Roman" w:hAnsi="Times New Roman" w:cs="Times New Roman"/>
          <w:sz w:val="28"/>
          <w:szCs w:val="28"/>
        </w:rPr>
        <w:t>31</w:t>
      </w:r>
      <w:r w:rsidR="008E6C27">
        <w:rPr>
          <w:rFonts w:ascii="Times New Roman" w:hAnsi="Times New Roman" w:cs="Times New Roman"/>
          <w:sz w:val="28"/>
          <w:szCs w:val="28"/>
        </w:rPr>
        <w:t>.</w:t>
      </w:r>
      <w:r w:rsidR="006D5937">
        <w:rPr>
          <w:rFonts w:ascii="Times New Roman" w:hAnsi="Times New Roman" w:cs="Times New Roman"/>
          <w:sz w:val="28"/>
          <w:szCs w:val="28"/>
        </w:rPr>
        <w:t>08</w:t>
      </w:r>
      <w:r w:rsidR="0096613C">
        <w:rPr>
          <w:rFonts w:ascii="Times New Roman" w:hAnsi="Times New Roman" w:cs="Times New Roman"/>
          <w:sz w:val="28"/>
          <w:szCs w:val="28"/>
        </w:rPr>
        <w:t>.2018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A381C" w:rsidRDefault="00AF73FF" w:rsidP="006D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6613C">
        <w:rPr>
          <w:rFonts w:ascii="Times New Roman" w:hAnsi="Times New Roman" w:cs="Times New Roman"/>
          <w:sz w:val="28"/>
          <w:szCs w:val="28"/>
        </w:rPr>
        <w:t>, расположенного в территориальной зоне Ж</w:t>
      </w:r>
      <w:proofErr w:type="gramStart"/>
      <w:r w:rsidR="009661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6613C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D5937">
        <w:rPr>
          <w:rFonts w:ascii="Times New Roman" w:hAnsi="Times New Roman" w:cs="Times New Roman"/>
          <w:sz w:val="28"/>
          <w:szCs w:val="28"/>
        </w:rPr>
        <w:t>922</w:t>
      </w:r>
      <w:r w:rsidR="00630BBE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>кв.м.</w:t>
      </w:r>
      <w:r w:rsidR="006D5937">
        <w:rPr>
          <w:rFonts w:ascii="Times New Roman" w:hAnsi="Times New Roman" w:cs="Times New Roman"/>
          <w:sz w:val="28"/>
          <w:szCs w:val="28"/>
        </w:rPr>
        <w:t>,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63:21:0906003:156, расположенного по адресу: Самарская область, Клявлинский муниципальный район, сельское поселение станция Клявлино,  ст. Клявлино, ул. Чапаевская, д. 7 </w:t>
      </w:r>
      <w:r w:rsidR="006D5937">
        <w:rPr>
          <w:rFonts w:ascii="Times New Roman" w:hAnsi="Times New Roman" w:cs="Times New Roman"/>
          <w:sz w:val="28"/>
          <w:szCs w:val="28"/>
        </w:rPr>
        <w:t>–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с</w:t>
      </w:r>
      <w:r w:rsidR="006D5937">
        <w:rPr>
          <w:rFonts w:ascii="Times New Roman" w:hAnsi="Times New Roman" w:cs="Times New Roman"/>
          <w:sz w:val="28"/>
          <w:szCs w:val="28"/>
        </w:rPr>
        <w:t xml:space="preserve"> </w:t>
      </w:r>
      <w:r w:rsidR="006D5937" w:rsidRPr="006D5937">
        <w:rPr>
          <w:rFonts w:ascii="Times New Roman" w:hAnsi="Times New Roman" w:cs="Times New Roman"/>
          <w:sz w:val="28"/>
          <w:szCs w:val="28"/>
        </w:rPr>
        <w:t>условно разрешенн</w:t>
      </w:r>
      <w:r w:rsidR="006D5937">
        <w:rPr>
          <w:rFonts w:ascii="Times New Roman" w:hAnsi="Times New Roman" w:cs="Times New Roman"/>
          <w:sz w:val="28"/>
          <w:szCs w:val="28"/>
        </w:rPr>
        <w:t>ого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вид</w:t>
      </w:r>
      <w:r w:rsidR="006D5937">
        <w:rPr>
          <w:rFonts w:ascii="Times New Roman" w:hAnsi="Times New Roman" w:cs="Times New Roman"/>
          <w:sz w:val="28"/>
          <w:szCs w:val="28"/>
        </w:rPr>
        <w:t>а использования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«Для строительства площадки под передвижную автомобильную газовую заправочную станцию (АГЗС)» на условно разрешенный вид</w:t>
      </w:r>
      <w:r w:rsidR="006D593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6D5937" w:rsidRPr="006D5937">
        <w:rPr>
          <w:rFonts w:ascii="Times New Roman" w:hAnsi="Times New Roman" w:cs="Times New Roman"/>
          <w:sz w:val="28"/>
          <w:szCs w:val="28"/>
        </w:rPr>
        <w:t>«Размещение объектов хранения и стоянки транспортных средств»</w:t>
      </w:r>
    </w:p>
    <w:p w:rsidR="002A16A1" w:rsidRDefault="006D5937" w:rsidP="006D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6D5937" w:rsidP="006D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937" w:rsidRDefault="006D5937" w:rsidP="006D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6D5937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70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Ю.Д.Иванов</w:t>
      </w:r>
    </w:p>
    <w:sectPr w:rsidR="001F32C0" w:rsidRPr="007054C1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B761C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91F70"/>
    <w:rsid w:val="00620B2D"/>
    <w:rsid w:val="006268D8"/>
    <w:rsid w:val="00630BBE"/>
    <w:rsid w:val="0064527E"/>
    <w:rsid w:val="006706A1"/>
    <w:rsid w:val="006C3C50"/>
    <w:rsid w:val="006D5937"/>
    <w:rsid w:val="0070451B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E6C27"/>
    <w:rsid w:val="00927EDD"/>
    <w:rsid w:val="0093062E"/>
    <w:rsid w:val="009649A5"/>
    <w:rsid w:val="0096613C"/>
    <w:rsid w:val="0096682F"/>
    <w:rsid w:val="00971CAC"/>
    <w:rsid w:val="009D4841"/>
    <w:rsid w:val="00A17BD7"/>
    <w:rsid w:val="00A46373"/>
    <w:rsid w:val="00A47CA8"/>
    <w:rsid w:val="00AF73FF"/>
    <w:rsid w:val="00B02B26"/>
    <w:rsid w:val="00B04AD0"/>
    <w:rsid w:val="00CA4D32"/>
    <w:rsid w:val="00CD235E"/>
    <w:rsid w:val="00D90A85"/>
    <w:rsid w:val="00E00B32"/>
    <w:rsid w:val="00E2702B"/>
    <w:rsid w:val="00E4229F"/>
    <w:rsid w:val="00E71EC8"/>
    <w:rsid w:val="00EA5080"/>
    <w:rsid w:val="00EE2AEF"/>
    <w:rsid w:val="00EF3996"/>
    <w:rsid w:val="00EF5C2C"/>
    <w:rsid w:val="00F25585"/>
    <w:rsid w:val="00F32D1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5957-EBD7-4C10-BB25-6AF366D4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45</cp:revision>
  <cp:lastPrinted>2017-11-24T10:17:00Z</cp:lastPrinted>
  <dcterms:created xsi:type="dcterms:W3CDTF">2015-08-24T10:21:00Z</dcterms:created>
  <dcterms:modified xsi:type="dcterms:W3CDTF">2018-09-07T07:30:00Z</dcterms:modified>
</cp:coreProperties>
</file>