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F72A5" w14:textId="63325AC5" w:rsidR="006B5F4C" w:rsidRDefault="008A54E0" w:rsidP="006B5F4C">
      <w:pPr>
        <w:pStyle w:val="a4"/>
      </w:pPr>
      <w:r>
        <w:t xml:space="preserve">                           </w:t>
      </w:r>
      <w:r w:rsidR="006B5F4C">
        <w:rPr>
          <w:noProof/>
        </w:rPr>
        <w:drawing>
          <wp:inline distT="0" distB="0" distL="0" distR="0" wp14:anchorId="0EACCE8F" wp14:editId="167D0E0E">
            <wp:extent cx="500380" cy="6470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30C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690FB36" wp14:editId="1B2B3238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30537D60" w14:textId="77777777" w:rsidR="00C53E3D" w:rsidRDefault="00C53E3D" w:rsidP="006B5F4C">
                            <w:pPr>
                              <w:pStyle w:val="3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2" o:spid="_x0000_s1026" type="#_x0000_t42" style="position:absolute;margin-left:254.7pt;margin-top:4.75pt;width:285.1pt;height:13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14:paraId="30537D60" w14:textId="77777777" w:rsidR="00C53E3D" w:rsidRDefault="00C53E3D" w:rsidP="006B5F4C">
                      <w:pPr>
                        <w:pStyle w:val="3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AE1397" w14:textId="3BB0AB69" w:rsidR="006B5F4C" w:rsidRDefault="00FE30C8" w:rsidP="006B5F4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3023570" wp14:editId="3E4D6F39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4445" t="1270" r="0" b="381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5800CB95" w14:textId="77777777" w:rsidR="00C53E3D" w:rsidRDefault="00C53E3D" w:rsidP="006B5F4C"/>
                          <w:p w14:paraId="318EECE5" w14:textId="77777777" w:rsidR="00C53E3D" w:rsidRDefault="00C53E3D" w:rsidP="006B5F4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42" style="position:absolute;margin-left:261.8pt;margin-top:.45pt;width:278pt;height:8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14:paraId="5800CB95" w14:textId="77777777" w:rsidR="00C53E3D" w:rsidRDefault="00C53E3D" w:rsidP="006B5F4C"/>
                    <w:p w14:paraId="318EECE5" w14:textId="77777777" w:rsidR="00C53E3D" w:rsidRDefault="00C53E3D" w:rsidP="006B5F4C"/>
                  </w:txbxContent>
                </v:textbox>
              </v:shape>
            </w:pict>
          </mc:Fallback>
        </mc:AlternateContent>
      </w:r>
      <w:r w:rsidR="007673D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B5F4C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                </w:t>
      </w:r>
    </w:p>
    <w:p w14:paraId="48322DD8" w14:textId="77777777" w:rsidR="006B5F4C" w:rsidRDefault="006B5F4C" w:rsidP="006B5F4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81594D4" w14:textId="77777777" w:rsidR="006B5F4C" w:rsidRDefault="008A54E0" w:rsidP="006B5F4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gramStart"/>
      <w:r w:rsidR="006B5F4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6B5F4C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14:paraId="7EFB6F4A" w14:textId="77777777" w:rsidR="006B5F4C" w:rsidRDefault="006B5F4C" w:rsidP="006B5F4C">
      <w:pPr>
        <w:pStyle w:val="a4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</w:rPr>
        <w:t>СОБРАНИЯ ПРЕДСТАВИТЕЛЕЙ</w:t>
      </w:r>
    </w:p>
    <w:p w14:paraId="0EE967C4" w14:textId="77777777" w:rsidR="006B5F4C" w:rsidRDefault="007673D9" w:rsidP="006B5F4C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B5F4C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</w:p>
    <w:p w14:paraId="2B3E83AD" w14:textId="77777777" w:rsidR="006B5F4C" w:rsidRDefault="008A54E0" w:rsidP="006B5F4C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7673D9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r w:rsidR="006B5F4C">
        <w:rPr>
          <w:rFonts w:ascii="Times New Roman" w:hAnsi="Times New Roman" w:cs="Times New Roman"/>
          <w:b/>
        </w:rPr>
        <w:t>КЛЯВЛИНСКИЙ</w:t>
      </w:r>
    </w:p>
    <w:p w14:paraId="184E438A" w14:textId="77777777" w:rsidR="007673D9" w:rsidRDefault="007673D9" w:rsidP="006B5F4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6B5F4C">
        <w:rPr>
          <w:rFonts w:ascii="Times New Roman" w:hAnsi="Times New Roman" w:cs="Times New Roman"/>
        </w:rPr>
        <w:t xml:space="preserve"> Самарской области</w:t>
      </w:r>
    </w:p>
    <w:p w14:paraId="0D81C7BF" w14:textId="52220825" w:rsidR="007673D9" w:rsidRPr="002E2058" w:rsidRDefault="002E2058" w:rsidP="002E2058">
      <w:pPr>
        <w:pStyle w:val="a4"/>
        <w:tabs>
          <w:tab w:val="left" w:pos="1039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 w:rsidRPr="002E2058">
        <w:rPr>
          <w:rFonts w:ascii="Times New Roman" w:hAnsi="Times New Roman" w:cs="Times New Roman"/>
          <w:b/>
          <w:u w:val="single"/>
        </w:rPr>
        <w:t>31.03.2022 г. №124</w:t>
      </w:r>
    </w:p>
    <w:p w14:paraId="01ED3947" w14:textId="77777777" w:rsidR="006B5F4C" w:rsidRDefault="006B5F4C" w:rsidP="006B5F4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4BAFF9C" w14:textId="77777777" w:rsidR="00261A8C" w:rsidRDefault="00261A8C" w:rsidP="00261A8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 о бюджетном устройстве</w:t>
      </w:r>
    </w:p>
    <w:p w14:paraId="14ECBA9A" w14:textId="77777777" w:rsidR="00261A8C" w:rsidRDefault="00261A8C" w:rsidP="00261A8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бюджетном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муниципальном районе </w:t>
      </w:r>
    </w:p>
    <w:p w14:paraId="58BF4F85" w14:textId="77777777" w:rsidR="00261A8C" w:rsidRDefault="00261A8C" w:rsidP="00261A8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Клявлинский Самарской области</w:t>
      </w:r>
    </w:p>
    <w:p w14:paraId="3E5A8B01" w14:textId="77777777" w:rsidR="00D9141E" w:rsidRDefault="00D9141E" w:rsidP="00261A8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373E4" w14:textId="77777777" w:rsidR="00D9141E" w:rsidRDefault="00D9141E" w:rsidP="00261A8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D1B317" w14:textId="77777777" w:rsidR="00D9141E" w:rsidRDefault="00D9141E" w:rsidP="00207C7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 сопоставимости пока</w:t>
      </w:r>
      <w:r w:rsidR="00207C74">
        <w:rPr>
          <w:rFonts w:ascii="Times New Roman" w:hAnsi="Times New Roman" w:cs="Times New Roman"/>
          <w:sz w:val="24"/>
          <w:szCs w:val="24"/>
        </w:rPr>
        <w:t>зателей бюджета муниципального района</w:t>
      </w:r>
      <w:proofErr w:type="gramEnd"/>
      <w:r w:rsidR="00207C74">
        <w:rPr>
          <w:rFonts w:ascii="Times New Roman" w:hAnsi="Times New Roman" w:cs="Times New Roman"/>
          <w:sz w:val="24"/>
          <w:szCs w:val="24"/>
        </w:rPr>
        <w:t xml:space="preserve"> Клявлинский  и в соответствии с Бюджетным кодексом Российской Федерации, Федеральным законом №131-ФЗ от 06.10.2003г. «Об общих принципах организации местного самоуправления в Российской Федерации», Уставом муниципального района Клявлинский, Собрание представителей муниципального района Клявлинский РЕШИЛО:</w:t>
      </w:r>
    </w:p>
    <w:p w14:paraId="50D05B36" w14:textId="77777777" w:rsidR="00261A8C" w:rsidRDefault="00261A8C" w:rsidP="00207C7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4808FF" w14:textId="77777777" w:rsidR="004543A4" w:rsidRDefault="004543A4" w:rsidP="004543A4">
      <w:pPr>
        <w:pStyle w:val="a7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 бюджетном устройстве и бюджетном процессе в муниципальном районе Клявлинский Самарской области.</w:t>
      </w:r>
    </w:p>
    <w:p w14:paraId="3A8E0B6F" w14:textId="77777777" w:rsidR="004543A4" w:rsidRDefault="004543A4" w:rsidP="004543A4">
      <w:pPr>
        <w:pStyle w:val="a7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 данное решение на подписание Главе </w:t>
      </w:r>
      <w:r w:rsidR="004E6E5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4E6E55">
        <w:rPr>
          <w:rFonts w:ascii="Times New Roman" w:hAnsi="Times New Roman" w:cs="Times New Roman"/>
          <w:sz w:val="24"/>
          <w:szCs w:val="24"/>
        </w:rPr>
        <w:t xml:space="preserve">Клявлинский </w:t>
      </w:r>
      <w:r>
        <w:rPr>
          <w:rFonts w:ascii="Times New Roman" w:hAnsi="Times New Roman" w:cs="Times New Roman"/>
          <w:sz w:val="24"/>
          <w:szCs w:val="24"/>
        </w:rPr>
        <w:t>и официальное опубликование.</w:t>
      </w:r>
    </w:p>
    <w:p w14:paraId="76597145" w14:textId="77777777" w:rsidR="004543A4" w:rsidRPr="002C5F35" w:rsidRDefault="004543A4" w:rsidP="004543A4">
      <w:pPr>
        <w:pStyle w:val="a7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F35">
        <w:rPr>
          <w:rFonts w:ascii="Times New Roman" w:hAnsi="Times New Roman" w:cs="Times New Roman"/>
          <w:sz w:val="24"/>
          <w:szCs w:val="24"/>
        </w:rPr>
        <w:t>Решение вступает в силу с</w:t>
      </w:r>
      <w:r w:rsidR="004E6E55" w:rsidRPr="002C5F35">
        <w:rPr>
          <w:rFonts w:ascii="Times New Roman" w:hAnsi="Times New Roman" w:cs="Times New Roman"/>
          <w:sz w:val="24"/>
          <w:szCs w:val="24"/>
        </w:rPr>
        <w:t>о дня</w:t>
      </w:r>
      <w:r w:rsidRPr="002C5F35">
        <w:rPr>
          <w:rFonts w:ascii="Times New Roman" w:hAnsi="Times New Roman" w:cs="Times New Roman"/>
          <w:sz w:val="24"/>
          <w:szCs w:val="24"/>
        </w:rPr>
        <w:t xml:space="preserve"> </w:t>
      </w:r>
      <w:r w:rsidR="00302D4B" w:rsidRPr="002C5F35">
        <w:rPr>
          <w:rFonts w:ascii="Times New Roman" w:hAnsi="Times New Roman" w:cs="Times New Roman"/>
          <w:sz w:val="24"/>
          <w:szCs w:val="24"/>
        </w:rPr>
        <w:t>его официального опубликования и распространяется на правоотношения с 01.01.2022 года</w:t>
      </w:r>
    </w:p>
    <w:p w14:paraId="605B5D00" w14:textId="77777777" w:rsidR="00CA4BF1" w:rsidRPr="004543A4" w:rsidRDefault="00CA4BF1" w:rsidP="004543A4">
      <w:pPr>
        <w:pStyle w:val="a7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382841">
        <w:rPr>
          <w:rFonts w:ascii="Times New Roman" w:hAnsi="Times New Roman" w:cs="Times New Roman"/>
          <w:sz w:val="24"/>
          <w:szCs w:val="24"/>
        </w:rPr>
        <w:t xml:space="preserve">Решение Собрания представителей муниципального района Клявлинский от </w:t>
      </w:r>
      <w:r w:rsidR="00D22639" w:rsidRPr="002E2058">
        <w:rPr>
          <w:rFonts w:ascii="Times New Roman" w:hAnsi="Times New Roman" w:cs="Times New Roman"/>
          <w:sz w:val="24"/>
          <w:szCs w:val="24"/>
        </w:rPr>
        <w:t xml:space="preserve">30.11.2016 </w:t>
      </w:r>
      <w:r w:rsidR="00382841" w:rsidRPr="002E2058">
        <w:rPr>
          <w:rFonts w:ascii="Times New Roman" w:hAnsi="Times New Roman" w:cs="Times New Roman"/>
          <w:sz w:val="24"/>
          <w:szCs w:val="24"/>
        </w:rPr>
        <w:t>г. №</w:t>
      </w:r>
      <w:r w:rsidR="00D22639" w:rsidRPr="002E2058">
        <w:rPr>
          <w:rFonts w:ascii="Times New Roman" w:hAnsi="Times New Roman" w:cs="Times New Roman"/>
          <w:sz w:val="24"/>
          <w:szCs w:val="24"/>
        </w:rPr>
        <w:t>72</w:t>
      </w:r>
      <w:r w:rsidR="007673D9" w:rsidRPr="002E2058">
        <w:rPr>
          <w:rFonts w:ascii="Times New Roman" w:hAnsi="Times New Roman" w:cs="Times New Roman"/>
          <w:sz w:val="24"/>
          <w:szCs w:val="24"/>
        </w:rPr>
        <w:t xml:space="preserve"> </w:t>
      </w:r>
      <w:r w:rsidR="00382841" w:rsidRPr="002E2058">
        <w:rPr>
          <w:rFonts w:ascii="Times New Roman" w:hAnsi="Times New Roman" w:cs="Times New Roman"/>
          <w:sz w:val="24"/>
          <w:szCs w:val="24"/>
        </w:rPr>
        <w:t xml:space="preserve"> </w:t>
      </w:r>
      <w:r w:rsidR="001765D4">
        <w:rPr>
          <w:rFonts w:ascii="Times New Roman" w:hAnsi="Times New Roman" w:cs="Times New Roman"/>
          <w:sz w:val="24"/>
          <w:szCs w:val="24"/>
        </w:rPr>
        <w:t>«</w:t>
      </w:r>
      <w:r w:rsidR="00382841">
        <w:rPr>
          <w:rFonts w:ascii="Times New Roman" w:hAnsi="Times New Roman" w:cs="Times New Roman"/>
          <w:sz w:val="24"/>
          <w:szCs w:val="24"/>
        </w:rPr>
        <w:t>Об утверждении  Положения о бюджетном устройстве</w:t>
      </w:r>
      <w:r w:rsidR="00A930B0">
        <w:rPr>
          <w:rFonts w:ascii="Times New Roman" w:hAnsi="Times New Roman" w:cs="Times New Roman"/>
          <w:sz w:val="24"/>
          <w:szCs w:val="24"/>
        </w:rPr>
        <w:t xml:space="preserve"> и  бюджетном процессе в муниципальном районе Клявлинский</w:t>
      </w:r>
      <w:r w:rsidR="00D65E12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A930B0">
        <w:rPr>
          <w:rFonts w:ascii="Times New Roman" w:hAnsi="Times New Roman" w:cs="Times New Roman"/>
          <w:sz w:val="24"/>
          <w:szCs w:val="24"/>
        </w:rPr>
        <w:t>» утратившим силу.</w:t>
      </w:r>
    </w:p>
    <w:p w14:paraId="2C0BA96F" w14:textId="77777777" w:rsidR="00D9141E" w:rsidRDefault="00D9141E" w:rsidP="00261A8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2B687B" w14:textId="77777777" w:rsidR="002E2058" w:rsidRDefault="002E2058" w:rsidP="00261A8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53EA2A" w14:textId="77777777" w:rsidR="002E2058" w:rsidRDefault="002E2058" w:rsidP="00261A8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4AF892" w14:textId="77777777" w:rsidR="002E2058" w:rsidRDefault="002E2058" w:rsidP="00261A8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ACF92C" w14:textId="77777777" w:rsidR="002E2058" w:rsidRDefault="002E2058" w:rsidP="002E205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14:paraId="3EDFD8F6" w14:textId="77777777" w:rsidR="002E2058" w:rsidRDefault="002E2058" w:rsidP="00261A8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6FD865" w14:textId="77777777" w:rsidR="007673D9" w:rsidRDefault="007673D9" w:rsidP="003F15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14:paraId="1BCD8910" w14:textId="77777777" w:rsidR="007673D9" w:rsidRDefault="007673D9" w:rsidP="003F15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Собрания представителей  </w:t>
      </w:r>
    </w:p>
    <w:p w14:paraId="370FF3A5" w14:textId="77777777" w:rsidR="007673D9" w:rsidRDefault="007673D9" w:rsidP="003F15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                                                               </w:t>
      </w:r>
      <w:r w:rsidR="00243A53">
        <w:rPr>
          <w:rFonts w:ascii="Times New Roman" w:hAnsi="Times New Roman" w:cs="Times New Roman"/>
          <w:sz w:val="24"/>
          <w:szCs w:val="24"/>
        </w:rPr>
        <w:t>Т.Л. Сомова</w:t>
      </w:r>
    </w:p>
    <w:p w14:paraId="7A02C9B2" w14:textId="77777777" w:rsidR="00CE10DF" w:rsidRDefault="00CE10DF" w:rsidP="006B5F4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80099D0" w14:textId="77777777" w:rsidR="007673D9" w:rsidRDefault="007673D9" w:rsidP="006B5F4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A19ACFC" w14:textId="77777777" w:rsidR="007673D9" w:rsidRDefault="00CE10DF" w:rsidP="006B5F4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14:paraId="60865B3B" w14:textId="4CA302B2" w:rsidR="000E35F5" w:rsidRDefault="00D65E12" w:rsidP="002E20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E10DF">
        <w:rPr>
          <w:rFonts w:ascii="Times New Roman" w:hAnsi="Times New Roman" w:cs="Times New Roman"/>
          <w:sz w:val="24"/>
          <w:szCs w:val="24"/>
        </w:rPr>
        <w:t xml:space="preserve">района   </w:t>
      </w:r>
      <w:r>
        <w:rPr>
          <w:rFonts w:ascii="Times New Roman" w:hAnsi="Times New Roman" w:cs="Times New Roman"/>
          <w:sz w:val="24"/>
          <w:szCs w:val="24"/>
        </w:rPr>
        <w:t xml:space="preserve">Клявлинский   </w:t>
      </w:r>
      <w:r w:rsidR="00CE10D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673D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E2058">
        <w:rPr>
          <w:rFonts w:ascii="Times New Roman" w:hAnsi="Times New Roman" w:cs="Times New Roman"/>
          <w:sz w:val="24"/>
          <w:szCs w:val="24"/>
        </w:rPr>
        <w:t xml:space="preserve">     И.Н. Соловьев</w:t>
      </w:r>
    </w:p>
    <w:p w14:paraId="7AD3A9F9" w14:textId="77777777" w:rsidR="002C5F35" w:rsidRDefault="002C5F35" w:rsidP="006B5F4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2CBE0E" w14:textId="77777777" w:rsidR="002C5F35" w:rsidRDefault="002C5F35" w:rsidP="006B5F4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2BECE1" w14:textId="77777777" w:rsidR="002E2058" w:rsidRDefault="002E2058" w:rsidP="003B032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14:paraId="4685B544" w14:textId="77777777" w:rsidR="007673D9" w:rsidRPr="00E21296" w:rsidRDefault="007673D9" w:rsidP="003B03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14:paraId="1287CE3E" w14:textId="77777777" w:rsidR="000E35F5" w:rsidRPr="00E21296" w:rsidRDefault="000E35F5" w:rsidP="00E212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E21296">
        <w:rPr>
          <w:rFonts w:ascii="Times New Roman" w:hAnsi="Times New Roman" w:cs="Times New Roman"/>
        </w:rPr>
        <w:lastRenderedPageBreak/>
        <w:t xml:space="preserve">Утвержден </w:t>
      </w:r>
    </w:p>
    <w:p w14:paraId="7EFFE082" w14:textId="77777777" w:rsidR="000E35F5" w:rsidRPr="00E21296" w:rsidRDefault="000E35F5" w:rsidP="00E212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E21296">
        <w:rPr>
          <w:rFonts w:ascii="Times New Roman" w:hAnsi="Times New Roman" w:cs="Times New Roman"/>
        </w:rPr>
        <w:t xml:space="preserve">решением Собрания представителей района </w:t>
      </w:r>
    </w:p>
    <w:p w14:paraId="3954E013" w14:textId="64BA933F" w:rsidR="000E35F5" w:rsidRPr="00E21296" w:rsidRDefault="0073425E" w:rsidP="00E212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31.03.2022 г. №124</w:t>
      </w:r>
    </w:p>
    <w:p w14:paraId="082514B1" w14:textId="77777777" w:rsidR="000E35F5" w:rsidRPr="009C38A2" w:rsidRDefault="000E35F5" w:rsidP="00E212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38A2">
        <w:rPr>
          <w:rFonts w:ascii="Times New Roman" w:hAnsi="Times New Roman" w:cs="Times New Roman"/>
          <w:b/>
        </w:rPr>
        <w:t>Положение о бюджетном устройстве и бюджетном процессе</w:t>
      </w:r>
    </w:p>
    <w:p w14:paraId="11979156" w14:textId="77777777" w:rsidR="000E35F5" w:rsidRPr="009C38A2" w:rsidRDefault="000E35F5" w:rsidP="00E212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38A2">
        <w:rPr>
          <w:rFonts w:ascii="Times New Roman" w:hAnsi="Times New Roman" w:cs="Times New Roman"/>
          <w:b/>
        </w:rPr>
        <w:t xml:space="preserve"> в муниципальном районе Клявлинский Самарской области</w:t>
      </w:r>
    </w:p>
    <w:p w14:paraId="7EAF4B35" w14:textId="77777777" w:rsidR="000E35F5" w:rsidRPr="009C38A2" w:rsidRDefault="000E35F5" w:rsidP="00E212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14:paraId="6438ED8F" w14:textId="5BD676E9" w:rsidR="000E35F5" w:rsidRPr="009C38A2" w:rsidRDefault="000E35F5" w:rsidP="00741BC0">
      <w:pPr>
        <w:pStyle w:val="ConsNormal"/>
        <w:widowControl/>
        <w:shd w:val="clear" w:color="auto" w:fill="FFFFFF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38A2">
        <w:rPr>
          <w:rFonts w:ascii="Times New Roman" w:hAnsi="Times New Roman" w:cs="Times New Roman"/>
          <w:b/>
          <w:sz w:val="22"/>
          <w:szCs w:val="22"/>
        </w:rPr>
        <w:t>Раздел I. Общие положения</w:t>
      </w:r>
    </w:p>
    <w:p w14:paraId="1C7B0F51" w14:textId="77777777" w:rsidR="003B032B" w:rsidRPr="009C38A2" w:rsidRDefault="003B032B" w:rsidP="00741BC0">
      <w:pPr>
        <w:pStyle w:val="ConsNormal"/>
        <w:widowControl/>
        <w:shd w:val="clear" w:color="auto" w:fill="FFFFFF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80A949A" w14:textId="4D9CAA80" w:rsidR="000E35F5" w:rsidRPr="00B91DC6" w:rsidRDefault="000E35F5" w:rsidP="003B032B">
      <w:pPr>
        <w:pStyle w:val="ConsNormal"/>
        <w:widowControl/>
        <w:shd w:val="clear" w:color="auto" w:fill="FFFFFF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Статья 1. Правоотношения, регулируемые настоящим Положением</w:t>
      </w:r>
    </w:p>
    <w:p w14:paraId="38075C7C" w14:textId="77777777" w:rsidR="003B032B" w:rsidRPr="00B91DC6" w:rsidRDefault="003B032B" w:rsidP="003B032B">
      <w:pPr>
        <w:pStyle w:val="ConsNormal"/>
        <w:widowControl/>
        <w:shd w:val="clear" w:color="auto" w:fill="FFFFFF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8F38979" w14:textId="0012D4C2" w:rsidR="000E35F5" w:rsidRPr="00B91DC6" w:rsidRDefault="000E35F5" w:rsidP="00E21296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 w:rsidRPr="00B91DC6">
        <w:rPr>
          <w:rFonts w:ascii="Times New Roman" w:hAnsi="Times New Roman" w:cs="Times New Roman"/>
          <w:sz w:val="22"/>
          <w:szCs w:val="22"/>
        </w:rPr>
        <w:t>Настоящее Положение в соответствии с Бюджетным кодексом Российской Федерации, Федеральным законом № 131-ФЗ от 06.10.2003</w:t>
      </w:r>
      <w:r w:rsidR="00187620" w:rsidRPr="00B91DC6">
        <w:rPr>
          <w:rFonts w:ascii="Times New Roman" w:hAnsi="Times New Roman" w:cs="Times New Roman"/>
          <w:sz w:val="22"/>
          <w:szCs w:val="22"/>
        </w:rPr>
        <w:t xml:space="preserve"> </w:t>
      </w:r>
      <w:r w:rsidRPr="00B91DC6">
        <w:rPr>
          <w:rFonts w:ascii="Times New Roman" w:hAnsi="Times New Roman" w:cs="Times New Roman"/>
          <w:sz w:val="22"/>
          <w:szCs w:val="22"/>
        </w:rPr>
        <w:t>г. "Об общих принципах организации местного самоуправления в Российской Федерации", Уставом муниципального района Клявлинский регулирует бюджетные правоотношения, возникающие между субъектами бюджетных правоотношений в ходе составления, рассмотрения, утверждения, исполнения бюджета муниципального района Клявлинский на очередной финансовый год и плановый период (далее - местный бюджет), контроля за его исполнением</w:t>
      </w:r>
      <w:proofErr w:type="gramEnd"/>
      <w:r w:rsidRPr="00B91DC6">
        <w:rPr>
          <w:rFonts w:ascii="Times New Roman" w:hAnsi="Times New Roman" w:cs="Times New Roman"/>
          <w:sz w:val="22"/>
          <w:szCs w:val="22"/>
        </w:rPr>
        <w:t xml:space="preserve">, а также осуществления бюджетного учета, составления, внешней проверке, рассмотрения и утверждения бюджетной отчетности. </w:t>
      </w:r>
    </w:p>
    <w:p w14:paraId="0D73D485" w14:textId="77777777" w:rsidR="003B032B" w:rsidRPr="00B91DC6" w:rsidRDefault="003B032B" w:rsidP="00E21296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14:paraId="4C1F2F70" w14:textId="6379460E" w:rsidR="000E35F5" w:rsidRPr="00B91DC6" w:rsidRDefault="000E35F5" w:rsidP="003B032B">
      <w:pPr>
        <w:pStyle w:val="ConsNormal"/>
        <w:widowControl/>
        <w:shd w:val="clear" w:color="auto" w:fill="FFFFFF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Статья 2. Понятия и термины, используемые в настоящем Положении</w:t>
      </w:r>
    </w:p>
    <w:p w14:paraId="62955048" w14:textId="77777777" w:rsidR="003B032B" w:rsidRPr="00B91DC6" w:rsidRDefault="003B032B" w:rsidP="003B032B">
      <w:pPr>
        <w:pStyle w:val="ConsNormal"/>
        <w:widowControl/>
        <w:shd w:val="clear" w:color="auto" w:fill="FFFFFF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6424C2A" w14:textId="3E817801" w:rsidR="000E35F5" w:rsidRPr="00B91DC6" w:rsidRDefault="000E35F5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1. Понятия и термины, используемые в настоящем Положении, применяются в том значении, в котором они определены Бюджетным кодексом Российской Федерации.</w:t>
      </w:r>
    </w:p>
    <w:p w14:paraId="1535D484" w14:textId="77777777" w:rsidR="003B032B" w:rsidRPr="00B91DC6" w:rsidRDefault="003B032B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06F201AD" w14:textId="07E58DF1" w:rsidR="000E35F5" w:rsidRPr="00B91DC6" w:rsidRDefault="000E35F5" w:rsidP="003B032B">
      <w:pPr>
        <w:pStyle w:val="ConsNormal"/>
        <w:widowControl/>
        <w:shd w:val="clear" w:color="auto" w:fill="FFFFFF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Статья 3. Особенности применения бюджетной классификации Российской Федерации в муниципальном районе Клявлинский</w:t>
      </w:r>
    </w:p>
    <w:p w14:paraId="39999C93" w14:textId="77777777" w:rsidR="003B032B" w:rsidRPr="00B91DC6" w:rsidRDefault="003B032B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D36EB58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 xml:space="preserve">1. В целях обеспечения сопоставимости показателей местного бюджета </w:t>
      </w:r>
      <w:r w:rsidRPr="00B91DC6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B91DC6">
        <w:rPr>
          <w:rFonts w:ascii="Times New Roman" w:hAnsi="Times New Roman" w:cs="Times New Roman"/>
          <w:sz w:val="22"/>
          <w:szCs w:val="22"/>
        </w:rPr>
        <w:t xml:space="preserve"> бюджетами других уровней бюджетной системы Российской Федерации при составлении и исполнении местного бюджета, составлении бюджетной отчетности о его исполнении применяется бюджетная классификация Российской Федерации.</w:t>
      </w:r>
    </w:p>
    <w:p w14:paraId="0EEF49DE" w14:textId="77777777" w:rsidR="000E35F5" w:rsidRPr="00B91DC6" w:rsidRDefault="00F26593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2</w:t>
      </w:r>
      <w:r w:rsidR="000E35F5" w:rsidRPr="00B91DC6">
        <w:rPr>
          <w:rFonts w:ascii="Times New Roman" w:hAnsi="Times New Roman" w:cs="Times New Roman"/>
        </w:rPr>
        <w:t xml:space="preserve">. </w:t>
      </w:r>
      <w:r w:rsidR="003228A6" w:rsidRPr="00B91DC6">
        <w:rPr>
          <w:rFonts w:ascii="Times New Roman" w:hAnsi="Times New Roman" w:cs="Times New Roman"/>
        </w:rPr>
        <w:t>Перечень и коды целевых статей расходов бюджетов устанавливаются финансовым органом, осуществляющим составление и организацию исполнения бюджета.</w:t>
      </w:r>
    </w:p>
    <w:p w14:paraId="0CF17449" w14:textId="77777777" w:rsidR="002D7C33" w:rsidRPr="00B91DC6" w:rsidRDefault="002D7C33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Перечень и коды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определяются в порядке, установленном финансовым органом, осуществляющим составление и организацию исполнения бюджета, из которого предоставляются указанные межбюджетные субсидии, субвенции и иные межбюджетные трансферты, имеющие целевое назначение.</w:t>
      </w:r>
    </w:p>
    <w:p w14:paraId="2606D58F" w14:textId="77777777" w:rsidR="000E35F5" w:rsidRPr="00B91DC6" w:rsidRDefault="000E35F5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 xml:space="preserve">Каждому публичному нормативному обязательству, </w:t>
      </w:r>
      <w:r w:rsidR="003228A6" w:rsidRPr="00B91DC6">
        <w:rPr>
          <w:rFonts w:ascii="Times New Roman" w:hAnsi="Times New Roman" w:cs="Times New Roman"/>
        </w:rPr>
        <w:t>муниципальной</w:t>
      </w:r>
      <w:r w:rsidRPr="00B91DC6">
        <w:rPr>
          <w:rFonts w:ascii="Times New Roman" w:hAnsi="Times New Roman" w:cs="Times New Roman"/>
        </w:rPr>
        <w:t xml:space="preserve"> программе (подпрограмме), обособленной функции (сфере,</w:t>
      </w:r>
      <w:r w:rsidR="003228A6" w:rsidRPr="00B91DC6">
        <w:rPr>
          <w:rFonts w:ascii="Times New Roman" w:hAnsi="Times New Roman" w:cs="Times New Roman"/>
        </w:rPr>
        <w:t xml:space="preserve"> </w:t>
      </w:r>
      <w:r w:rsidRPr="00B91DC6">
        <w:rPr>
          <w:rFonts w:ascii="Times New Roman" w:hAnsi="Times New Roman" w:cs="Times New Roman"/>
        </w:rPr>
        <w:t>направлению) деятельности органов местного самоуправления муниципального района Клявлинский, присваиваются уникальные коды целевых статей и (или) видов расходов местного бюджета.</w:t>
      </w:r>
    </w:p>
    <w:p w14:paraId="55188F6A" w14:textId="77777777" w:rsidR="003B032B" w:rsidRPr="00B91DC6" w:rsidRDefault="003B032B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0B0106F" w14:textId="0C830649" w:rsidR="000E35F5" w:rsidRPr="00B91DC6" w:rsidRDefault="000E35F5" w:rsidP="003B032B">
      <w:pPr>
        <w:pStyle w:val="ConsNormal"/>
        <w:widowControl/>
        <w:shd w:val="clear" w:color="auto" w:fill="FFFFFF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Статья 4. Основные этапы бюджетного процесса в муниципальном районе Клявлинский</w:t>
      </w:r>
    </w:p>
    <w:p w14:paraId="2A42B172" w14:textId="77777777" w:rsidR="003B032B" w:rsidRPr="00B91DC6" w:rsidRDefault="003B032B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7D733468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Бюджетный процесс в муниципальном районе Клявлинский  включает следующие этапы:</w:t>
      </w:r>
    </w:p>
    <w:p w14:paraId="47AE81ED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- составление проекта местного бюджета;</w:t>
      </w:r>
    </w:p>
    <w:p w14:paraId="0CBB4821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- рассмотрение и утверждение местного бюджета;</w:t>
      </w:r>
    </w:p>
    <w:p w14:paraId="07CAC41A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- исполнение местного бюджета;</w:t>
      </w:r>
    </w:p>
    <w:p w14:paraId="08D1D012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-составление, внешняя проверка, рассмотрение и утверждение бюджетной отчетности;</w:t>
      </w:r>
    </w:p>
    <w:p w14:paraId="3E7A0D94" w14:textId="1994C6AF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- осуществление муниципального финансового контроля.</w:t>
      </w:r>
    </w:p>
    <w:p w14:paraId="5B9E3762" w14:textId="77777777" w:rsidR="003B032B" w:rsidRPr="00B91DC6" w:rsidRDefault="003B032B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6F5C4BE" w14:textId="7B96E8D5" w:rsidR="000E35F5" w:rsidRPr="00B91DC6" w:rsidRDefault="000E35F5" w:rsidP="003B032B">
      <w:pPr>
        <w:pStyle w:val="ConsNormal"/>
        <w:widowControl/>
        <w:shd w:val="clear" w:color="auto" w:fill="FFFFFF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Статья 5. Участники бюджетного процесса в муниципальном районе Клявлинский</w:t>
      </w:r>
    </w:p>
    <w:p w14:paraId="5FBF83B1" w14:textId="77777777" w:rsidR="003B032B" w:rsidRPr="00B91DC6" w:rsidRDefault="003B032B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D895F9A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Участниками бюджетного процесса в муниципальном районе Клявлинский являются:</w:t>
      </w:r>
    </w:p>
    <w:p w14:paraId="3A2561B9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- Собрание представителей муниципального района Клявлинский;</w:t>
      </w:r>
    </w:p>
    <w:p w14:paraId="4722DAB0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- Глава муниципального района Клявлинский;</w:t>
      </w:r>
    </w:p>
    <w:p w14:paraId="1F2C5BAB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- Администрация муниципального района Клявлинский;</w:t>
      </w:r>
    </w:p>
    <w:p w14:paraId="03C57EC6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lastRenderedPageBreak/>
        <w:t>- Руководитель Управления финансами муниципального района Клявлинский;</w:t>
      </w:r>
    </w:p>
    <w:p w14:paraId="4A9D28A1" w14:textId="6DB768CA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 xml:space="preserve">- </w:t>
      </w:r>
      <w:r w:rsidR="00E27819" w:rsidRPr="00B91DC6">
        <w:rPr>
          <w:rFonts w:ascii="Times New Roman" w:hAnsi="Times New Roman" w:cs="Times New Roman"/>
          <w:sz w:val="22"/>
          <w:szCs w:val="22"/>
        </w:rPr>
        <w:t>Муниципальное казенное учреждение «Управление финансами муниципального района Клявлинский Самарской области (МКУ «УФ муниципального района Клявлинский»;</w:t>
      </w:r>
    </w:p>
    <w:p w14:paraId="0A2C72E5" w14:textId="77777777" w:rsidR="00D116C2" w:rsidRPr="00B91DC6" w:rsidRDefault="00D116C2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- Счетная палата муниципального района Клявлинский Самарской области</w:t>
      </w:r>
    </w:p>
    <w:p w14:paraId="66407CD4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- Главные распорядители (распорядители) бюджетных средств;</w:t>
      </w:r>
    </w:p>
    <w:p w14:paraId="5301AF59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- Главные администраторы (администраторы) доходов бюджета;</w:t>
      </w:r>
    </w:p>
    <w:p w14:paraId="02B0DD7A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- Главные администраторы (администраторы) источников финансирования дефицита бюджета;</w:t>
      </w:r>
    </w:p>
    <w:p w14:paraId="562D3343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- Получатели бюджетных средств.</w:t>
      </w:r>
    </w:p>
    <w:p w14:paraId="512BF604" w14:textId="77777777" w:rsidR="003B032B" w:rsidRPr="00B91DC6" w:rsidRDefault="003B032B" w:rsidP="00E21296">
      <w:pPr>
        <w:pStyle w:val="ConsNormal"/>
        <w:widowControl/>
        <w:shd w:val="clear" w:color="auto" w:fill="FFFFFF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6A41C70" w14:textId="21D80FE8" w:rsidR="000E35F5" w:rsidRPr="00B91DC6" w:rsidRDefault="000E35F5" w:rsidP="00E21296">
      <w:pPr>
        <w:pStyle w:val="ConsNormal"/>
        <w:widowControl/>
        <w:shd w:val="clear" w:color="auto" w:fill="FFFFFF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Статья 6. Бюджетные полномочия участников бюджетного процесса в муниципальном районе Клявлинский</w:t>
      </w:r>
    </w:p>
    <w:p w14:paraId="08BBF08F" w14:textId="77777777" w:rsidR="003B032B" w:rsidRPr="00B91DC6" w:rsidRDefault="003B032B" w:rsidP="00E21296">
      <w:pPr>
        <w:pStyle w:val="ConsNormal"/>
        <w:widowControl/>
        <w:shd w:val="clear" w:color="auto" w:fill="FFFFFF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0E3AD6A" w14:textId="77777777" w:rsidR="000E35F5" w:rsidRPr="00B91DC6" w:rsidRDefault="000E35F5" w:rsidP="00E21296">
      <w:pPr>
        <w:pStyle w:val="ConsNormal"/>
        <w:widowControl/>
        <w:numPr>
          <w:ilvl w:val="0"/>
          <w:numId w:val="2"/>
        </w:numPr>
        <w:shd w:val="clear" w:color="auto" w:fill="FFFFFF"/>
        <w:ind w:left="0" w:righ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1DC6">
        <w:rPr>
          <w:rFonts w:ascii="Times New Roman" w:hAnsi="Times New Roman" w:cs="Times New Roman"/>
          <w:b/>
          <w:sz w:val="22"/>
          <w:szCs w:val="22"/>
        </w:rPr>
        <w:t>Собрание представителей муниципального района  Клявлинский:</w:t>
      </w:r>
    </w:p>
    <w:p w14:paraId="39805BE1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- рассматривает и утверждает местный бюджет и отчеты о его исполнении;</w:t>
      </w:r>
    </w:p>
    <w:p w14:paraId="0C518C34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 xml:space="preserve">- </w:t>
      </w:r>
      <w:r w:rsidR="002D7C33" w:rsidRPr="00B91DC6">
        <w:rPr>
          <w:rFonts w:ascii="Times New Roman" w:hAnsi="Times New Roman" w:cs="Times New Roman"/>
          <w:sz w:val="22"/>
          <w:szCs w:val="22"/>
        </w:rPr>
        <w:t>осуществляет контроль в ходе рассмотрения отдельных вопросов исполнения  местного  бюджета</w:t>
      </w:r>
      <w:r w:rsidRPr="00B91DC6">
        <w:rPr>
          <w:rFonts w:ascii="Times New Roman" w:hAnsi="Times New Roman" w:cs="Times New Roman"/>
          <w:sz w:val="22"/>
          <w:szCs w:val="22"/>
        </w:rPr>
        <w:t>;</w:t>
      </w:r>
    </w:p>
    <w:p w14:paraId="2F7C4E14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- формирует и определяет правовой статус органов</w:t>
      </w:r>
      <w:r w:rsidR="001E15C3" w:rsidRPr="00B91DC6">
        <w:rPr>
          <w:rFonts w:ascii="Times New Roman" w:hAnsi="Times New Roman" w:cs="Times New Roman"/>
          <w:sz w:val="22"/>
          <w:szCs w:val="22"/>
        </w:rPr>
        <w:t xml:space="preserve"> </w:t>
      </w:r>
      <w:r w:rsidR="001E15C3" w:rsidRPr="00B91DC6">
        <w:rPr>
          <w:rFonts w:ascii="Times New Roman" w:hAnsi="Times New Roman" w:cs="Times New Roman"/>
          <w:color w:val="FF0000"/>
          <w:sz w:val="22"/>
          <w:szCs w:val="22"/>
        </w:rPr>
        <w:t xml:space="preserve">внешнего муниципального </w:t>
      </w:r>
      <w:r w:rsidR="001E15C3" w:rsidRPr="00B91DC6">
        <w:rPr>
          <w:rFonts w:ascii="Times New Roman" w:hAnsi="Times New Roman" w:cs="Times New Roman"/>
          <w:sz w:val="22"/>
          <w:szCs w:val="22"/>
        </w:rPr>
        <w:t>контроля</w:t>
      </w:r>
      <w:r w:rsidRPr="00B91DC6">
        <w:rPr>
          <w:rFonts w:ascii="Times New Roman" w:hAnsi="Times New Roman" w:cs="Times New Roman"/>
          <w:sz w:val="22"/>
          <w:szCs w:val="22"/>
        </w:rPr>
        <w:t xml:space="preserve">, за исполнением местного бюджета, утверждает порядок формирования </w:t>
      </w:r>
      <w:r w:rsidR="001860D7" w:rsidRPr="00B91DC6">
        <w:rPr>
          <w:rFonts w:ascii="Times New Roman" w:hAnsi="Times New Roman" w:cs="Times New Roman"/>
          <w:sz w:val="22"/>
          <w:szCs w:val="22"/>
        </w:rPr>
        <w:t>Счетной палат</w:t>
      </w:r>
      <w:r w:rsidR="002D7C33" w:rsidRPr="00B91DC6">
        <w:rPr>
          <w:rFonts w:ascii="Times New Roman" w:hAnsi="Times New Roman" w:cs="Times New Roman"/>
          <w:sz w:val="22"/>
          <w:szCs w:val="22"/>
        </w:rPr>
        <w:t>ы</w:t>
      </w:r>
      <w:r w:rsidR="001860D7" w:rsidRPr="00B91DC6">
        <w:rPr>
          <w:rFonts w:ascii="Times New Roman" w:hAnsi="Times New Roman" w:cs="Times New Roman"/>
          <w:sz w:val="22"/>
          <w:szCs w:val="22"/>
        </w:rPr>
        <w:t xml:space="preserve"> муниципального район</w:t>
      </w:r>
      <w:r w:rsidR="002D7C33" w:rsidRPr="00B91DC6">
        <w:rPr>
          <w:rFonts w:ascii="Times New Roman" w:hAnsi="Times New Roman" w:cs="Times New Roman"/>
          <w:sz w:val="22"/>
          <w:szCs w:val="22"/>
        </w:rPr>
        <w:t>а Клявлинский Самарской области;</w:t>
      </w:r>
    </w:p>
    <w:p w14:paraId="4ECC2F07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- устанавливает, изменяет и отменяет местные налоги и сборы в соответствии с законодательством Российской Федерации о налогах и сборах;</w:t>
      </w:r>
    </w:p>
    <w:p w14:paraId="0A35109D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- устанавливает налоговые льготы по местным налогам, основания и порядок их применения;</w:t>
      </w:r>
    </w:p>
    <w:p w14:paraId="30CB0E2F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- определяет порядок управления и распоряжения имуществом, находящимся в  собственности муниципального района Клявлинский, порядок направления в местный бюджет доходов от его использования;</w:t>
      </w:r>
    </w:p>
    <w:p w14:paraId="78EBEEEC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 xml:space="preserve">-  устанавливает порядок представления, рассмотрения и утверждения годового отчёта об исполнении местного бюджета;  </w:t>
      </w:r>
    </w:p>
    <w:p w14:paraId="0E39C960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-  рассматривает годовой отчет об исполнении местного бюджета, принимает решение о его утверждении либо отклонении;</w:t>
      </w:r>
    </w:p>
    <w:p w14:paraId="59EF223E" w14:textId="77777777" w:rsidR="000E35F5" w:rsidRPr="00B91DC6" w:rsidRDefault="000E35F5" w:rsidP="00E212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 xml:space="preserve">-  определяет дополнительные условия прекращения и списания муниципальных долговых обязательств; </w:t>
      </w:r>
    </w:p>
    <w:p w14:paraId="46019178" w14:textId="0A1FBD55" w:rsidR="000E35F5" w:rsidRPr="00B91DC6" w:rsidRDefault="000E35F5" w:rsidP="00E21296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 xml:space="preserve">-  устанавливает </w:t>
      </w:r>
      <w:r w:rsidR="00041AD2" w:rsidRPr="00B91DC6">
        <w:rPr>
          <w:rFonts w:ascii="Times New Roman" w:hAnsi="Times New Roman" w:cs="Times New Roman"/>
          <w:color w:val="FF0000"/>
          <w:sz w:val="22"/>
          <w:szCs w:val="22"/>
        </w:rPr>
        <w:t>в соответствии с федеральными законами и законами Самарской области</w:t>
      </w:r>
      <w:r w:rsidR="00EC1F0A" w:rsidRPr="00B91DC6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B91DC6">
        <w:rPr>
          <w:rFonts w:ascii="Times New Roman" w:hAnsi="Times New Roman" w:cs="Times New Roman"/>
          <w:sz w:val="22"/>
          <w:szCs w:val="22"/>
        </w:rPr>
        <w:t xml:space="preserve">порядок проведения внешней проверки годового отчёта об исполнении местного бюджета; </w:t>
      </w:r>
    </w:p>
    <w:p w14:paraId="4536867B" w14:textId="77777777" w:rsidR="000E35F5" w:rsidRPr="00B91DC6" w:rsidRDefault="000E35F5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proofErr w:type="gramStart"/>
      <w:r w:rsidRPr="00B91DC6">
        <w:rPr>
          <w:rFonts w:ascii="Times New Roman" w:hAnsi="Times New Roman" w:cs="Times New Roman"/>
        </w:rPr>
        <w:t>-  устанавливает единые для всех сельских поселений муниципального района Клявлинский нормативы отчислений в бюджеты сельских поселений муниципального района Клявлинский от федеральных налогов и сборов, в том числе налогов, предусмотренных специальными налоговыми режимами, региональных и (или) местных налогов, подлежащих зачислению в соответствии с Бюджетным кодексом Российской Федерации и (или) законом  Самарской области в бюджет муниципального района Клявлинский.</w:t>
      </w:r>
      <w:proofErr w:type="gramEnd"/>
    </w:p>
    <w:p w14:paraId="57D1E703" w14:textId="77777777" w:rsidR="000E35F5" w:rsidRPr="00B91DC6" w:rsidRDefault="000E35F5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FF0000"/>
        </w:rPr>
      </w:pPr>
    </w:p>
    <w:p w14:paraId="2A983F20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При э</w:t>
      </w:r>
      <w:r w:rsidR="009022C2" w:rsidRPr="00B91DC6">
        <w:rPr>
          <w:rFonts w:ascii="Times New Roman" w:hAnsi="Times New Roman" w:cs="Times New Roman"/>
          <w:sz w:val="22"/>
          <w:szCs w:val="22"/>
        </w:rPr>
        <w:t>том в решении о местном бюджете</w:t>
      </w:r>
      <w:r w:rsidRPr="00B91DC6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DBA6AB8" w14:textId="77777777" w:rsidR="000E35F5" w:rsidRPr="00B91DC6" w:rsidRDefault="000E35F5" w:rsidP="00E212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а) устанавливает перечень главных распорядителей средств местного бюджета в составе ведомственной структуры расходов;</w:t>
      </w:r>
    </w:p>
    <w:p w14:paraId="639CE23E" w14:textId="77777777" w:rsidR="000E35F5" w:rsidRPr="00B91DC6" w:rsidRDefault="000E35F5" w:rsidP="00E212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б) утверждает перечень и коды целевых статей и видов расходов местного бюджета в составе ведомственной структуры расходов;</w:t>
      </w:r>
    </w:p>
    <w:p w14:paraId="14A056B8" w14:textId="77777777" w:rsidR="000E35F5" w:rsidRPr="00B91DC6" w:rsidRDefault="000E35F5" w:rsidP="00E212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в) утверждает перечень статей и видов источников финансирования дефицита местного бюджета при утверждении источников финансирования дефицита местного бюджета;</w:t>
      </w:r>
    </w:p>
    <w:p w14:paraId="662B7D6D" w14:textId="77777777" w:rsidR="000E35F5" w:rsidRPr="00B91DC6" w:rsidRDefault="000E35F5" w:rsidP="00E212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г) может устанавливать порядок и случаи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услуг;</w:t>
      </w:r>
    </w:p>
    <w:p w14:paraId="2D779B5C" w14:textId="77777777" w:rsidR="000E35F5" w:rsidRPr="00B91DC6" w:rsidRDefault="00036718" w:rsidP="00E212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д</w:t>
      </w:r>
      <w:r w:rsidR="000E35F5" w:rsidRPr="00B91DC6">
        <w:rPr>
          <w:rFonts w:ascii="Times New Roman" w:hAnsi="Times New Roman" w:cs="Times New Roman"/>
        </w:rPr>
        <w:t>) в расходной части местного бюджета предусматривает создание резервного фонда Администрации муниципального района Клявлинский с указанием его объёма;</w:t>
      </w:r>
    </w:p>
    <w:p w14:paraId="608FED50" w14:textId="77777777" w:rsidR="000E35F5" w:rsidRPr="00B91DC6" w:rsidRDefault="00036718" w:rsidP="00E212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е</w:t>
      </w:r>
      <w:r w:rsidR="000E35F5" w:rsidRPr="00B91DC6">
        <w:rPr>
          <w:rFonts w:ascii="Times New Roman" w:hAnsi="Times New Roman" w:cs="Times New Roman"/>
        </w:rPr>
        <w:t>) устанавливает цели, на которые может быть предоставлен бюджетный кредит, условия и порядок предоставления бюджетных кредитов, бюджетные ассигнования для их предоставления на финансовый год и на срок, выходящий за пределы финансового года, ограничения по получателям (заемщикам) бюджетных кредитов;</w:t>
      </w:r>
    </w:p>
    <w:p w14:paraId="0C900E8D" w14:textId="77777777" w:rsidR="000E35F5" w:rsidRPr="00B91DC6" w:rsidRDefault="00036718" w:rsidP="00E212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ж</w:t>
      </w:r>
      <w:r w:rsidR="000E35F5" w:rsidRPr="00B91DC6">
        <w:rPr>
          <w:rFonts w:ascii="Times New Roman" w:hAnsi="Times New Roman" w:cs="Times New Roman"/>
        </w:rPr>
        <w:t>) предусматривает бюджетные ассигнования на возможное исполнение выданных муниципальных гарантий;</w:t>
      </w:r>
    </w:p>
    <w:p w14:paraId="25CDA187" w14:textId="78E6FEFC" w:rsidR="007B6C7B" w:rsidRPr="00B91DC6" w:rsidRDefault="00036718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lastRenderedPageBreak/>
        <w:t xml:space="preserve">  з</w:t>
      </w:r>
      <w:r w:rsidR="000E35F5" w:rsidRPr="00B91DC6">
        <w:rPr>
          <w:rFonts w:ascii="Times New Roman" w:hAnsi="Times New Roman" w:cs="Times New Roman"/>
        </w:rPr>
        <w:t xml:space="preserve">) утверждает </w:t>
      </w:r>
      <w:r w:rsidR="007B6C7B" w:rsidRPr="00B91DC6">
        <w:rPr>
          <w:rFonts w:ascii="Times New Roman" w:hAnsi="Times New Roman" w:cs="Times New Roman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(очередном финансовом году и плановом периоде);</w:t>
      </w:r>
    </w:p>
    <w:p w14:paraId="5CBA860B" w14:textId="77777777" w:rsidR="000E35F5" w:rsidRPr="00B91DC6" w:rsidRDefault="000E35F5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 xml:space="preserve">  </w:t>
      </w:r>
      <w:r w:rsidR="00036718" w:rsidRPr="00B91DC6">
        <w:rPr>
          <w:rFonts w:ascii="Times New Roman" w:hAnsi="Times New Roman" w:cs="Times New Roman"/>
        </w:rPr>
        <w:t>и</w:t>
      </w:r>
      <w:r w:rsidRPr="00B91DC6">
        <w:rPr>
          <w:rFonts w:ascii="Times New Roman" w:hAnsi="Times New Roman" w:cs="Times New Roman"/>
        </w:rPr>
        <w:t xml:space="preserve">) устанавливает случаи и порядок предоставления </w:t>
      </w:r>
      <w:r w:rsidRPr="00B91DC6">
        <w:rPr>
          <w:rFonts w:ascii="Times New Roman" w:hAnsi="Times New Roman" w:cs="Times New Roman"/>
          <w:lang w:eastAsia="en-US"/>
        </w:rPr>
        <w:t xml:space="preserve">иных межбюджетных трансфертов, в том числе межбюджетных трансфертов на осуществление части полномочий по решению вопросов местного значения в соответствии с заключенными соглашениями </w:t>
      </w:r>
      <w:r w:rsidRPr="00B91DC6">
        <w:rPr>
          <w:rFonts w:ascii="Times New Roman" w:hAnsi="Times New Roman" w:cs="Times New Roman"/>
        </w:rPr>
        <w:t xml:space="preserve"> бюджетам сельских поселений муниципального района Клявлинский;</w:t>
      </w:r>
    </w:p>
    <w:p w14:paraId="7AB53134" w14:textId="77777777" w:rsidR="000E35F5" w:rsidRPr="00B91DC6" w:rsidRDefault="00036718" w:rsidP="00E212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к</w:t>
      </w:r>
      <w:r w:rsidR="000E35F5" w:rsidRPr="00B91DC6">
        <w:rPr>
          <w:rFonts w:ascii="Times New Roman" w:hAnsi="Times New Roman" w:cs="Times New Roman"/>
        </w:rPr>
        <w:t>) устанавливает верхний предел муниципального долга;</w:t>
      </w:r>
    </w:p>
    <w:p w14:paraId="142D9699" w14:textId="77777777" w:rsidR="000E35F5" w:rsidRPr="00B91DC6" w:rsidRDefault="00036718" w:rsidP="00E212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л</w:t>
      </w:r>
      <w:r w:rsidR="000E35F5" w:rsidRPr="00B91DC6">
        <w:rPr>
          <w:rFonts w:ascii="Times New Roman" w:hAnsi="Times New Roman" w:cs="Times New Roman"/>
        </w:rPr>
        <w:t>) устанавливает предельный объём выпуска муниципальных ценных</w:t>
      </w:r>
      <w:r w:rsidR="0088320E" w:rsidRPr="00B91DC6">
        <w:rPr>
          <w:rFonts w:ascii="Times New Roman" w:hAnsi="Times New Roman" w:cs="Times New Roman"/>
        </w:rPr>
        <w:t xml:space="preserve"> бумаг по номинальной стоимости в соответствии с верхними пределами муниципального внутреннего долга, установленными решением о бюджете;</w:t>
      </w:r>
    </w:p>
    <w:p w14:paraId="33F7250E" w14:textId="77777777" w:rsidR="000E35F5" w:rsidRPr="00B91DC6" w:rsidRDefault="000E35F5" w:rsidP="00E2129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 xml:space="preserve">   </w:t>
      </w:r>
      <w:r w:rsidR="00036718" w:rsidRPr="00B91DC6">
        <w:rPr>
          <w:rFonts w:ascii="Times New Roman" w:hAnsi="Times New Roman" w:cs="Times New Roman"/>
          <w:sz w:val="22"/>
          <w:szCs w:val="22"/>
        </w:rPr>
        <w:t>м</w:t>
      </w:r>
      <w:r w:rsidRPr="00B91DC6">
        <w:rPr>
          <w:rFonts w:ascii="Times New Roman" w:hAnsi="Times New Roman" w:cs="Times New Roman"/>
          <w:sz w:val="22"/>
          <w:szCs w:val="22"/>
        </w:rPr>
        <w:t xml:space="preserve">) устанавливает порядок и условия предоставления межбюджетных трансфертов из местного бюджета бюджетам сельских поселений муниципального района Клявлинский, </w:t>
      </w:r>
      <w:r w:rsidR="007B6C7B" w:rsidRPr="00B91DC6">
        <w:rPr>
          <w:rFonts w:ascii="Times New Roman" w:hAnsi="Times New Roman" w:cs="Times New Roman"/>
          <w:sz w:val="22"/>
          <w:szCs w:val="22"/>
        </w:rPr>
        <w:t>размер</w:t>
      </w:r>
      <w:r w:rsidRPr="00B91DC6">
        <w:rPr>
          <w:rFonts w:ascii="Times New Roman" w:hAnsi="Times New Roman" w:cs="Times New Roman"/>
          <w:sz w:val="22"/>
          <w:szCs w:val="22"/>
        </w:rPr>
        <w:t xml:space="preserve"> межбюджетных трансфертов</w:t>
      </w:r>
      <w:r w:rsidR="007B6C7B" w:rsidRPr="00B91DC6">
        <w:rPr>
          <w:rFonts w:ascii="Times New Roman" w:hAnsi="Times New Roman" w:cs="Times New Roman"/>
          <w:sz w:val="22"/>
          <w:szCs w:val="22"/>
        </w:rPr>
        <w:t xml:space="preserve">, предоставляемых </w:t>
      </w:r>
      <w:r w:rsidRPr="00B91DC6">
        <w:rPr>
          <w:rFonts w:ascii="Times New Roman" w:hAnsi="Times New Roman" w:cs="Times New Roman"/>
          <w:sz w:val="22"/>
          <w:szCs w:val="22"/>
        </w:rPr>
        <w:t xml:space="preserve"> из местного бюджета бюджетам сельских поселений муниципального района Клявлинский;</w:t>
      </w:r>
    </w:p>
    <w:p w14:paraId="2B5549C7" w14:textId="77777777" w:rsidR="000E35F5" w:rsidRPr="00B91DC6" w:rsidRDefault="00036718" w:rsidP="00E212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 xml:space="preserve">  н</w:t>
      </w:r>
      <w:r w:rsidR="000E35F5" w:rsidRPr="00B91DC6">
        <w:rPr>
          <w:rFonts w:ascii="Times New Roman" w:hAnsi="Times New Roman" w:cs="Times New Roman"/>
        </w:rPr>
        <w:t>) утверждает объем районного фонда финансовой поддержки сельских поселений муниципального района Клявлинский и распределяет дотации между сельскими поселениями муниципального района Клявлинский;</w:t>
      </w:r>
    </w:p>
    <w:p w14:paraId="01FC19E9" w14:textId="77777777" w:rsidR="000E35F5" w:rsidRPr="00B91DC6" w:rsidRDefault="000E35F5" w:rsidP="00E21296">
      <w:pPr>
        <w:pStyle w:val="ConsNormal"/>
        <w:widowControl/>
        <w:shd w:val="clear" w:color="auto" w:fill="FFFFFF"/>
        <w:tabs>
          <w:tab w:val="left" w:pos="709"/>
        </w:tabs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 xml:space="preserve">   </w:t>
      </w:r>
      <w:r w:rsidR="00036718" w:rsidRPr="00B91DC6">
        <w:rPr>
          <w:rFonts w:ascii="Times New Roman" w:hAnsi="Times New Roman" w:cs="Times New Roman"/>
          <w:sz w:val="22"/>
          <w:szCs w:val="22"/>
        </w:rPr>
        <w:t>о</w:t>
      </w:r>
      <w:r w:rsidRPr="00B91DC6">
        <w:rPr>
          <w:rFonts w:ascii="Times New Roman" w:hAnsi="Times New Roman" w:cs="Times New Roman"/>
          <w:sz w:val="22"/>
          <w:szCs w:val="22"/>
        </w:rPr>
        <w:t>) осуществляет иные бюджетные полномочия в соответствии с Бюджетным кодексом Российской Федерации и настоящим Положением.</w:t>
      </w:r>
    </w:p>
    <w:p w14:paraId="3F7A9F1D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5E370077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 xml:space="preserve">Собрание представителей муниципального района Клявлинский имеет право </w:t>
      </w:r>
      <w:proofErr w:type="gramStart"/>
      <w:r w:rsidRPr="00B91DC6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B91DC6">
        <w:rPr>
          <w:rFonts w:ascii="Times New Roman" w:hAnsi="Times New Roman" w:cs="Times New Roman"/>
          <w:sz w:val="22"/>
          <w:szCs w:val="22"/>
        </w:rPr>
        <w:t>:</w:t>
      </w:r>
    </w:p>
    <w:p w14:paraId="7F19B968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- получение от Администрации муниципального района Клявлинский сопроводительных материалов в ходе рассмотрения и утверждения проекта местного бюджета;</w:t>
      </w:r>
    </w:p>
    <w:p w14:paraId="18EAC55E" w14:textId="1626B94A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 xml:space="preserve">- получение от Администрации муниципального района Клявлинский, </w:t>
      </w:r>
      <w:r w:rsidR="00287BA7" w:rsidRPr="00B91DC6">
        <w:rPr>
          <w:rFonts w:ascii="Times New Roman" w:hAnsi="Times New Roman" w:cs="Times New Roman"/>
          <w:sz w:val="22"/>
          <w:szCs w:val="22"/>
        </w:rPr>
        <w:t xml:space="preserve">МКУ «УФ муниципального района Клявлинский» </w:t>
      </w:r>
      <w:r w:rsidRPr="00B91DC6">
        <w:rPr>
          <w:rFonts w:ascii="Times New Roman" w:hAnsi="Times New Roman" w:cs="Times New Roman"/>
          <w:sz w:val="22"/>
          <w:szCs w:val="22"/>
        </w:rPr>
        <w:t>оперативной информации об исполнении местного бюджета;</w:t>
      </w:r>
    </w:p>
    <w:p w14:paraId="01A260EC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- утверждение (не утверждение) отчетов об исполнении местного бюджета;</w:t>
      </w:r>
    </w:p>
    <w:p w14:paraId="4D6CF2EF" w14:textId="77777777" w:rsidR="000E35F5" w:rsidRPr="00B91DC6" w:rsidRDefault="000E35F5" w:rsidP="00E212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 xml:space="preserve">- определение условий предоставления средств из местного бюджета, </w:t>
      </w:r>
      <w:r w:rsidRPr="00B91DC6">
        <w:rPr>
          <w:rFonts w:ascii="Times New Roman" w:hAnsi="Times New Roman" w:cs="Times New Roman"/>
        </w:rPr>
        <w:br/>
        <w:t xml:space="preserve">в соответствии с которыми предоставление таких средств осуществляется </w:t>
      </w:r>
      <w:r w:rsidRPr="00B91DC6">
        <w:rPr>
          <w:rFonts w:ascii="Times New Roman" w:hAnsi="Times New Roman" w:cs="Times New Roman"/>
        </w:rPr>
        <w:br/>
        <w:t>в порядке, установленном Администрацией муниципального района Клявлинский;</w:t>
      </w:r>
    </w:p>
    <w:p w14:paraId="7C105D38" w14:textId="545712AD" w:rsidR="000E35F5" w:rsidRPr="00B91DC6" w:rsidRDefault="000E35F5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- создание собственных контрольных органов.</w:t>
      </w:r>
    </w:p>
    <w:p w14:paraId="5809EF74" w14:textId="77777777" w:rsidR="00B707FD" w:rsidRPr="00B91DC6" w:rsidRDefault="00B707FD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14:paraId="1AD52289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1DC6">
        <w:rPr>
          <w:rFonts w:ascii="Times New Roman" w:hAnsi="Times New Roman" w:cs="Times New Roman"/>
          <w:b/>
          <w:sz w:val="22"/>
          <w:szCs w:val="22"/>
        </w:rPr>
        <w:t xml:space="preserve">2.  Глава муниципального района Клявлинский: </w:t>
      </w:r>
    </w:p>
    <w:p w14:paraId="7D9A988A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- утверждает основные направления бюджетной и налоговой политики муниципального района Клявлинский;</w:t>
      </w:r>
    </w:p>
    <w:p w14:paraId="2EDADDDF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- подписывает и обнародует решение Собрание представителей муниципального района Клявлинский о местном бюджете;</w:t>
      </w:r>
    </w:p>
    <w:p w14:paraId="1D7E71AE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- направляет бюджетное послание Собранию представителей муниципального района Клявлинский;</w:t>
      </w:r>
    </w:p>
    <w:p w14:paraId="16DBE67F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- вносит на рассмотрение и утверждение Собрания представителей муниципального района Клявлинский  проект местного бюджета с необходимыми документами и материалами;</w:t>
      </w:r>
    </w:p>
    <w:p w14:paraId="0D265827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- вносит в Собрание представителей муниципального района Клявлинский  предложения по установлению, изменению, отмене местных налогов и сборов, введению и отмене налоговых льгот по местным налогам;</w:t>
      </w:r>
    </w:p>
    <w:p w14:paraId="7BBC80EE" w14:textId="50D1033B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- осуществляет иные бюджетные полномочия в соответствии с Бюджетным кодексом Российской Федерации и настоящим Положением.</w:t>
      </w:r>
    </w:p>
    <w:p w14:paraId="55E89E33" w14:textId="77777777" w:rsidR="00B707FD" w:rsidRPr="00B91DC6" w:rsidRDefault="00B707FD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9AB1B02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1DC6">
        <w:rPr>
          <w:rFonts w:ascii="Times New Roman" w:hAnsi="Times New Roman" w:cs="Times New Roman"/>
          <w:b/>
          <w:sz w:val="22"/>
          <w:szCs w:val="22"/>
        </w:rPr>
        <w:t>3. Администрация муниципального района Клявлинский:</w:t>
      </w:r>
    </w:p>
    <w:p w14:paraId="0437C89D" w14:textId="5452C3B7" w:rsidR="001E15C3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- обеспечивает составление проекта местного бюджета и отчетов об исполнении местного бюджета</w:t>
      </w:r>
      <w:r w:rsidR="001E15C3" w:rsidRPr="00B91DC6">
        <w:rPr>
          <w:rFonts w:ascii="Times New Roman" w:hAnsi="Times New Roman" w:cs="Times New Roman"/>
          <w:sz w:val="22"/>
          <w:szCs w:val="22"/>
        </w:rPr>
        <w:t xml:space="preserve">, </w:t>
      </w:r>
      <w:r w:rsidR="001E15C3" w:rsidRPr="00B91DC6">
        <w:rPr>
          <w:rFonts w:ascii="Times New Roman" w:hAnsi="Times New Roman" w:cs="Times New Roman"/>
          <w:color w:val="FF0000"/>
          <w:sz w:val="22"/>
          <w:szCs w:val="22"/>
        </w:rPr>
        <w:t>внос</w:t>
      </w:r>
      <w:r w:rsidR="00B707FD" w:rsidRPr="00B91DC6">
        <w:rPr>
          <w:rFonts w:ascii="Times New Roman" w:hAnsi="Times New Roman" w:cs="Times New Roman"/>
          <w:color w:val="FF0000"/>
          <w:sz w:val="22"/>
          <w:szCs w:val="22"/>
        </w:rPr>
        <w:t>и</w:t>
      </w:r>
      <w:r w:rsidR="001E15C3" w:rsidRPr="00B91DC6">
        <w:rPr>
          <w:rFonts w:ascii="Times New Roman" w:hAnsi="Times New Roman" w:cs="Times New Roman"/>
          <w:color w:val="FF0000"/>
          <w:sz w:val="22"/>
          <w:szCs w:val="22"/>
        </w:rPr>
        <w:t xml:space="preserve">т его с необходимыми документами и материалами на утверждение Собранию представителей, </w:t>
      </w:r>
    </w:p>
    <w:p w14:paraId="1F6DF33B" w14:textId="77777777" w:rsidR="001B14A7" w:rsidRPr="00B91DC6" w:rsidRDefault="001B14A7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B91DC6">
        <w:rPr>
          <w:rFonts w:ascii="Times New Roman" w:hAnsi="Times New Roman" w:cs="Times New Roman"/>
          <w:color w:val="FF0000"/>
          <w:sz w:val="22"/>
          <w:szCs w:val="22"/>
        </w:rPr>
        <w:t>Представляет годовой отчет об исполнении местного бюджета и проект местного бюджета для проведения его внешней проверки в Счетную палату муниципального района Клявлинский Самарской области;</w:t>
      </w:r>
    </w:p>
    <w:p w14:paraId="6B17DAF1" w14:textId="77777777" w:rsidR="000E35F5" w:rsidRPr="00B91DC6" w:rsidRDefault="001E15C3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B91DC6">
        <w:rPr>
          <w:rFonts w:ascii="Times New Roman" w:hAnsi="Times New Roman" w:cs="Times New Roman"/>
          <w:color w:val="FF0000"/>
          <w:sz w:val="22"/>
          <w:szCs w:val="22"/>
        </w:rPr>
        <w:t>разрабатывает и утверждает методики распределения и (или) порядки предоставления межбюджетных трансфертов</w:t>
      </w:r>
      <w:r w:rsidR="000E35F5" w:rsidRPr="00B91DC6">
        <w:rPr>
          <w:rFonts w:ascii="Times New Roman" w:hAnsi="Times New Roman" w:cs="Times New Roman"/>
          <w:color w:val="FF0000"/>
          <w:sz w:val="22"/>
          <w:szCs w:val="22"/>
        </w:rPr>
        <w:t>;</w:t>
      </w:r>
    </w:p>
    <w:p w14:paraId="0D373A54" w14:textId="77777777" w:rsidR="000E35F5" w:rsidRPr="00B91DC6" w:rsidRDefault="000E35F5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-  разрабатывает прогноз социально-экономического муниципального района Клявлинский;</w:t>
      </w:r>
    </w:p>
    <w:p w14:paraId="1AC555DA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- обеспечивают исполнение местного бюджета и составление бюджетной отчетности;</w:t>
      </w:r>
    </w:p>
    <w:p w14:paraId="55A86245" w14:textId="77777777" w:rsidR="000E35F5" w:rsidRPr="00B91DC6" w:rsidRDefault="000E35F5" w:rsidP="00E212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lastRenderedPageBreak/>
        <w:t>-  утверждает отчёты об исполнении местного бюджета за первый квартал, полугодие и девять месяцев текущего финансового года, направляет их в Собрание представителей муниципального района Клявлинский;</w:t>
      </w:r>
    </w:p>
    <w:p w14:paraId="37CEC6EF" w14:textId="77777777" w:rsidR="007B6C7B" w:rsidRPr="00B91DC6" w:rsidRDefault="007B6C7B" w:rsidP="00E2129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- утверждает перечень главных администраторов доходов местного бюджета;</w:t>
      </w:r>
    </w:p>
    <w:p w14:paraId="12B29ECF" w14:textId="77777777" w:rsidR="0005311B" w:rsidRPr="00B91DC6" w:rsidRDefault="003B0ECC" w:rsidP="00E2129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-</w:t>
      </w:r>
      <w:r w:rsidR="007B6C7B" w:rsidRPr="00B91DC6">
        <w:rPr>
          <w:rFonts w:ascii="Times New Roman" w:hAnsi="Times New Roman" w:cs="Times New Roman"/>
          <w:sz w:val="22"/>
          <w:szCs w:val="22"/>
        </w:rPr>
        <w:t xml:space="preserve">утверждает перечень главных </w:t>
      </w:r>
      <w:proofErr w:type="gramStart"/>
      <w:r w:rsidR="007B6C7B" w:rsidRPr="00B91DC6">
        <w:rPr>
          <w:rFonts w:ascii="Times New Roman" w:hAnsi="Times New Roman" w:cs="Times New Roman"/>
          <w:sz w:val="22"/>
          <w:szCs w:val="22"/>
        </w:rPr>
        <w:t>администраторов источников финансирования дефицита местного бюджета</w:t>
      </w:r>
      <w:proofErr w:type="gramEnd"/>
      <w:r w:rsidR="007B6C7B" w:rsidRPr="00B91DC6">
        <w:rPr>
          <w:rFonts w:ascii="Times New Roman" w:hAnsi="Times New Roman" w:cs="Times New Roman"/>
          <w:sz w:val="22"/>
          <w:szCs w:val="22"/>
        </w:rPr>
        <w:t>;</w:t>
      </w:r>
    </w:p>
    <w:p w14:paraId="698338D3" w14:textId="77777777" w:rsidR="000E35F5" w:rsidRPr="00B91DC6" w:rsidRDefault="000E35F5" w:rsidP="00E212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-  устанавливает порядок предоставления средств местного бюджета при выполнении определенных условий;</w:t>
      </w:r>
    </w:p>
    <w:p w14:paraId="6A27D762" w14:textId="77777777" w:rsidR="000E35F5" w:rsidRPr="00B91DC6" w:rsidRDefault="000E35F5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 xml:space="preserve">-  в соответствии с решением о местном бюджете определяет порядок </w:t>
      </w:r>
      <w:r w:rsidRPr="00B91DC6">
        <w:rPr>
          <w:rFonts w:ascii="Times New Roman" w:hAnsi="Times New Roman" w:cs="Times New Roman"/>
        </w:rPr>
        <w:br/>
        <w:t>и случаи предоставления субсидий юридическим лицам (за исключением субсидий муниципальным учреждениям), индивидуальным предпринимателям, физическим лица</w:t>
      </w:r>
      <w:proofErr w:type="gramStart"/>
      <w:r w:rsidRPr="00B91DC6">
        <w:rPr>
          <w:rFonts w:ascii="Times New Roman" w:hAnsi="Times New Roman" w:cs="Times New Roman"/>
        </w:rPr>
        <w:t>м–</w:t>
      </w:r>
      <w:proofErr w:type="gramEnd"/>
      <w:r w:rsidRPr="00B91DC6">
        <w:rPr>
          <w:rFonts w:ascii="Times New Roman" w:hAnsi="Times New Roman" w:cs="Times New Roman"/>
        </w:rPr>
        <w:t xml:space="preserve"> производителям товаров, работ, услуг;</w:t>
      </w:r>
    </w:p>
    <w:p w14:paraId="157EB78D" w14:textId="77777777" w:rsidR="000E35F5" w:rsidRPr="00B91DC6" w:rsidRDefault="000E35F5" w:rsidP="00E212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-  предусматривает 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либо определяет для главных распорядителей средств местного бюджета порядок осуществления вышеуказанных ассигнований;</w:t>
      </w:r>
    </w:p>
    <w:p w14:paraId="395453BF" w14:textId="77777777" w:rsidR="000E35F5" w:rsidRPr="00B91DC6" w:rsidRDefault="000E35F5" w:rsidP="00E212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 xml:space="preserve">-  устанавливает порядок </w:t>
      </w:r>
      <w:proofErr w:type="gramStart"/>
      <w:r w:rsidRPr="00B91DC6">
        <w:rPr>
          <w:rFonts w:ascii="Times New Roman" w:hAnsi="Times New Roman" w:cs="Times New Roman"/>
        </w:rPr>
        <w:t>использования бюджетных ассигнований резервного фонда  Администрации муниципального района</w:t>
      </w:r>
      <w:proofErr w:type="gramEnd"/>
      <w:r w:rsidR="00A24CBE" w:rsidRPr="00B91DC6">
        <w:rPr>
          <w:rFonts w:ascii="Times New Roman" w:hAnsi="Times New Roman" w:cs="Times New Roman"/>
        </w:rPr>
        <w:t xml:space="preserve"> </w:t>
      </w:r>
      <w:r w:rsidRPr="00B91DC6">
        <w:rPr>
          <w:rFonts w:ascii="Times New Roman" w:hAnsi="Times New Roman" w:cs="Times New Roman"/>
        </w:rPr>
        <w:t>Клявлинский, принимает решения об их использовании;</w:t>
      </w:r>
    </w:p>
    <w:p w14:paraId="731D90B6" w14:textId="77777777" w:rsidR="000E35F5" w:rsidRPr="00B91DC6" w:rsidRDefault="000E35F5" w:rsidP="00E212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  <w:color w:val="FF0000"/>
        </w:rPr>
        <w:t>-  устанавливает порядок ведения реестра расходных обязательств  муниципального района Клявлинский;</w:t>
      </w:r>
    </w:p>
    <w:p w14:paraId="50459D83" w14:textId="77777777" w:rsidR="000E35F5" w:rsidRPr="00B91DC6" w:rsidRDefault="000E35F5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 xml:space="preserve">-  обеспечивает управление муниципальным долгом  муниципального района Клявлинский в соответствии с Уставом муниципального района Клявлинский; </w:t>
      </w:r>
    </w:p>
    <w:p w14:paraId="19B88D20" w14:textId="77777777" w:rsidR="000E35F5" w:rsidRPr="00B91DC6" w:rsidRDefault="000E35F5" w:rsidP="00E212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-  осуществляет муниципальные заимствования от имени  муниципального района Клявлинский в соответствии с Бюджетным кодексом Российской Федерации и Уставом муниципального района Клявлинский;</w:t>
      </w:r>
    </w:p>
    <w:p w14:paraId="580AB2A1" w14:textId="77777777" w:rsidR="000E35F5" w:rsidRPr="00B91DC6" w:rsidRDefault="000E35F5" w:rsidP="00E212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-  устанавливает порядок составления муниципальной долговой книги, состав, порядок и сроки внесения информации в муниципальную долговую книгу;</w:t>
      </w:r>
    </w:p>
    <w:p w14:paraId="2D73B88F" w14:textId="77777777" w:rsidR="000E35F5" w:rsidRPr="00B91DC6" w:rsidRDefault="000E35F5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 xml:space="preserve">-  устанавливает порядок осуществления бюджетных полномочий главных администраторов доходов местного бюджета, являющихся органами местного самоуправления муниципального района Клявлинский и (или) находящихся в их ведении муниципальных учреждений; </w:t>
      </w:r>
    </w:p>
    <w:p w14:paraId="4B7C1945" w14:textId="77777777" w:rsidR="000E35F5" w:rsidRPr="00B91DC6" w:rsidRDefault="000E35F5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 xml:space="preserve">-  устанавливает порядок принятия решений о разработке </w:t>
      </w:r>
      <w:r w:rsidR="003D1092" w:rsidRPr="00B91DC6">
        <w:rPr>
          <w:rFonts w:ascii="Times New Roman" w:hAnsi="Times New Roman" w:cs="Times New Roman"/>
        </w:rPr>
        <w:t xml:space="preserve">муниципальных </w:t>
      </w:r>
      <w:r w:rsidRPr="00B91DC6">
        <w:rPr>
          <w:rFonts w:ascii="Times New Roman" w:hAnsi="Times New Roman" w:cs="Times New Roman"/>
        </w:rPr>
        <w:t xml:space="preserve">программ муниципального района Клявлинский, утверждает </w:t>
      </w:r>
      <w:r w:rsidR="003D1092" w:rsidRPr="00B91DC6">
        <w:rPr>
          <w:rFonts w:ascii="Times New Roman" w:hAnsi="Times New Roman" w:cs="Times New Roman"/>
        </w:rPr>
        <w:t xml:space="preserve">муниципальные </w:t>
      </w:r>
      <w:r w:rsidRPr="00B91DC6">
        <w:rPr>
          <w:rFonts w:ascii="Times New Roman" w:hAnsi="Times New Roman" w:cs="Times New Roman"/>
        </w:rPr>
        <w:t>программы</w:t>
      </w:r>
      <w:r w:rsidRPr="00B91DC6">
        <w:rPr>
          <w:rFonts w:ascii="Times New Roman" w:hAnsi="Times New Roman" w:cs="Times New Roman"/>
          <w:i/>
        </w:rPr>
        <w:t> </w:t>
      </w:r>
      <w:r w:rsidRPr="00B91DC6">
        <w:rPr>
          <w:rFonts w:ascii="Times New Roman" w:hAnsi="Times New Roman" w:cs="Times New Roman"/>
        </w:rPr>
        <w:t>муниципального района Клявлинский, определяет сроки их реализации;</w:t>
      </w:r>
    </w:p>
    <w:p w14:paraId="72E2454E" w14:textId="77777777" w:rsidR="000E35F5" w:rsidRPr="00B91DC6" w:rsidRDefault="000E35F5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 xml:space="preserve">-  устанавливает порядок проведения и критерии </w:t>
      </w:r>
      <w:proofErr w:type="gramStart"/>
      <w:r w:rsidRPr="00B91DC6">
        <w:rPr>
          <w:rFonts w:ascii="Times New Roman" w:hAnsi="Times New Roman" w:cs="Times New Roman"/>
        </w:rPr>
        <w:t xml:space="preserve">оценки эффективности реализации </w:t>
      </w:r>
      <w:r w:rsidR="003D1092" w:rsidRPr="00B91DC6">
        <w:rPr>
          <w:rFonts w:ascii="Times New Roman" w:hAnsi="Times New Roman" w:cs="Times New Roman"/>
        </w:rPr>
        <w:t>муниципальных</w:t>
      </w:r>
      <w:r w:rsidRPr="00B91DC6">
        <w:rPr>
          <w:rFonts w:ascii="Times New Roman" w:hAnsi="Times New Roman" w:cs="Times New Roman"/>
        </w:rPr>
        <w:t xml:space="preserve"> программ  муниципального района</w:t>
      </w:r>
      <w:proofErr w:type="gramEnd"/>
      <w:r w:rsidR="00A24CBE" w:rsidRPr="00B91DC6">
        <w:rPr>
          <w:rFonts w:ascii="Times New Roman" w:hAnsi="Times New Roman" w:cs="Times New Roman"/>
        </w:rPr>
        <w:t xml:space="preserve"> </w:t>
      </w:r>
      <w:r w:rsidRPr="00B91DC6">
        <w:rPr>
          <w:rFonts w:ascii="Times New Roman" w:hAnsi="Times New Roman" w:cs="Times New Roman"/>
        </w:rPr>
        <w:t>Клявлинский, а также принимает решение о сокращении бюджетных ассигнований на реализацию указанных программ либо о прекращении их реализации в целом;</w:t>
      </w:r>
    </w:p>
    <w:p w14:paraId="6D89A7FC" w14:textId="77777777" w:rsidR="000E35F5" w:rsidRPr="00B91DC6" w:rsidRDefault="000E35F5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- устанавливает порядок разработки, утверждения и реализации ведомственных целевых программ;</w:t>
      </w:r>
    </w:p>
    <w:p w14:paraId="54FE690E" w14:textId="77777777" w:rsidR="000E35F5" w:rsidRPr="00B91DC6" w:rsidRDefault="000E35F5" w:rsidP="00E212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-  принимает решения о подготовке и реализации бюджетных инвестиций в объекты капитального строительства муниципальной собственности;</w:t>
      </w:r>
    </w:p>
    <w:p w14:paraId="3F111753" w14:textId="77777777" w:rsidR="000E35F5" w:rsidRPr="00B91DC6" w:rsidRDefault="000E35F5" w:rsidP="00E212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-  издаёт акты о списании с муниципального долга муниципальных долговых обязательств, выраженных в валюте Российской Федерации;</w:t>
      </w:r>
    </w:p>
    <w:p w14:paraId="0DB8B1CF" w14:textId="77777777" w:rsidR="000E35F5" w:rsidRPr="00B91DC6" w:rsidRDefault="000E35F5" w:rsidP="00E212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- предоставляет муниципальные гарантии от имени муниципального района Клявлинский, заключает соответствующие договоры;</w:t>
      </w:r>
    </w:p>
    <w:p w14:paraId="103428AF" w14:textId="77777777" w:rsidR="00B707FD" w:rsidRPr="00B91DC6" w:rsidRDefault="000E35F5" w:rsidP="00E212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 xml:space="preserve">-  в соответствии с Бюджетным кодексом Российской Федерации и решениями Собрания представителей муниципального района Клявлинский устанавливает особенности бюджетных полномочий участников бюджетного процесса в муниципальном районе Клявлинский. </w:t>
      </w:r>
    </w:p>
    <w:p w14:paraId="2628599C" w14:textId="3C09787F" w:rsidR="000E35F5" w:rsidRPr="00B91DC6" w:rsidRDefault="000E35F5" w:rsidP="00E212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14:paraId="7502773B" w14:textId="77777777" w:rsidR="00B66994" w:rsidRPr="00B91DC6" w:rsidRDefault="00CB0F6A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91DC6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0E35F5" w:rsidRPr="00B91DC6">
        <w:rPr>
          <w:rFonts w:ascii="Times New Roman" w:hAnsi="Times New Roman" w:cs="Times New Roman"/>
          <w:b/>
          <w:sz w:val="22"/>
          <w:szCs w:val="22"/>
          <w:u w:val="single"/>
        </w:rPr>
        <w:t xml:space="preserve">. </w:t>
      </w:r>
      <w:r w:rsidR="00B66994" w:rsidRPr="00B91DC6">
        <w:rPr>
          <w:rFonts w:ascii="Times New Roman" w:hAnsi="Times New Roman" w:cs="Times New Roman"/>
          <w:b/>
          <w:sz w:val="22"/>
          <w:szCs w:val="22"/>
          <w:u w:val="single"/>
        </w:rPr>
        <w:t xml:space="preserve"> Счетная палата муниципального района Клявлинский Самарской области:</w:t>
      </w:r>
    </w:p>
    <w:p w14:paraId="7AA51BA9" w14:textId="77777777" w:rsidR="00B66994" w:rsidRPr="00B91DC6" w:rsidRDefault="00B66994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B91DC6">
        <w:rPr>
          <w:rFonts w:ascii="Times New Roman" w:eastAsiaTheme="minorHAnsi" w:hAnsi="Times New Roman" w:cs="Times New Roman"/>
          <w:lang w:eastAsia="en-US"/>
        </w:rPr>
        <w:t xml:space="preserve">1) организация и осуществление контроля за законностью и </w:t>
      </w:r>
      <w:r w:rsidRPr="00B91DC6">
        <w:rPr>
          <w:rFonts w:ascii="Times New Roman" w:eastAsiaTheme="minorHAnsi" w:hAnsi="Times New Roman" w:cs="Times New Roman"/>
          <w:b/>
          <w:u w:val="single"/>
          <w:lang w:eastAsia="en-US"/>
        </w:rPr>
        <w:t>эффективностью</w:t>
      </w:r>
      <w:r w:rsidRPr="00B91DC6">
        <w:rPr>
          <w:rFonts w:ascii="Times New Roman" w:eastAsiaTheme="minorHAnsi" w:hAnsi="Times New Roman" w:cs="Times New Roman"/>
          <w:lang w:eastAsia="en-US"/>
        </w:rPr>
        <w:t xml:space="preserve"> использования средств местного бюджета, а также иных сре</w:t>
      </w:r>
      <w:proofErr w:type="gramStart"/>
      <w:r w:rsidRPr="00B91DC6">
        <w:rPr>
          <w:rFonts w:ascii="Times New Roman" w:eastAsiaTheme="minorHAnsi" w:hAnsi="Times New Roman" w:cs="Times New Roman"/>
          <w:lang w:eastAsia="en-US"/>
        </w:rPr>
        <w:t>дств в сл</w:t>
      </w:r>
      <w:proofErr w:type="gramEnd"/>
      <w:r w:rsidRPr="00B91DC6">
        <w:rPr>
          <w:rFonts w:ascii="Times New Roman" w:eastAsiaTheme="minorHAnsi" w:hAnsi="Times New Roman" w:cs="Times New Roman"/>
          <w:lang w:eastAsia="en-US"/>
        </w:rPr>
        <w:t>учаях, предусмотренных законодательством Российской Федерации;</w:t>
      </w:r>
    </w:p>
    <w:p w14:paraId="2B232958" w14:textId="77777777" w:rsidR="00B66994" w:rsidRPr="00B91DC6" w:rsidRDefault="00B66994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B91DC6">
        <w:rPr>
          <w:rFonts w:ascii="Times New Roman" w:eastAsiaTheme="minorHAnsi" w:hAnsi="Times New Roman" w:cs="Times New Roman"/>
          <w:lang w:eastAsia="en-US"/>
        </w:rPr>
        <w:t>2</w:t>
      </w:r>
      <w:r w:rsidRPr="00B91DC6">
        <w:rPr>
          <w:rFonts w:ascii="Times New Roman" w:eastAsiaTheme="minorHAnsi" w:hAnsi="Times New Roman" w:cs="Times New Roman"/>
          <w:b/>
          <w:u w:val="single"/>
          <w:lang w:eastAsia="en-US"/>
        </w:rPr>
        <w:t>) экспертиза проектов местного бюджета</w:t>
      </w:r>
      <w:r w:rsidRPr="00B91DC6">
        <w:rPr>
          <w:rFonts w:ascii="Times New Roman" w:eastAsiaTheme="minorHAnsi" w:hAnsi="Times New Roman" w:cs="Times New Roman"/>
          <w:lang w:eastAsia="en-US"/>
        </w:rPr>
        <w:t>, проверка и анализ обоснованности его показателей;</w:t>
      </w:r>
    </w:p>
    <w:p w14:paraId="7EF5CDB0" w14:textId="77777777" w:rsidR="00B66994" w:rsidRPr="00B91DC6" w:rsidRDefault="00B66994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B91DC6">
        <w:rPr>
          <w:rFonts w:ascii="Times New Roman" w:eastAsiaTheme="minorHAnsi" w:hAnsi="Times New Roman" w:cs="Times New Roman"/>
          <w:lang w:eastAsia="en-US"/>
        </w:rPr>
        <w:t>3) внешняя проверка годового отчета об исполнении местного бюджета;</w:t>
      </w:r>
    </w:p>
    <w:p w14:paraId="14F70564" w14:textId="77777777" w:rsidR="00EC49F7" w:rsidRPr="00B91DC6" w:rsidRDefault="00EC49F7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B91DC6">
        <w:rPr>
          <w:rFonts w:ascii="Times New Roman" w:eastAsiaTheme="minorHAnsi" w:hAnsi="Times New Roman" w:cs="Times New Roman"/>
          <w:lang w:eastAsia="en-US"/>
        </w:rPr>
        <w:t xml:space="preserve">4) </w:t>
      </w:r>
      <w:r w:rsidRPr="00B91DC6">
        <w:rPr>
          <w:rFonts w:ascii="Times New Roman" w:eastAsiaTheme="minorHAnsi" w:hAnsi="Times New Roman" w:cs="Times New Roman"/>
          <w:b/>
          <w:u w:val="single"/>
          <w:lang w:eastAsia="en-US"/>
        </w:rPr>
        <w:t>проведение аудита</w:t>
      </w:r>
      <w:r w:rsidRPr="00B91DC6">
        <w:rPr>
          <w:rFonts w:ascii="Times New Roman" w:eastAsiaTheme="minorHAnsi" w:hAnsi="Times New Roman" w:cs="Times New Roman"/>
          <w:lang w:eastAsia="en-US"/>
        </w:rPr>
        <w:t xml:space="preserve"> в сфере закупок товаров, работ и услуг в соответствии с Федеральным законом от 5 апреля 2013 года N 44-ФЗ "О контрактной системе в сфере закупок товаров, работ, услуг </w:t>
      </w:r>
      <w:r w:rsidRPr="00B91DC6">
        <w:rPr>
          <w:rFonts w:ascii="Times New Roman" w:eastAsiaTheme="minorHAnsi" w:hAnsi="Times New Roman" w:cs="Times New Roman"/>
          <w:lang w:eastAsia="en-US"/>
        </w:rPr>
        <w:lastRenderedPageBreak/>
        <w:t>для обеспечения государственных и муниципальных нужд"; Федеральным законом от 18.07.2011 года № 223-ФЗ «О закупках товаров работ услуг отдельными видами юридических лиц».</w:t>
      </w:r>
      <w:proofErr w:type="gramEnd"/>
    </w:p>
    <w:p w14:paraId="681A0CBA" w14:textId="77777777" w:rsidR="00B66994" w:rsidRPr="00B91DC6" w:rsidRDefault="00B66994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B91DC6">
        <w:rPr>
          <w:rFonts w:ascii="Times New Roman" w:eastAsiaTheme="minorHAnsi" w:hAnsi="Times New Roman" w:cs="Times New Roman"/>
          <w:lang w:eastAsia="en-US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B91DC6">
        <w:rPr>
          <w:rFonts w:ascii="Times New Roman" w:eastAsiaTheme="minorHAnsi" w:hAnsi="Times New Roman" w:cs="Times New Roman"/>
          <w:lang w:eastAsia="en-US"/>
        </w:rPr>
        <w:t>контроль за</w:t>
      </w:r>
      <w:proofErr w:type="gramEnd"/>
      <w:r w:rsidRPr="00B91DC6">
        <w:rPr>
          <w:rFonts w:ascii="Times New Roman" w:eastAsiaTheme="minorHAnsi" w:hAnsi="Times New Roman" w:cs="Times New Roman"/>
          <w:lang w:eastAsia="en-US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4A672405" w14:textId="77777777" w:rsidR="00B66994" w:rsidRPr="00B91DC6" w:rsidRDefault="00B66994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B91DC6">
        <w:rPr>
          <w:rFonts w:ascii="Times New Roman" w:eastAsiaTheme="minorHAnsi" w:hAnsi="Times New Roman" w:cs="Times New Roman"/>
          <w:lang w:eastAsia="en-US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14:paraId="71DDB598" w14:textId="77777777" w:rsidR="00B66994" w:rsidRPr="00B91DC6" w:rsidRDefault="00B66994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B91DC6">
        <w:rPr>
          <w:rFonts w:ascii="Times New Roman" w:eastAsiaTheme="minorHAnsi" w:hAnsi="Times New Roman" w:cs="Times New Roman"/>
          <w:lang w:eastAsia="en-US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618C89FE" w14:textId="77777777" w:rsidR="00B66994" w:rsidRPr="00B91DC6" w:rsidRDefault="00B66994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B91DC6">
        <w:rPr>
          <w:rFonts w:ascii="Times New Roman" w:eastAsiaTheme="minorHAnsi" w:hAnsi="Times New Roman" w:cs="Times New Roman"/>
          <w:lang w:eastAsia="en-US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6796C630" w14:textId="77777777" w:rsidR="00B66994" w:rsidRPr="00B91DC6" w:rsidRDefault="00B66994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B91DC6">
        <w:rPr>
          <w:rFonts w:ascii="Times New Roman" w:eastAsiaTheme="minorHAnsi" w:hAnsi="Times New Roman" w:cs="Times New Roman"/>
          <w:lang w:eastAsia="en-US"/>
        </w:rPr>
        <w:t xml:space="preserve">9) проведение оперативного анализа исполнения и </w:t>
      </w:r>
      <w:proofErr w:type="gramStart"/>
      <w:r w:rsidRPr="00B91DC6">
        <w:rPr>
          <w:rFonts w:ascii="Times New Roman" w:eastAsiaTheme="minorHAnsi" w:hAnsi="Times New Roman" w:cs="Times New Roman"/>
          <w:lang w:eastAsia="en-US"/>
        </w:rPr>
        <w:t>контроля за</w:t>
      </w:r>
      <w:proofErr w:type="gramEnd"/>
      <w:r w:rsidRPr="00B91DC6">
        <w:rPr>
          <w:rFonts w:ascii="Times New Roman" w:eastAsiaTheme="minorHAnsi" w:hAnsi="Times New Roman" w:cs="Times New Roman"/>
          <w:lang w:eastAsia="en-US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14:paraId="1E3E1561" w14:textId="77777777" w:rsidR="00B66994" w:rsidRPr="00B91DC6" w:rsidRDefault="00B66994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B91DC6">
        <w:rPr>
          <w:rFonts w:ascii="Times New Roman" w:eastAsiaTheme="minorHAnsi" w:hAnsi="Times New Roman" w:cs="Times New Roman"/>
          <w:lang w:eastAsia="en-US"/>
        </w:rPr>
        <w:t xml:space="preserve">10) осуществление </w:t>
      </w:r>
      <w:proofErr w:type="gramStart"/>
      <w:r w:rsidRPr="00B91DC6">
        <w:rPr>
          <w:rFonts w:ascii="Times New Roman" w:eastAsiaTheme="minorHAnsi" w:hAnsi="Times New Roman" w:cs="Times New Roman"/>
          <w:lang w:eastAsia="en-US"/>
        </w:rPr>
        <w:t>контроля за</w:t>
      </w:r>
      <w:proofErr w:type="gramEnd"/>
      <w:r w:rsidRPr="00B91DC6">
        <w:rPr>
          <w:rFonts w:ascii="Times New Roman" w:eastAsiaTheme="minorHAnsi" w:hAnsi="Times New Roman" w:cs="Times New Roman"/>
          <w:lang w:eastAsia="en-US"/>
        </w:rPr>
        <w:t xml:space="preserve"> состоянием муниципального внутреннего и внешнего долга;</w:t>
      </w:r>
    </w:p>
    <w:p w14:paraId="4EC6D9F8" w14:textId="77777777" w:rsidR="00B66994" w:rsidRPr="00B91DC6" w:rsidRDefault="00B66994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B91DC6">
        <w:rPr>
          <w:rFonts w:ascii="Times New Roman" w:eastAsiaTheme="minorHAnsi" w:hAnsi="Times New Roman" w:cs="Times New Roman"/>
          <w:lang w:eastAsia="en-US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14:paraId="3DA4CD9E" w14:textId="77777777" w:rsidR="00B66994" w:rsidRPr="00B91DC6" w:rsidRDefault="00B66994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B91DC6">
        <w:rPr>
          <w:rFonts w:ascii="Times New Roman" w:eastAsiaTheme="minorHAnsi" w:hAnsi="Times New Roman" w:cs="Times New Roman"/>
          <w:lang w:eastAsia="en-US"/>
        </w:rPr>
        <w:t>12) участие в пределах полномочий в мероприятиях, направленных на противодействие коррупции;</w:t>
      </w:r>
    </w:p>
    <w:p w14:paraId="76710E05" w14:textId="77777777" w:rsidR="00B66994" w:rsidRPr="00B91DC6" w:rsidRDefault="00B66994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eastAsiaTheme="minorHAnsi" w:hAnsi="Times New Roman" w:cs="Times New Roman"/>
          <w:lang w:eastAsia="en-US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</w:t>
      </w:r>
      <w:r w:rsidR="00E75AA9" w:rsidRPr="00B91DC6">
        <w:rPr>
          <w:rFonts w:ascii="Times New Roman" w:eastAsiaTheme="minorHAnsi" w:hAnsi="Times New Roman" w:cs="Times New Roman"/>
          <w:lang w:eastAsia="en-US"/>
        </w:rPr>
        <w:t>гана муниципального образования</w:t>
      </w:r>
      <w:r w:rsidR="00E75AA9" w:rsidRPr="00B91DC6">
        <w:rPr>
          <w:rFonts w:ascii="Times New Roman" w:hAnsi="Times New Roman" w:cs="Times New Roman"/>
        </w:rPr>
        <w:t>.</w:t>
      </w:r>
    </w:p>
    <w:p w14:paraId="59AC3722" w14:textId="03C4EE85" w:rsidR="0007043C" w:rsidRPr="00B91DC6" w:rsidRDefault="0007043C" w:rsidP="00E21296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B91DC6">
        <w:rPr>
          <w:rFonts w:ascii="Times New Roman" w:hAnsi="Times New Roman" w:cs="Times New Roman"/>
          <w:color w:val="FF0000"/>
          <w:sz w:val="22"/>
          <w:szCs w:val="22"/>
        </w:rPr>
        <w:t>Счетная палата муниципального района Клявлинский Самарской области наряду с полномочиями, предусмотренными под</w:t>
      </w:r>
      <w:hyperlink r:id="rId8" w:history="1">
        <w:r w:rsidRPr="00B91DC6">
          <w:rPr>
            <w:rStyle w:val="a3"/>
            <w:rFonts w:ascii="Times New Roman" w:hAnsi="Times New Roman" w:cs="Times New Roman"/>
            <w:color w:val="FF0000"/>
            <w:sz w:val="22"/>
            <w:szCs w:val="22"/>
          </w:rPr>
          <w:t>пунктами</w:t>
        </w:r>
      </w:hyperlink>
      <w:r w:rsidRPr="00B91DC6">
        <w:rPr>
          <w:rFonts w:ascii="Times New Roman" w:hAnsi="Times New Roman" w:cs="Times New Roman"/>
          <w:color w:val="FF0000"/>
          <w:sz w:val="22"/>
          <w:szCs w:val="22"/>
        </w:rPr>
        <w:t xml:space="preserve"> -1-13 настоящего пункта, осуществляет </w:t>
      </w:r>
      <w:proofErr w:type="gramStart"/>
      <w:r w:rsidRPr="00B91DC6">
        <w:rPr>
          <w:rFonts w:ascii="Times New Roman" w:hAnsi="Times New Roman" w:cs="Times New Roman"/>
          <w:color w:val="FF0000"/>
          <w:sz w:val="22"/>
          <w:szCs w:val="22"/>
        </w:rPr>
        <w:t>контроль за</w:t>
      </w:r>
      <w:proofErr w:type="gramEnd"/>
      <w:r w:rsidRPr="00B91DC6">
        <w:rPr>
          <w:rFonts w:ascii="Times New Roman" w:hAnsi="Times New Roman" w:cs="Times New Roman"/>
          <w:color w:val="FF0000"/>
          <w:sz w:val="22"/>
          <w:szCs w:val="22"/>
        </w:rPr>
        <w:t xml:space="preserve"> законностью и эффективностью использования средств бюджета муниципального района Клявлинский Самарской области, поступивших соответственно в бюджеты </w:t>
      </w:r>
      <w:r w:rsidR="00A309FA" w:rsidRPr="00B91DC6">
        <w:rPr>
          <w:rFonts w:ascii="Times New Roman" w:hAnsi="Times New Roman" w:cs="Times New Roman"/>
          <w:color w:val="FF0000"/>
          <w:sz w:val="22"/>
          <w:szCs w:val="22"/>
        </w:rPr>
        <w:t xml:space="preserve">сельских </w:t>
      </w:r>
      <w:r w:rsidRPr="00B91DC6">
        <w:rPr>
          <w:rFonts w:ascii="Times New Roman" w:hAnsi="Times New Roman" w:cs="Times New Roman"/>
          <w:color w:val="FF0000"/>
          <w:sz w:val="22"/>
          <w:szCs w:val="22"/>
        </w:rPr>
        <w:t>поселений, входящих в состав муниципального района.</w:t>
      </w:r>
    </w:p>
    <w:p w14:paraId="62D9E1CC" w14:textId="77777777" w:rsidR="00687B61" w:rsidRPr="00B91DC6" w:rsidRDefault="00687B61" w:rsidP="00A309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B91DC6">
        <w:rPr>
          <w:rFonts w:ascii="Times New Roman" w:hAnsi="Times New Roman" w:cs="Times New Roman"/>
        </w:rPr>
        <w:t xml:space="preserve">Правовое регулирование организации и деятельности Счетной палаты муниципального района Клявлинский Самарской области осуществляется Федеральным законом от 6 октября 2003 года N 131-ФЗ "Об общих принципах организации местного самоуправления в Российской Федерации", Бюджетным кодексом Российской Федерации, </w:t>
      </w:r>
      <w:hyperlink r:id="rId9" w:history="1">
        <w:r w:rsidRPr="00B91DC6">
          <w:rPr>
            <w:rStyle w:val="a3"/>
            <w:rFonts w:ascii="Times New Roman" w:hAnsi="Times New Roman" w:cs="Times New Roman"/>
            <w:bCs/>
            <w:color w:val="auto"/>
            <w:u w:val="none"/>
          </w:rPr>
          <w:t>Федеральным законом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</w:t>
        </w:r>
      </w:hyperlink>
      <w:r w:rsidRPr="00B91DC6">
        <w:rPr>
          <w:rFonts w:ascii="Times New Roman" w:hAnsi="Times New Roman" w:cs="Times New Roman"/>
        </w:rPr>
        <w:t>, другими федеральными</w:t>
      </w:r>
      <w:proofErr w:type="gramEnd"/>
      <w:r w:rsidRPr="00B91DC6">
        <w:rPr>
          <w:rFonts w:ascii="Times New Roman" w:hAnsi="Times New Roman" w:cs="Times New Roman"/>
        </w:rPr>
        <w:t xml:space="preserve"> законами и иными нормативными правовыми актами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контрольно-счетных органов муниципальных образований осуществляется также законами субъекта Российской Федерации.</w:t>
      </w:r>
    </w:p>
    <w:p w14:paraId="47F5AB2D" w14:textId="0EB65394" w:rsidR="000E35F5" w:rsidRPr="00B91DC6" w:rsidRDefault="00834327" w:rsidP="00A30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91DC6">
        <w:rPr>
          <w:rFonts w:ascii="Times New Roman" w:hAnsi="Times New Roman" w:cs="Times New Roman"/>
        </w:rPr>
        <w:t xml:space="preserve">Полномочия Счетной палаты муниципального района Клявлинский Самарской области, формы осуществления внешнего муниципального финансового контроля, порядок взаимодействия Счетной палаты муниципального района Клявлинский Самарской области при проведении контрольных мероприятий и иные вопросы осуществления деятельности Счетной палаты муниципального района Клявлинский Самарской области регулируются в соответствии с </w:t>
      </w:r>
      <w:r w:rsidR="001E3994" w:rsidRPr="00B91DC6">
        <w:rPr>
          <w:rFonts w:ascii="Times New Roman" w:hAnsi="Times New Roman" w:cs="Times New Roman"/>
        </w:rPr>
        <w:t>Конституцией Российской Федерации, законодательством Российской Федерации, законами и иными нормативными правовыми актами Самарской области, Уставом муниципального района</w:t>
      </w:r>
      <w:proofErr w:type="gramEnd"/>
      <w:r w:rsidR="001E3994" w:rsidRPr="00B91DC6">
        <w:rPr>
          <w:rFonts w:ascii="Times New Roman" w:hAnsi="Times New Roman" w:cs="Times New Roman"/>
        </w:rPr>
        <w:t xml:space="preserve"> Клявлинский Самарской области, Положением о Счетной палате муниципального района Клявлинский Самарской области, иными </w:t>
      </w:r>
      <w:r w:rsidRPr="00B91DC6">
        <w:rPr>
          <w:rFonts w:ascii="Times New Roman" w:hAnsi="Times New Roman" w:cs="Times New Roman"/>
        </w:rPr>
        <w:t>решени</w:t>
      </w:r>
      <w:r w:rsidR="001E3994" w:rsidRPr="00B91DC6">
        <w:rPr>
          <w:rFonts w:ascii="Times New Roman" w:hAnsi="Times New Roman" w:cs="Times New Roman"/>
        </w:rPr>
        <w:t>ями</w:t>
      </w:r>
      <w:r w:rsidRPr="00B91DC6">
        <w:rPr>
          <w:rFonts w:ascii="Times New Roman" w:hAnsi="Times New Roman" w:cs="Times New Roman"/>
        </w:rPr>
        <w:t xml:space="preserve"> Собрания представителей муниципального района Клявлинский Самарской области</w:t>
      </w:r>
    </w:p>
    <w:p w14:paraId="2EB7232D" w14:textId="77777777" w:rsidR="00B707FD" w:rsidRPr="00B91DC6" w:rsidRDefault="00B707FD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</w:p>
    <w:p w14:paraId="36B4B0AB" w14:textId="368337F9" w:rsidR="00372BE2" w:rsidRPr="00B91DC6" w:rsidRDefault="003B032B" w:rsidP="003B032B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1DC6">
        <w:rPr>
          <w:rFonts w:ascii="Times New Roman" w:hAnsi="Times New Roman" w:cs="Times New Roman"/>
          <w:b/>
          <w:sz w:val="22"/>
          <w:szCs w:val="22"/>
        </w:rPr>
        <w:t>5.</w:t>
      </w:r>
      <w:r w:rsidR="00372BE2" w:rsidRPr="00B91DC6">
        <w:rPr>
          <w:rFonts w:ascii="Times New Roman" w:hAnsi="Times New Roman" w:cs="Times New Roman"/>
          <w:b/>
          <w:sz w:val="22"/>
          <w:szCs w:val="22"/>
        </w:rPr>
        <w:t>МКУ «Управление финансами муниципального района</w:t>
      </w:r>
      <w:r w:rsidR="00A309FA" w:rsidRPr="00B91DC6">
        <w:rPr>
          <w:rFonts w:ascii="Times New Roman" w:hAnsi="Times New Roman" w:cs="Times New Roman"/>
          <w:b/>
          <w:sz w:val="22"/>
          <w:szCs w:val="22"/>
        </w:rPr>
        <w:t xml:space="preserve"> Клявлинский Самарской области»</w:t>
      </w:r>
      <w:r w:rsidR="00372BE2" w:rsidRPr="00B91DC6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14:paraId="4CEA695C" w14:textId="77777777" w:rsidR="00372BE2" w:rsidRPr="00B91DC6" w:rsidRDefault="00372BE2" w:rsidP="00E212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lastRenderedPageBreak/>
        <w:t xml:space="preserve">1) составляет проект местного бюджета, представляют его с необходимыми документами и материалами для внесения в Собрание представителей муниципального района Клявлинский, </w:t>
      </w:r>
    </w:p>
    <w:p w14:paraId="57D8D513" w14:textId="77777777" w:rsidR="00372BE2" w:rsidRPr="00B91DC6" w:rsidRDefault="00372BE2" w:rsidP="00E212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 xml:space="preserve">2) организуют исполнение бюджета, </w:t>
      </w:r>
    </w:p>
    <w:p w14:paraId="34730DE6" w14:textId="77777777" w:rsidR="00372BE2" w:rsidRPr="00B91DC6" w:rsidRDefault="00372BE2" w:rsidP="00E212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 xml:space="preserve">3) устанавливают порядок составления бюджетной отчетности, </w:t>
      </w:r>
    </w:p>
    <w:p w14:paraId="3CE8FBC9" w14:textId="77777777" w:rsidR="00372BE2" w:rsidRPr="00B91DC6" w:rsidRDefault="00372BE2" w:rsidP="00E212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4) осуществляют иные бюджетные полномочия, установленные Бюджетным кодексом Российской Федерации и (или) принимаемыми в соответствии с ним муниципальными правовыми актами органов местного самоуправления муниципального района Клявлинский, регулирующими бюджетные правоотношения.</w:t>
      </w:r>
    </w:p>
    <w:p w14:paraId="51100F95" w14:textId="77777777" w:rsidR="00372BE2" w:rsidRPr="00B91DC6" w:rsidRDefault="00372BE2" w:rsidP="00E212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 xml:space="preserve">МКУ «Управление финансами муниципального района Клявлинский Самарской области» ежемесячно составляют и представляют отчет о кассовом исполнении бюджета в </w:t>
      </w:r>
      <w:hyperlink r:id="rId10" w:tooltip="Приказ Минфина России от 28.12.2010 N 191н (ред. от 21.12.2021) &quot;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&quot; (Зарегистрировано в Минюс" w:history="1">
        <w:r w:rsidRPr="00B91DC6">
          <w:rPr>
            <w:rFonts w:ascii="Times New Roman" w:hAnsi="Times New Roman" w:cs="Times New Roman"/>
            <w:sz w:val="22"/>
            <w:szCs w:val="22"/>
          </w:rPr>
          <w:t>порядке</w:t>
        </w:r>
      </w:hyperlink>
      <w:r w:rsidRPr="00B91DC6">
        <w:rPr>
          <w:rFonts w:ascii="Times New Roman" w:hAnsi="Times New Roman" w:cs="Times New Roman"/>
          <w:sz w:val="22"/>
          <w:szCs w:val="22"/>
        </w:rPr>
        <w:t>, установленном Министерством финансов Российской Федерации.</w:t>
      </w:r>
    </w:p>
    <w:p w14:paraId="60F74008" w14:textId="7F9DDC3C" w:rsidR="00372BE2" w:rsidRPr="00B91DC6" w:rsidRDefault="00372BE2" w:rsidP="00E212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Отдельные бюджетные полномочия финансовых органов сельских поселений могут осуществляться финансовым органом муниципального района на основе соглашения между местной администрацией сельских  поселений и администрацией муниципального района.</w:t>
      </w:r>
    </w:p>
    <w:p w14:paraId="42CD37F6" w14:textId="77777777" w:rsidR="00B707FD" w:rsidRPr="00B91DC6" w:rsidRDefault="00B707FD" w:rsidP="00E212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606148" w14:textId="5B06140D" w:rsidR="000E35F5" w:rsidRPr="00B91DC6" w:rsidRDefault="00B707FD" w:rsidP="00B707FD">
      <w:pPr>
        <w:pStyle w:val="ConsNormal"/>
        <w:widowControl/>
        <w:shd w:val="clear" w:color="auto" w:fill="FFFFFF"/>
        <w:ind w:left="567" w:right="0" w:hanging="2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1DC6">
        <w:rPr>
          <w:rFonts w:ascii="Times New Roman" w:hAnsi="Times New Roman" w:cs="Times New Roman"/>
          <w:b/>
          <w:sz w:val="22"/>
          <w:szCs w:val="22"/>
        </w:rPr>
        <w:t>6</w:t>
      </w:r>
      <w:r w:rsidR="000E35F5" w:rsidRPr="00B91DC6">
        <w:rPr>
          <w:rFonts w:ascii="Times New Roman" w:hAnsi="Times New Roman" w:cs="Times New Roman"/>
          <w:b/>
          <w:sz w:val="22"/>
          <w:szCs w:val="22"/>
        </w:rPr>
        <w:t>. Главный распорядитель бюджетных средств:</w:t>
      </w:r>
    </w:p>
    <w:p w14:paraId="7480A99F" w14:textId="77777777" w:rsidR="004D3EF5" w:rsidRPr="00B91DC6" w:rsidRDefault="004D3EF5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1) обеспечивает результативность, адресность и целевой характер использования бюджетных сре</w:t>
      </w:r>
      <w:proofErr w:type="gramStart"/>
      <w:r w:rsidRPr="00B91DC6">
        <w:rPr>
          <w:rFonts w:ascii="Times New Roman" w:hAnsi="Times New Roman" w:cs="Times New Roman"/>
        </w:rPr>
        <w:t>дств в с</w:t>
      </w:r>
      <w:proofErr w:type="gramEnd"/>
      <w:r w:rsidRPr="00B91DC6">
        <w:rPr>
          <w:rFonts w:ascii="Times New Roman" w:hAnsi="Times New Roman" w:cs="Times New Roman"/>
        </w:rPr>
        <w:t>оответствии с утвержденными ему бюджетными ассигнованиями и лимитами бюджетных обязательств;</w:t>
      </w:r>
    </w:p>
    <w:p w14:paraId="06F827E2" w14:textId="77777777" w:rsidR="004D3EF5" w:rsidRPr="00B91DC6" w:rsidRDefault="004D3EF5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2) формирует перечень подведомственных ему распорядителей и получателей бюджетных средств;</w:t>
      </w:r>
    </w:p>
    <w:p w14:paraId="791ECAF6" w14:textId="77777777" w:rsidR="004D3EF5" w:rsidRPr="00B91DC6" w:rsidRDefault="004D3EF5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14:paraId="2D5D329C" w14:textId="77777777" w:rsidR="004D3EF5" w:rsidRPr="00B91DC6" w:rsidRDefault="004D3EF5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4) осуществляет планирование соответствующих расходов бюджета, составляет обоснования бюджетных ассигнований;</w:t>
      </w:r>
    </w:p>
    <w:p w14:paraId="6B6B4C3B" w14:textId="77777777" w:rsidR="004D3EF5" w:rsidRPr="00B91DC6" w:rsidRDefault="004D3EF5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14:paraId="0E58712B" w14:textId="77777777" w:rsidR="004D3EF5" w:rsidRPr="00B91DC6" w:rsidRDefault="004D3EF5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6) вносит предложения по формированию и изменению лимитов бюджетных обязательств;</w:t>
      </w:r>
    </w:p>
    <w:p w14:paraId="71FA2A4D" w14:textId="77777777" w:rsidR="004D3EF5" w:rsidRPr="00B91DC6" w:rsidRDefault="004D3EF5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7) вносит предложения по формированию и изменению сводной бюджетной росписи;</w:t>
      </w:r>
    </w:p>
    <w:p w14:paraId="2535C835" w14:textId="77777777" w:rsidR="004D3EF5" w:rsidRPr="00B91DC6" w:rsidRDefault="004D3EF5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 xml:space="preserve">8) определяет </w:t>
      </w:r>
      <w:hyperlink r:id="rId11" w:history="1">
        <w:r w:rsidRPr="00B91DC6">
          <w:rPr>
            <w:rFonts w:ascii="Times New Roman" w:hAnsi="Times New Roman" w:cs="Times New Roman"/>
          </w:rPr>
          <w:t>порядок</w:t>
        </w:r>
      </w:hyperlink>
      <w:r w:rsidRPr="00B91DC6">
        <w:rPr>
          <w:rFonts w:ascii="Times New Roman" w:hAnsi="Times New Roman" w:cs="Times New Roman"/>
        </w:rPr>
        <w:t xml:space="preserve"> утверждения бюджетных смет подведомственных получателей бюджетных средств, являющихся казенными учреждениями;</w:t>
      </w:r>
    </w:p>
    <w:p w14:paraId="1B4E5307" w14:textId="77777777" w:rsidR="004D3EF5" w:rsidRPr="00B91DC6" w:rsidRDefault="004D3EF5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 xml:space="preserve">9) формирует и утверждает </w:t>
      </w:r>
      <w:r w:rsidR="007D7C52" w:rsidRPr="00B91DC6">
        <w:rPr>
          <w:rFonts w:ascii="Times New Roman" w:hAnsi="Times New Roman" w:cs="Times New Roman"/>
        </w:rPr>
        <w:t>м</w:t>
      </w:r>
      <w:r w:rsidRPr="00B91DC6">
        <w:rPr>
          <w:rFonts w:ascii="Times New Roman" w:hAnsi="Times New Roman" w:cs="Times New Roman"/>
        </w:rPr>
        <w:t>униципальн</w:t>
      </w:r>
      <w:r w:rsidR="007D7C52" w:rsidRPr="00B91DC6">
        <w:rPr>
          <w:rFonts w:ascii="Times New Roman" w:hAnsi="Times New Roman" w:cs="Times New Roman"/>
        </w:rPr>
        <w:t xml:space="preserve">ые </w:t>
      </w:r>
      <w:r w:rsidRPr="00B91DC6">
        <w:rPr>
          <w:rFonts w:ascii="Times New Roman" w:hAnsi="Times New Roman" w:cs="Times New Roman"/>
        </w:rPr>
        <w:t>задания;</w:t>
      </w:r>
    </w:p>
    <w:p w14:paraId="26D3E8BE" w14:textId="77777777" w:rsidR="004D3EF5" w:rsidRPr="00B91DC6" w:rsidRDefault="004D3EF5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10) обеспечивает соблюдение получателями субсидий, субвенций и иных межбюджетных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предоставлении;</w:t>
      </w:r>
    </w:p>
    <w:p w14:paraId="2A949984" w14:textId="77777777" w:rsidR="004D3EF5" w:rsidRPr="00B91DC6" w:rsidRDefault="004D3EF5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11) формирует бюджетную отчетность главного распорядителя бюджетных средств;</w:t>
      </w:r>
    </w:p>
    <w:p w14:paraId="21D22449" w14:textId="77777777" w:rsidR="004D3EF5" w:rsidRPr="00B91DC6" w:rsidRDefault="004D3EF5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12) отвечает от имени муниципального образования по денежным обязательствам подведомственных ему получателей бюджетных средств;</w:t>
      </w:r>
    </w:p>
    <w:p w14:paraId="15C6DB5D" w14:textId="77777777" w:rsidR="004D3EF5" w:rsidRPr="00B91DC6" w:rsidRDefault="004D3EF5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13) осуществляет иные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14:paraId="08DA4645" w14:textId="77777777" w:rsidR="009201A0" w:rsidRPr="00B91DC6" w:rsidRDefault="009201A0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Главный распорядитель средств</w:t>
      </w:r>
      <w:proofErr w:type="gramStart"/>
      <w:r w:rsidRPr="00B91DC6">
        <w:rPr>
          <w:rFonts w:ascii="Times New Roman" w:hAnsi="Times New Roman" w:cs="Times New Roman"/>
        </w:rPr>
        <w:t xml:space="preserve"> :</w:t>
      </w:r>
      <w:proofErr w:type="gramEnd"/>
    </w:p>
    <w:p w14:paraId="38C6837C" w14:textId="77777777" w:rsidR="009201A0" w:rsidRPr="00B91DC6" w:rsidRDefault="009201A0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 xml:space="preserve">- выступает </w:t>
      </w:r>
      <w:proofErr w:type="gramStart"/>
      <w:r w:rsidRPr="00B91DC6">
        <w:rPr>
          <w:rFonts w:ascii="Times New Roman" w:hAnsi="Times New Roman" w:cs="Times New Roman"/>
        </w:rPr>
        <w:t xml:space="preserve">в суде соответственно от имени муниципального образования в качестве представителя ответчика по </w:t>
      </w:r>
      <w:hyperlink r:id="rId12" w:history="1">
        <w:r w:rsidRPr="00B91DC6">
          <w:rPr>
            <w:rFonts w:ascii="Times New Roman" w:hAnsi="Times New Roman" w:cs="Times New Roman"/>
          </w:rPr>
          <w:t>искам</w:t>
        </w:r>
      </w:hyperlink>
      <w:r w:rsidRPr="00B91DC6">
        <w:rPr>
          <w:rFonts w:ascii="Times New Roman" w:hAnsi="Times New Roman" w:cs="Times New Roman"/>
        </w:rPr>
        <w:t xml:space="preserve"> к муниципальному образованию</w:t>
      </w:r>
      <w:proofErr w:type="gramEnd"/>
      <w:r w:rsidRPr="00B91DC6">
        <w:rPr>
          <w:rFonts w:ascii="Times New Roman" w:hAnsi="Times New Roman" w:cs="Times New Roman"/>
        </w:rPr>
        <w:t>:</w:t>
      </w:r>
    </w:p>
    <w:p w14:paraId="32AEEB4A" w14:textId="77777777" w:rsidR="004D3EF5" w:rsidRPr="00B91DC6" w:rsidRDefault="004D3EF5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1)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14:paraId="7B85350B" w14:textId="77777777" w:rsidR="004D3EF5" w:rsidRPr="00B91DC6" w:rsidRDefault="004D3EF5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обязательств.</w:t>
      </w:r>
    </w:p>
    <w:p w14:paraId="4050EBEB" w14:textId="77777777" w:rsidR="009201A0" w:rsidRPr="00B91DC6" w:rsidRDefault="00CD3D4B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B91DC6">
        <w:rPr>
          <w:rFonts w:ascii="Times New Roman" w:hAnsi="Times New Roman" w:cs="Times New Roman"/>
          <w:color w:val="FF0000"/>
          <w:sz w:val="22"/>
          <w:szCs w:val="22"/>
        </w:rPr>
        <w:t xml:space="preserve">3) по иным искам к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</w:t>
      </w:r>
      <w:proofErr w:type="gramStart"/>
      <w:r w:rsidRPr="00B91DC6">
        <w:rPr>
          <w:rFonts w:ascii="Times New Roman" w:hAnsi="Times New Roman" w:cs="Times New Roman"/>
          <w:color w:val="FF0000"/>
          <w:sz w:val="22"/>
          <w:szCs w:val="22"/>
        </w:rPr>
        <w:t>Федерации полномочия главного распорядителя средств бюджета муниципального образования</w:t>
      </w:r>
      <w:proofErr w:type="gramEnd"/>
      <w:r w:rsidRPr="00B91DC6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14:paraId="4248E3BC" w14:textId="77777777" w:rsidR="003B032B" w:rsidRPr="00B91DC6" w:rsidRDefault="003B032B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7B777933" w14:textId="4A26F3F0" w:rsidR="009768F9" w:rsidRPr="00B91DC6" w:rsidRDefault="003B032B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1DC6">
        <w:rPr>
          <w:rFonts w:ascii="Times New Roman" w:hAnsi="Times New Roman" w:cs="Times New Roman"/>
          <w:b/>
          <w:sz w:val="22"/>
          <w:szCs w:val="22"/>
        </w:rPr>
        <w:t>7</w:t>
      </w:r>
      <w:r w:rsidR="009768F9" w:rsidRPr="00B91DC6">
        <w:rPr>
          <w:rFonts w:ascii="Times New Roman" w:hAnsi="Times New Roman" w:cs="Times New Roman"/>
          <w:b/>
          <w:sz w:val="22"/>
          <w:szCs w:val="22"/>
        </w:rPr>
        <w:t>. Распорядитель бюджетных средств:</w:t>
      </w:r>
    </w:p>
    <w:p w14:paraId="317189C5" w14:textId="77777777" w:rsidR="009768F9" w:rsidRPr="00B91DC6" w:rsidRDefault="009768F9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1) осуществляет планирование соответствующих расходов бюджета;</w:t>
      </w:r>
    </w:p>
    <w:p w14:paraId="6BBF284D" w14:textId="77777777" w:rsidR="009768F9" w:rsidRPr="00B91DC6" w:rsidRDefault="009768F9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lastRenderedPageBreak/>
        <w:t>2) распределяет бюджетные ассигнования, лимиты бюджетных обязательств по подведомственным распорядителям и (или) получателям бюджетных средств и исполняет соответствующую часть бюджета;</w:t>
      </w:r>
    </w:p>
    <w:p w14:paraId="1F79F4BB" w14:textId="77777777" w:rsidR="009768F9" w:rsidRPr="00B91DC6" w:rsidRDefault="009768F9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3) вносит предложения главному распорядителю бюджетных средств, в ведении которого находится, по формированию и изменению бюджетной росписи;</w:t>
      </w:r>
    </w:p>
    <w:p w14:paraId="24AE6CFF" w14:textId="77777777" w:rsidR="009768F9" w:rsidRPr="00B91DC6" w:rsidRDefault="009768F9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4)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предоставлении;</w:t>
      </w:r>
    </w:p>
    <w:p w14:paraId="353F7293" w14:textId="6616E4AD" w:rsidR="009201A0" w:rsidRPr="00B91DC6" w:rsidRDefault="009768F9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5) 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14:paraId="53691C99" w14:textId="77777777" w:rsidR="003B032B" w:rsidRPr="00B91DC6" w:rsidRDefault="003B032B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5E1B40D3" w14:textId="42CD9CEA" w:rsidR="009768F9" w:rsidRPr="00B91DC6" w:rsidRDefault="003B032B" w:rsidP="00E21296">
      <w:pPr>
        <w:pStyle w:val="ConsNormal"/>
        <w:shd w:val="clear" w:color="auto" w:fill="FFFFFF"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1DC6">
        <w:rPr>
          <w:rFonts w:ascii="Times New Roman" w:hAnsi="Times New Roman" w:cs="Times New Roman"/>
          <w:b/>
          <w:sz w:val="22"/>
          <w:szCs w:val="22"/>
        </w:rPr>
        <w:t>8</w:t>
      </w:r>
      <w:r w:rsidR="009768F9" w:rsidRPr="00B91DC6">
        <w:rPr>
          <w:rFonts w:ascii="Times New Roman" w:hAnsi="Times New Roman" w:cs="Times New Roman"/>
          <w:b/>
          <w:sz w:val="22"/>
          <w:szCs w:val="22"/>
        </w:rPr>
        <w:t>. Главный админис</w:t>
      </w:r>
      <w:r w:rsidR="005340F4" w:rsidRPr="00B91DC6">
        <w:rPr>
          <w:rFonts w:ascii="Times New Roman" w:hAnsi="Times New Roman" w:cs="Times New Roman"/>
          <w:b/>
          <w:sz w:val="22"/>
          <w:szCs w:val="22"/>
        </w:rPr>
        <w:t>тратор доходов местного бюджета</w:t>
      </w:r>
      <w:r w:rsidR="009768F9" w:rsidRPr="00B91DC6">
        <w:rPr>
          <w:rFonts w:ascii="Times New Roman" w:hAnsi="Times New Roman" w:cs="Times New Roman"/>
          <w:b/>
          <w:sz w:val="22"/>
          <w:szCs w:val="22"/>
        </w:rPr>
        <w:t>:</w:t>
      </w:r>
    </w:p>
    <w:p w14:paraId="5692CD2C" w14:textId="77777777" w:rsidR="009768F9" w:rsidRPr="00B91DC6" w:rsidRDefault="009768F9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формирует перечень подведомственных ему администраторов доходов бюджета;</w:t>
      </w:r>
    </w:p>
    <w:p w14:paraId="58D5E7C0" w14:textId="77777777" w:rsidR="009768F9" w:rsidRPr="00B91DC6" w:rsidRDefault="009768F9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представляет сведения, необходимые для составления среднесрочного финансового плана и (или) проекта бюджета;</w:t>
      </w:r>
    </w:p>
    <w:p w14:paraId="212897A1" w14:textId="77777777" w:rsidR="009768F9" w:rsidRPr="00B91DC6" w:rsidRDefault="009768F9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представляет сведения для составления и ведения кассового плана;</w:t>
      </w:r>
    </w:p>
    <w:p w14:paraId="2D4DBE07" w14:textId="77777777" w:rsidR="009768F9" w:rsidRPr="00B91DC6" w:rsidRDefault="009768F9" w:rsidP="00E212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формирует и представляет бюджетную отчетность главного администратора доходов бюджета;</w:t>
      </w:r>
    </w:p>
    <w:p w14:paraId="1A7FD169" w14:textId="77777777" w:rsidR="00AC0713" w:rsidRPr="00B91DC6" w:rsidRDefault="00AC0713" w:rsidP="00E21296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B91DC6">
        <w:rPr>
          <w:rFonts w:ascii="Times New Roman" w:hAnsi="Times New Roman" w:cs="Times New Roman"/>
          <w:color w:val="FF0000"/>
          <w:sz w:val="22"/>
          <w:szCs w:val="22"/>
        </w:rPr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14:paraId="49E2972E" w14:textId="77777777" w:rsidR="009768F9" w:rsidRPr="00B91DC6" w:rsidRDefault="009768F9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 xml:space="preserve">утверждает методику прогнозирования поступлений доходов в бюджет в соответствии с общими </w:t>
      </w:r>
      <w:hyperlink r:id="rId13" w:history="1">
        <w:r w:rsidRPr="00B91DC6">
          <w:rPr>
            <w:rFonts w:ascii="Times New Roman" w:hAnsi="Times New Roman" w:cs="Times New Roman"/>
          </w:rPr>
          <w:t>требованиями</w:t>
        </w:r>
      </w:hyperlink>
      <w:r w:rsidRPr="00B91DC6">
        <w:rPr>
          <w:rFonts w:ascii="Times New Roman" w:hAnsi="Times New Roman" w:cs="Times New Roman"/>
        </w:rPr>
        <w:t xml:space="preserve"> к такой методике, установленными Правительством Российской Федерации;</w:t>
      </w:r>
    </w:p>
    <w:p w14:paraId="142FAD6A" w14:textId="2C0E08A6" w:rsidR="009201A0" w:rsidRPr="00B91DC6" w:rsidRDefault="009768F9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14:paraId="65099161" w14:textId="77777777" w:rsidR="003B032B" w:rsidRPr="00B91DC6" w:rsidRDefault="003B032B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041C8637" w14:textId="18FF7889" w:rsidR="009768F9" w:rsidRPr="00B91DC6" w:rsidRDefault="003B032B" w:rsidP="00E2129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1DC6">
        <w:rPr>
          <w:rFonts w:ascii="Times New Roman" w:hAnsi="Times New Roman" w:cs="Times New Roman"/>
          <w:b/>
          <w:sz w:val="22"/>
          <w:szCs w:val="22"/>
        </w:rPr>
        <w:t>9</w:t>
      </w:r>
      <w:r w:rsidR="009768F9" w:rsidRPr="00B91DC6">
        <w:rPr>
          <w:rFonts w:ascii="Times New Roman" w:hAnsi="Times New Roman" w:cs="Times New Roman"/>
          <w:b/>
          <w:sz w:val="22"/>
          <w:szCs w:val="22"/>
        </w:rPr>
        <w:t>.  Администратор доходов местного бюджета:</w:t>
      </w:r>
    </w:p>
    <w:p w14:paraId="5555A320" w14:textId="77777777" w:rsidR="009768F9" w:rsidRPr="00B91DC6" w:rsidRDefault="009768F9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 xml:space="preserve">осуществляет начисление, учет и </w:t>
      </w:r>
      <w:proofErr w:type="gramStart"/>
      <w:r w:rsidRPr="00B91DC6">
        <w:rPr>
          <w:rFonts w:ascii="Times New Roman" w:hAnsi="Times New Roman" w:cs="Times New Roman"/>
        </w:rPr>
        <w:t>контроль за</w:t>
      </w:r>
      <w:proofErr w:type="gramEnd"/>
      <w:r w:rsidRPr="00B91DC6">
        <w:rPr>
          <w:rFonts w:ascii="Times New Roman" w:hAnsi="Times New Roman" w:cs="Times New Roman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14:paraId="515FF6D7" w14:textId="77777777" w:rsidR="009768F9" w:rsidRPr="00B91DC6" w:rsidRDefault="009768F9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осуществляет взыскание задолженности по платежам в бюджет, пеней и штрафов;</w:t>
      </w:r>
    </w:p>
    <w:p w14:paraId="698D6561" w14:textId="77777777" w:rsidR="009768F9" w:rsidRPr="00B91DC6" w:rsidRDefault="009768F9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14:paraId="70771AD1" w14:textId="77777777" w:rsidR="009768F9" w:rsidRPr="00B91DC6" w:rsidRDefault="009768F9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14:paraId="3580723E" w14:textId="0C9E9B0E" w:rsidR="009768F9" w:rsidRPr="00B91DC6" w:rsidRDefault="009768F9" w:rsidP="00A30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 xml:space="preserve">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</w:t>
      </w:r>
      <w:r w:rsidR="00A309FA" w:rsidRPr="00B91DC6">
        <w:rPr>
          <w:rFonts w:ascii="Times New Roman" w:hAnsi="Times New Roman" w:cs="Times New Roman"/>
        </w:rPr>
        <w:t>администратора доходов бюджета;</w:t>
      </w:r>
      <w:r w:rsidR="00FD1559" w:rsidRPr="00B91DC6">
        <w:rPr>
          <w:rFonts w:ascii="Times New Roman" w:hAnsi="Times New Roman" w:cs="Times New Roman"/>
        </w:rPr>
        <w:t xml:space="preserve"> </w:t>
      </w:r>
      <w:proofErr w:type="gramStart"/>
      <w:r w:rsidRPr="00B91DC6">
        <w:rPr>
          <w:rFonts w:ascii="Times New Roman" w:hAnsi="Times New Roman" w:cs="Times New Roman"/>
        </w:rPr>
        <w:t xml:space="preserve"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14" w:history="1">
        <w:r w:rsidRPr="00B91DC6">
          <w:rPr>
            <w:rFonts w:ascii="Times New Roman" w:hAnsi="Times New Roman" w:cs="Times New Roman"/>
          </w:rPr>
          <w:t>законом</w:t>
        </w:r>
      </w:hyperlink>
      <w:r w:rsidRPr="00B91DC6">
        <w:rPr>
          <w:rFonts w:ascii="Times New Roman" w:hAnsi="Times New Roman" w:cs="Times New Roman"/>
        </w:rPr>
        <w:t xml:space="preserve"> от 27 июля 2010 года N 210-ФЗ "Об организации предоставления государственных и муниципальных услуг"</w:t>
      </w:r>
      <w:r w:rsidR="00AC0713" w:rsidRPr="00B91DC6">
        <w:rPr>
          <w:rFonts w:ascii="Times New Roman" w:hAnsi="Times New Roman" w:cs="Times New Roman"/>
        </w:rPr>
        <w:t>, за</w:t>
      </w:r>
      <w:proofErr w:type="gramEnd"/>
      <w:r w:rsidR="00AC0713" w:rsidRPr="00B91DC6">
        <w:rPr>
          <w:rFonts w:ascii="Times New Roman" w:hAnsi="Times New Roman" w:cs="Times New Roman"/>
        </w:rPr>
        <w:t xml:space="preserve"> исключением случаев, предусмотренных законодательством Российской Федерации;</w:t>
      </w:r>
    </w:p>
    <w:p w14:paraId="1BAB763D" w14:textId="77777777" w:rsidR="009768F9" w:rsidRPr="00B91DC6" w:rsidRDefault="009768F9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принимает решение о признании безнадежной к взысканию задолженности по платежам в бюджет;</w:t>
      </w:r>
    </w:p>
    <w:p w14:paraId="7469CA1F" w14:textId="3E48E0EC" w:rsidR="000E35F5" w:rsidRPr="00B91DC6" w:rsidRDefault="009768F9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14:paraId="1BBFD379" w14:textId="77777777" w:rsidR="003B032B" w:rsidRPr="00B91DC6" w:rsidRDefault="003B032B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197C0ECF" w14:textId="603B2A02" w:rsidR="009768F9" w:rsidRPr="00B91DC6" w:rsidRDefault="009768F9" w:rsidP="00E21296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 xml:space="preserve">         </w:t>
      </w:r>
      <w:r w:rsidR="003B032B" w:rsidRPr="00B91DC6">
        <w:rPr>
          <w:rFonts w:ascii="Times New Roman" w:hAnsi="Times New Roman" w:cs="Times New Roman"/>
          <w:b/>
          <w:sz w:val="22"/>
          <w:szCs w:val="22"/>
        </w:rPr>
        <w:t>10</w:t>
      </w:r>
      <w:r w:rsidRPr="00B91DC6">
        <w:rPr>
          <w:rFonts w:ascii="Times New Roman" w:hAnsi="Times New Roman" w:cs="Times New Roman"/>
          <w:b/>
          <w:sz w:val="22"/>
          <w:szCs w:val="22"/>
        </w:rPr>
        <w:t>. Главный администратор источников финансиро</w:t>
      </w:r>
      <w:r w:rsidR="005340F4" w:rsidRPr="00B91DC6">
        <w:rPr>
          <w:rFonts w:ascii="Times New Roman" w:hAnsi="Times New Roman" w:cs="Times New Roman"/>
          <w:b/>
          <w:sz w:val="22"/>
          <w:szCs w:val="22"/>
        </w:rPr>
        <w:t>вания дефицита местного бюджета</w:t>
      </w:r>
      <w:r w:rsidRPr="00B91DC6">
        <w:rPr>
          <w:rFonts w:ascii="Times New Roman" w:hAnsi="Times New Roman" w:cs="Times New Roman"/>
          <w:b/>
          <w:sz w:val="22"/>
          <w:szCs w:val="22"/>
        </w:rPr>
        <w:t>:</w:t>
      </w:r>
    </w:p>
    <w:p w14:paraId="0579AD78" w14:textId="60AC3A21" w:rsidR="00AC0713" w:rsidRPr="00B91DC6" w:rsidRDefault="009768F9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формирует перечни подведомственных ему администраторов источников финансирования дефицита бюджета;</w:t>
      </w:r>
      <w:r w:rsidR="009C38A2" w:rsidRPr="00B91DC6">
        <w:rPr>
          <w:rFonts w:ascii="Times New Roman" w:hAnsi="Times New Roman" w:cs="Times New Roman"/>
        </w:rPr>
        <w:t xml:space="preserve"> </w:t>
      </w:r>
      <w:r w:rsidRPr="00B91DC6">
        <w:rPr>
          <w:rFonts w:ascii="Times New Roman" w:hAnsi="Times New Roman" w:cs="Times New Roman"/>
        </w:rPr>
        <w:t>осуществляет планирование (прогнозирование) поступлений и выплат по источникам финансирования дефицита бюджета</w:t>
      </w:r>
      <w:r w:rsidR="00AC0713" w:rsidRPr="00B91DC6">
        <w:rPr>
          <w:rFonts w:ascii="Times New Roman" w:hAnsi="Times New Roman" w:cs="Times New Roman"/>
        </w:rPr>
        <w:t xml:space="preserve">, </w:t>
      </w:r>
      <w:r w:rsidR="00AC0713" w:rsidRPr="00B91DC6">
        <w:rPr>
          <w:rFonts w:ascii="Times New Roman" w:hAnsi="Times New Roman" w:cs="Times New Roman"/>
          <w:color w:val="FF0000"/>
        </w:rPr>
        <w:t>кроме операций по управлению остатками средств на едином счете бюджета;</w:t>
      </w:r>
    </w:p>
    <w:p w14:paraId="280076B0" w14:textId="77777777" w:rsidR="009768F9" w:rsidRPr="00B91DC6" w:rsidRDefault="009768F9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14:paraId="34D60A37" w14:textId="77777777" w:rsidR="009768F9" w:rsidRPr="00B91DC6" w:rsidRDefault="009768F9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lastRenderedPageBreak/>
        <w:t>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14:paraId="1252B660" w14:textId="77777777" w:rsidR="009768F9" w:rsidRPr="00B91DC6" w:rsidRDefault="009768F9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 xml:space="preserve">формирует бюджетную отчетность главного </w:t>
      </w:r>
      <w:proofErr w:type="gramStart"/>
      <w:r w:rsidRPr="00B91DC6">
        <w:rPr>
          <w:rFonts w:ascii="Times New Roman" w:hAnsi="Times New Roman" w:cs="Times New Roman"/>
        </w:rPr>
        <w:t>администратора источников финансирования дефицита бюджета</w:t>
      </w:r>
      <w:proofErr w:type="gramEnd"/>
      <w:r w:rsidRPr="00B91DC6">
        <w:rPr>
          <w:rFonts w:ascii="Times New Roman" w:hAnsi="Times New Roman" w:cs="Times New Roman"/>
        </w:rPr>
        <w:t>;</w:t>
      </w:r>
    </w:p>
    <w:p w14:paraId="0A2B44EA" w14:textId="77777777" w:rsidR="009768F9" w:rsidRPr="00B91DC6" w:rsidRDefault="009768F9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 xml:space="preserve">утверждает методику прогнозирования поступлений по источникам финансирования дефицита бюджета в соответствии с общими </w:t>
      </w:r>
      <w:hyperlink r:id="rId15" w:history="1">
        <w:r w:rsidRPr="00B91DC6">
          <w:rPr>
            <w:rFonts w:ascii="Times New Roman" w:hAnsi="Times New Roman" w:cs="Times New Roman"/>
          </w:rPr>
          <w:t>требованиями</w:t>
        </w:r>
      </w:hyperlink>
      <w:r w:rsidRPr="00B91DC6">
        <w:rPr>
          <w:rFonts w:ascii="Times New Roman" w:hAnsi="Times New Roman" w:cs="Times New Roman"/>
        </w:rPr>
        <w:t xml:space="preserve"> к такой методике, установленными Правительством Российской Федерации;</w:t>
      </w:r>
    </w:p>
    <w:p w14:paraId="3B568360" w14:textId="781557D2" w:rsidR="009768F9" w:rsidRPr="00B91DC6" w:rsidRDefault="009768F9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составляет обоснования бюджетных ассигнований.</w:t>
      </w:r>
    </w:p>
    <w:p w14:paraId="58C78470" w14:textId="77777777" w:rsidR="003B032B" w:rsidRPr="00B91DC6" w:rsidRDefault="003B032B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07ABF398" w14:textId="5A19930C" w:rsidR="00E21296" w:rsidRPr="00B91DC6" w:rsidRDefault="009768F9" w:rsidP="00E2129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1DC6">
        <w:rPr>
          <w:rFonts w:ascii="Times New Roman" w:hAnsi="Times New Roman" w:cs="Times New Roman"/>
          <w:b/>
          <w:sz w:val="22"/>
          <w:szCs w:val="22"/>
        </w:rPr>
        <w:t>1</w:t>
      </w:r>
      <w:r w:rsidR="003B032B" w:rsidRPr="00B91DC6">
        <w:rPr>
          <w:rFonts w:ascii="Times New Roman" w:hAnsi="Times New Roman" w:cs="Times New Roman"/>
          <w:b/>
          <w:sz w:val="22"/>
          <w:szCs w:val="22"/>
        </w:rPr>
        <w:t>1</w:t>
      </w:r>
      <w:r w:rsidRPr="00B91DC6">
        <w:rPr>
          <w:rFonts w:ascii="Times New Roman" w:hAnsi="Times New Roman" w:cs="Times New Roman"/>
          <w:b/>
          <w:sz w:val="22"/>
          <w:szCs w:val="22"/>
        </w:rPr>
        <w:t>. Администратор источников финансиро</w:t>
      </w:r>
      <w:r w:rsidR="005340F4" w:rsidRPr="00B91DC6">
        <w:rPr>
          <w:rFonts w:ascii="Times New Roman" w:hAnsi="Times New Roman" w:cs="Times New Roman"/>
          <w:b/>
          <w:sz w:val="22"/>
          <w:szCs w:val="22"/>
        </w:rPr>
        <w:t>вания дефицита местного бюджета</w:t>
      </w:r>
      <w:r w:rsidRPr="00B91DC6">
        <w:rPr>
          <w:rFonts w:ascii="Times New Roman" w:hAnsi="Times New Roman" w:cs="Times New Roman"/>
          <w:b/>
          <w:sz w:val="22"/>
          <w:szCs w:val="22"/>
        </w:rPr>
        <w:t>:</w:t>
      </w:r>
    </w:p>
    <w:p w14:paraId="30C42EB9" w14:textId="6AACCD02" w:rsidR="00AC0713" w:rsidRPr="00B91DC6" w:rsidRDefault="009768F9" w:rsidP="00E2129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осуществляет планирование (прогнозирование) поступлений и выплат по источникам финансирования дефицита бюджета</w:t>
      </w:r>
      <w:r w:rsidR="00AC0713" w:rsidRPr="00B91DC6">
        <w:rPr>
          <w:rFonts w:ascii="Times New Roman" w:hAnsi="Times New Roman" w:cs="Times New Roman"/>
          <w:sz w:val="22"/>
          <w:szCs w:val="22"/>
        </w:rPr>
        <w:t>, кроме операций по управлению остатками средств на едином счете бюджета</w:t>
      </w:r>
      <w:r w:rsidR="00AC0713" w:rsidRPr="00B91DC6">
        <w:rPr>
          <w:rFonts w:ascii="Times New Roman" w:hAnsi="Times New Roman" w:cs="Times New Roman"/>
          <w:color w:val="FF0000"/>
          <w:sz w:val="22"/>
          <w:szCs w:val="22"/>
        </w:rPr>
        <w:t>;</w:t>
      </w:r>
    </w:p>
    <w:p w14:paraId="714146A6" w14:textId="77777777" w:rsidR="009768F9" w:rsidRPr="00B91DC6" w:rsidRDefault="009768F9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 xml:space="preserve">осуществляет </w:t>
      </w:r>
      <w:proofErr w:type="gramStart"/>
      <w:r w:rsidRPr="00B91DC6">
        <w:rPr>
          <w:rFonts w:ascii="Times New Roman" w:hAnsi="Times New Roman" w:cs="Times New Roman"/>
        </w:rPr>
        <w:t>контроль за</w:t>
      </w:r>
      <w:proofErr w:type="gramEnd"/>
      <w:r w:rsidRPr="00B91DC6">
        <w:rPr>
          <w:rFonts w:ascii="Times New Roman" w:hAnsi="Times New Roman" w:cs="Times New Roman"/>
        </w:rPr>
        <w:t xml:space="preserve"> полнотой и своевременностью поступления в бюджет источников финансирования дефицита бюджета;</w:t>
      </w:r>
    </w:p>
    <w:p w14:paraId="704032AB" w14:textId="77777777" w:rsidR="009768F9" w:rsidRPr="00B91DC6" w:rsidRDefault="009768F9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обеспечивает поступления в бюджет и выплаты из бюджета по источникам финансирования дефицита бюджета;</w:t>
      </w:r>
    </w:p>
    <w:p w14:paraId="69E4C2FA" w14:textId="77777777" w:rsidR="009768F9" w:rsidRPr="00B91DC6" w:rsidRDefault="009768F9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формирует и представляет бюджетную отчетность;</w:t>
      </w:r>
    </w:p>
    <w:p w14:paraId="0818F094" w14:textId="77777777" w:rsidR="009768F9" w:rsidRPr="00B91DC6" w:rsidRDefault="009768F9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в случае и порядке, установленных соответствующим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 w14:paraId="772EBD3D" w14:textId="7FA52CA4" w:rsidR="009768F9" w:rsidRPr="00B91DC6" w:rsidRDefault="009768F9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14:paraId="052FE255" w14:textId="77777777" w:rsidR="003B032B" w:rsidRPr="00B91DC6" w:rsidRDefault="003B032B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571EBF80" w14:textId="6A8ED936" w:rsidR="009768F9" w:rsidRPr="00B91DC6" w:rsidRDefault="009768F9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1DC6">
        <w:rPr>
          <w:rFonts w:ascii="Times New Roman" w:hAnsi="Times New Roman" w:cs="Times New Roman"/>
          <w:b/>
          <w:sz w:val="22"/>
          <w:szCs w:val="22"/>
        </w:rPr>
        <w:t>1</w:t>
      </w:r>
      <w:r w:rsidR="003B032B" w:rsidRPr="00B91DC6">
        <w:rPr>
          <w:rFonts w:ascii="Times New Roman" w:hAnsi="Times New Roman" w:cs="Times New Roman"/>
          <w:b/>
          <w:sz w:val="22"/>
          <w:szCs w:val="22"/>
        </w:rPr>
        <w:t>2</w:t>
      </w:r>
      <w:r w:rsidRPr="00B91DC6">
        <w:rPr>
          <w:rFonts w:ascii="Times New Roman" w:hAnsi="Times New Roman" w:cs="Times New Roman"/>
          <w:b/>
          <w:sz w:val="22"/>
          <w:szCs w:val="22"/>
        </w:rPr>
        <w:t>. Получатель бюджетных средств:</w:t>
      </w:r>
    </w:p>
    <w:p w14:paraId="51A57288" w14:textId="77777777" w:rsidR="009768F9" w:rsidRPr="00B91DC6" w:rsidRDefault="009768F9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составляет и исполняет бюджетную смету;</w:t>
      </w:r>
    </w:p>
    <w:p w14:paraId="5327ADDC" w14:textId="77777777" w:rsidR="009768F9" w:rsidRPr="00B91DC6" w:rsidRDefault="009768F9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14:paraId="3445C4B0" w14:textId="77777777" w:rsidR="009768F9" w:rsidRPr="00B91DC6" w:rsidRDefault="009768F9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обеспечивает результативность, целевой характер использования предусмотренных ему бюджетных ассигнований;</w:t>
      </w:r>
    </w:p>
    <w:p w14:paraId="73975FC3" w14:textId="77777777" w:rsidR="009768F9" w:rsidRPr="00B91DC6" w:rsidRDefault="009768F9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вносит соответствующему главному распорядителю (распорядителю) бюджетных сре</w:t>
      </w:r>
      <w:proofErr w:type="gramStart"/>
      <w:r w:rsidRPr="00B91DC6">
        <w:rPr>
          <w:rFonts w:ascii="Times New Roman" w:hAnsi="Times New Roman" w:cs="Times New Roman"/>
        </w:rPr>
        <w:t>дств пр</w:t>
      </w:r>
      <w:proofErr w:type="gramEnd"/>
      <w:r w:rsidRPr="00B91DC6">
        <w:rPr>
          <w:rFonts w:ascii="Times New Roman" w:hAnsi="Times New Roman" w:cs="Times New Roman"/>
        </w:rPr>
        <w:t>едложения по изменению бюджетной росписи;</w:t>
      </w:r>
    </w:p>
    <w:p w14:paraId="1141B527" w14:textId="77777777" w:rsidR="009768F9" w:rsidRPr="00B91DC6" w:rsidRDefault="009768F9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ведет бюджетный учет (обеспечивает ведение бюджетного учета);</w:t>
      </w:r>
    </w:p>
    <w:p w14:paraId="20CF4FA5" w14:textId="77777777" w:rsidR="009768F9" w:rsidRPr="00B91DC6" w:rsidRDefault="009768F9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14:paraId="4C2F2271" w14:textId="77777777" w:rsidR="009768F9" w:rsidRPr="00B91DC6" w:rsidRDefault="009768F9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исполняет иные полномочия, установленные Бюджетным Кодексом Российской Федерации и принятыми в соответствии с ним нормативными правовыми актами (муниципальными правовыми актами), регулирующими бюджетные правоотношения</w:t>
      </w:r>
      <w:proofErr w:type="gramStart"/>
      <w:r w:rsidRPr="00B91DC6">
        <w:rPr>
          <w:rFonts w:ascii="Times New Roman" w:hAnsi="Times New Roman" w:cs="Times New Roman"/>
        </w:rPr>
        <w:t>.».</w:t>
      </w:r>
      <w:proofErr w:type="gramEnd"/>
    </w:p>
    <w:p w14:paraId="46789F10" w14:textId="77777777" w:rsidR="003B032B" w:rsidRPr="00B91DC6" w:rsidRDefault="003B032B" w:rsidP="00E2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39A9EB2A" w14:textId="7EAE971F" w:rsidR="000E35F5" w:rsidRPr="00B91DC6" w:rsidRDefault="000E35F5" w:rsidP="00E21296">
      <w:pPr>
        <w:pStyle w:val="ConsNormal"/>
        <w:widowControl/>
        <w:shd w:val="clear" w:color="auto" w:fill="FFFFFF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 xml:space="preserve">Статья 7. Доходы местного бюджета  </w:t>
      </w:r>
    </w:p>
    <w:p w14:paraId="31682872" w14:textId="77777777" w:rsidR="003B032B" w:rsidRPr="00B91DC6" w:rsidRDefault="003B032B" w:rsidP="00E21296">
      <w:pPr>
        <w:pStyle w:val="ConsNormal"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7D8B66DD" w14:textId="0AE870BC" w:rsidR="000E35F5" w:rsidRPr="00B91DC6" w:rsidRDefault="000E35F5" w:rsidP="00E21296">
      <w:pPr>
        <w:pStyle w:val="ConsNormal"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Доходы бюджета муниципального района   Клявлинский  формируются в соответствии с бюджетным законодательством Российской Федерации, законодательством Российской Федерации о налогах и сборах, законодательством Самарской области о налогах и сборах, нормативными правовыми актами Собрания представителей муниципального района  Клявлинский о налогах и сборах.</w:t>
      </w:r>
    </w:p>
    <w:p w14:paraId="190A9812" w14:textId="77777777" w:rsidR="003B032B" w:rsidRPr="00B91DC6" w:rsidRDefault="003B032B" w:rsidP="00E21296">
      <w:pPr>
        <w:pStyle w:val="ConsNormal"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6707AC55" w14:textId="12398224" w:rsidR="000E35F5" w:rsidRPr="00B91DC6" w:rsidRDefault="000E35F5" w:rsidP="003B032B">
      <w:pPr>
        <w:pStyle w:val="ConsNormal"/>
        <w:widowControl/>
        <w:shd w:val="clear" w:color="auto" w:fill="FFFFFF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 xml:space="preserve">Статья 8. Расходы местного бюджета </w:t>
      </w:r>
    </w:p>
    <w:p w14:paraId="03E46D84" w14:textId="77777777" w:rsidR="003B032B" w:rsidRPr="00B91DC6" w:rsidRDefault="003B032B" w:rsidP="00E2129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2C6B21A1" w14:textId="77777777" w:rsidR="000E35F5" w:rsidRPr="00B91DC6" w:rsidRDefault="000E35F5" w:rsidP="003B032B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1. Расходные обязательства возникают в результате:</w:t>
      </w:r>
    </w:p>
    <w:p w14:paraId="24F5F4C8" w14:textId="77777777" w:rsidR="000E35F5" w:rsidRPr="00B91DC6" w:rsidRDefault="000E35F5" w:rsidP="00E2129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- принятия муниципальных правовых актов муниципального района Клявлинский по вопросам местного значения и иным вопросам, которые в соответствии с федеральными законами вправе решать органы местного самоуправления муниципального района Клявлинский, а также заключения муниципальным районом Клявлинский (от имени муниципального района Клявлинский) договоров (соглашений) по данным вопросам;</w:t>
      </w:r>
    </w:p>
    <w:p w14:paraId="0ABC6797" w14:textId="77777777" w:rsidR="000E35F5" w:rsidRPr="00B91DC6" w:rsidRDefault="000E35F5" w:rsidP="00E2129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- принятия муниципальных правовых актов при осуществлении органами местного самоуправления муниципального района Клявлинский, переданных им отдельных государственных полномочий;</w:t>
      </w:r>
    </w:p>
    <w:p w14:paraId="78DEB18B" w14:textId="77777777" w:rsidR="000E35F5" w:rsidRPr="00B91DC6" w:rsidRDefault="000E35F5" w:rsidP="00E2129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lastRenderedPageBreak/>
        <w:t>- заключения от имени муниципального района Клявлинский договоров (соглашений) муниципальными казенными учреждениями.</w:t>
      </w:r>
    </w:p>
    <w:p w14:paraId="124E095A" w14:textId="77777777" w:rsidR="000E35F5" w:rsidRPr="00B91DC6" w:rsidRDefault="000E35F5" w:rsidP="00E2129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 xml:space="preserve">2. Расходные обязательства муниципального района Клявлинский, указанные в </w:t>
      </w:r>
      <w:hyperlink r:id="rId16" w:history="1">
        <w:r w:rsidRPr="00B91DC6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абзацах втором</w:t>
        </w:r>
      </w:hyperlink>
      <w:r w:rsidRPr="00B91DC6">
        <w:rPr>
          <w:rFonts w:ascii="Times New Roman" w:hAnsi="Times New Roman" w:cs="Times New Roman"/>
          <w:sz w:val="22"/>
          <w:szCs w:val="22"/>
        </w:rPr>
        <w:t xml:space="preserve"> и </w:t>
      </w:r>
      <w:hyperlink r:id="rId17" w:history="1">
        <w:r w:rsidRPr="00B91DC6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четвертом пункта 1</w:t>
        </w:r>
      </w:hyperlink>
      <w:r w:rsidRPr="00B91DC6">
        <w:rPr>
          <w:rFonts w:ascii="Times New Roman" w:hAnsi="Times New Roman" w:cs="Times New Roman"/>
          <w:sz w:val="22"/>
          <w:szCs w:val="22"/>
        </w:rPr>
        <w:t xml:space="preserve"> настоящей статьи, устанавливаются органами местного самоуправления муниципального района Клявлинский самостоятельно и исполняются за счет собственных доходов и источников финансирования дефицита местного бюджета.</w:t>
      </w:r>
    </w:p>
    <w:p w14:paraId="56C96BE1" w14:textId="77777777" w:rsidR="000E35F5" w:rsidRPr="00B91DC6" w:rsidRDefault="000E35F5" w:rsidP="00E2129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 xml:space="preserve">3. </w:t>
      </w:r>
      <w:proofErr w:type="gramStart"/>
      <w:r w:rsidRPr="00B91DC6">
        <w:rPr>
          <w:rFonts w:ascii="Times New Roman" w:hAnsi="Times New Roman" w:cs="Times New Roman"/>
          <w:sz w:val="22"/>
          <w:szCs w:val="22"/>
        </w:rPr>
        <w:t xml:space="preserve">Расходные обязательства муниципального района Клявлинский, указанные в </w:t>
      </w:r>
      <w:hyperlink r:id="rId18" w:history="1">
        <w:r w:rsidRPr="00B91DC6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абзаце третьем пункта 1</w:t>
        </w:r>
      </w:hyperlink>
      <w:r w:rsidRPr="00B91DC6">
        <w:rPr>
          <w:rFonts w:ascii="Times New Roman" w:hAnsi="Times New Roman" w:cs="Times New Roman"/>
          <w:sz w:val="22"/>
          <w:szCs w:val="22"/>
        </w:rPr>
        <w:t xml:space="preserve"> настоящей статьи, устанавливаются муниципальными правовыми актами органов местного самоуправления муниципального района Клявлинский в соответствии с федеральными законами (законами Самарской области), исполняются за счет и в пределах субвенций из бюджета Самарской области, предоставляемых местному бюджету в порядке, предусмотренном Бюджетным кодексом Российской Федерации.</w:t>
      </w:r>
      <w:proofErr w:type="gramEnd"/>
    </w:p>
    <w:p w14:paraId="083C7AB2" w14:textId="77777777" w:rsidR="000E35F5" w:rsidRPr="00B91DC6" w:rsidRDefault="000E35F5" w:rsidP="00E2129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 xml:space="preserve">3.1. </w:t>
      </w:r>
      <w:proofErr w:type="gramStart"/>
      <w:r w:rsidRPr="00B91DC6">
        <w:rPr>
          <w:rFonts w:ascii="Times New Roman" w:hAnsi="Times New Roman" w:cs="Times New Roman"/>
          <w:sz w:val="22"/>
          <w:szCs w:val="22"/>
        </w:rPr>
        <w:t>Расходные обязательства муниципального района Клявлинский, связанные с осуществлением органами местного самоуправления муниципального района Клявлинский части полномочий органов местного самоуправления сельских поселений муниципального района Клявлинский по решению вопросов местного значения, переданных им в соответствии с заключенными между органами местного самоуправления муниципального района Клявлинский и сельских поселений муниципального района Клявлинский соглашениями, или с осуществлением органами местного самоуправления сельских поселений муниципального района Клявлинский</w:t>
      </w:r>
      <w:proofErr w:type="gramEnd"/>
      <w:r w:rsidR="00302D4B" w:rsidRPr="00B91DC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91DC6">
        <w:rPr>
          <w:rFonts w:ascii="Times New Roman" w:hAnsi="Times New Roman" w:cs="Times New Roman"/>
          <w:sz w:val="22"/>
          <w:szCs w:val="22"/>
        </w:rPr>
        <w:t>части полномочий органов местного самоуправления муниципального района Клявлинский по решению вопросов местного значения, переданных им в соответствии с заключенными между органами местного самоуправления муниципального района Клявлинский и сельских поселений муниципального района Клявлинский соглашениями, устанавливаются муниципальными правовыми актами соответствующих органов местного самоуправления муниципального района Клявлинский и сельских поселений муниципального района Клявлинский в соответствии с указанными соглашениями, исполняются за счет и в</w:t>
      </w:r>
      <w:proofErr w:type="gramEnd"/>
      <w:r w:rsidR="00302D4B" w:rsidRPr="00B91DC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91DC6">
        <w:rPr>
          <w:rFonts w:ascii="Times New Roman" w:hAnsi="Times New Roman" w:cs="Times New Roman"/>
          <w:sz w:val="22"/>
          <w:szCs w:val="22"/>
        </w:rPr>
        <w:t>пределах</w:t>
      </w:r>
      <w:proofErr w:type="gramEnd"/>
      <w:r w:rsidRPr="00B91DC6">
        <w:rPr>
          <w:rFonts w:ascii="Times New Roman" w:hAnsi="Times New Roman" w:cs="Times New Roman"/>
          <w:sz w:val="22"/>
          <w:szCs w:val="22"/>
        </w:rPr>
        <w:t xml:space="preserve"> межбюджетных трансфертов из соответствующего местного бюджета, предоставляемых в порядке, предусмотренном Бюджетным кодексом Российской Федерации.</w:t>
      </w:r>
    </w:p>
    <w:p w14:paraId="133BBDFB" w14:textId="77777777" w:rsidR="000E35F5" w:rsidRPr="00B91DC6" w:rsidRDefault="000E35F5" w:rsidP="00E2129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4. Органы местного самоуправления муниципального района Клявлинский не вправе устанавливать и исполнять расходные обязательства, связанные с решением вопросов, отнесенных к компетенции федеральных органов государственной власти, органов государственной власти субъектов Российской Федерации, за исключением случаев, установленных соответственно федеральными законами, законами субъектов Российской Федерации.</w:t>
      </w:r>
    </w:p>
    <w:p w14:paraId="2E8959DE" w14:textId="43424824" w:rsidR="00354A8C" w:rsidRPr="00B91DC6" w:rsidRDefault="000E35F5" w:rsidP="00E2129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91DC6">
        <w:rPr>
          <w:rFonts w:ascii="Times New Roman" w:hAnsi="Times New Roman" w:cs="Times New Roman"/>
          <w:sz w:val="22"/>
          <w:szCs w:val="22"/>
        </w:rPr>
        <w:t>Органы местного самоуправления муниципального района Клявлинский вправе устанавливать и исполнять расходные обязательства, связанные с решением вопросов, не отнесенных к компетенции органов местного самоуправления других муниципальных образований, органов государственной власти, и не исключенные из их компетенции федеральными законами и законами субъектов Российской Федерации, только при наличии собственных финансовых средств (за исключением межбюджетных трансфертов).</w:t>
      </w:r>
      <w:proofErr w:type="gramEnd"/>
    </w:p>
    <w:p w14:paraId="6D4A1B18" w14:textId="77777777" w:rsidR="003B032B" w:rsidRPr="00B91DC6" w:rsidRDefault="003B032B" w:rsidP="00E21296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6850643" w14:textId="60D6553B" w:rsidR="00086006" w:rsidRPr="00B91DC6" w:rsidRDefault="00086006" w:rsidP="00E21296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Статья 8.1. Формирование расходов местного бюджета, связанных с реализацией  инициативных проектов</w:t>
      </w:r>
    </w:p>
    <w:p w14:paraId="10A09D97" w14:textId="77777777" w:rsidR="003B032B" w:rsidRPr="00B91DC6" w:rsidRDefault="003B032B" w:rsidP="00E21296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84E0571" w14:textId="77777777" w:rsidR="00086006" w:rsidRPr="00B91DC6" w:rsidRDefault="00086006" w:rsidP="00E212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1. В бюджете муниципального района  Клявлинский Самарской области предусматриваются средства, направляемые на исполнение расходных обязательств муниципального района</w:t>
      </w:r>
      <w:r w:rsidR="00591D01" w:rsidRPr="00B91DC6">
        <w:rPr>
          <w:rFonts w:ascii="Times New Roman" w:hAnsi="Times New Roman" w:cs="Times New Roman"/>
          <w:sz w:val="22"/>
          <w:szCs w:val="22"/>
        </w:rPr>
        <w:t xml:space="preserve">  Клявлинский Самарской области</w:t>
      </w:r>
      <w:r w:rsidRPr="00B91DC6">
        <w:rPr>
          <w:rFonts w:ascii="Times New Roman" w:hAnsi="Times New Roman" w:cs="Times New Roman"/>
          <w:sz w:val="22"/>
          <w:szCs w:val="22"/>
        </w:rPr>
        <w:t xml:space="preserve">, связанных с реализацией инициативных проектов. </w:t>
      </w:r>
    </w:p>
    <w:p w14:paraId="4433965E" w14:textId="77777777" w:rsidR="00086006" w:rsidRPr="00B91DC6" w:rsidRDefault="00086006" w:rsidP="00E212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 xml:space="preserve">2. Под инициативными проектами </w:t>
      </w:r>
      <w:r w:rsidRPr="00B91DC6">
        <w:rPr>
          <w:rFonts w:ascii="Times New Roman" w:eastAsia="HiddenHorzOCR" w:hAnsi="Times New Roman" w:cs="Times New Roman"/>
          <w:sz w:val="22"/>
          <w:szCs w:val="22"/>
        </w:rPr>
        <w:t xml:space="preserve">понимается система принятия отдельных решений по вопросам местного значения и (или) иным вопросам, посредством которой обеспечивается участие жителей (части жителей) </w:t>
      </w:r>
      <w:r w:rsidRPr="00B91DC6">
        <w:rPr>
          <w:rFonts w:ascii="Times New Roman" w:hAnsi="Times New Roman" w:cs="Times New Roman"/>
          <w:sz w:val="22"/>
          <w:szCs w:val="22"/>
        </w:rPr>
        <w:t>муниципального района  Клявлинский</w:t>
      </w:r>
      <w:r w:rsidRPr="00B91DC6">
        <w:rPr>
          <w:rFonts w:ascii="Times New Roman" w:eastAsia="HiddenHorzOCR" w:hAnsi="Times New Roman" w:cs="Times New Roman"/>
          <w:sz w:val="22"/>
          <w:szCs w:val="22"/>
        </w:rPr>
        <w:t xml:space="preserve"> в определении приоритетов расходования средств местного бюджета.</w:t>
      </w:r>
    </w:p>
    <w:p w14:paraId="0A1C7795" w14:textId="77777777" w:rsidR="00086006" w:rsidRPr="00B91DC6" w:rsidRDefault="00086006" w:rsidP="00E2129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 xml:space="preserve">  3. Порядок реализации инициативных проектов утверждается Администрацией муниципального района  Клявлинский Самарской области.</w:t>
      </w:r>
    </w:p>
    <w:p w14:paraId="6752A385" w14:textId="342ABE80" w:rsidR="000E35F5" w:rsidRPr="00B91DC6" w:rsidRDefault="00086006" w:rsidP="00E212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 xml:space="preserve">4.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B91DC6">
        <w:rPr>
          <w:rFonts w:ascii="Times New Roman" w:hAnsi="Times New Roman" w:cs="Times New Roman"/>
          <w:sz w:val="22"/>
          <w:szCs w:val="22"/>
        </w:rPr>
        <w:t>формируемые</w:t>
      </w:r>
      <w:proofErr w:type="gramEnd"/>
      <w:r w:rsidRPr="00B91DC6">
        <w:rPr>
          <w:rFonts w:ascii="Times New Roman" w:hAnsi="Times New Roman" w:cs="Times New Roman"/>
          <w:sz w:val="22"/>
          <w:szCs w:val="22"/>
        </w:rPr>
        <w:t xml:space="preserve">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</w:t>
      </w:r>
    </w:p>
    <w:p w14:paraId="4EFE661F" w14:textId="77777777" w:rsidR="003B032B" w:rsidRPr="00B91DC6" w:rsidRDefault="003B032B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8569FF2" w14:textId="5F923C30" w:rsidR="000E35F5" w:rsidRPr="00B91DC6" w:rsidRDefault="000E35F5" w:rsidP="003B032B">
      <w:pPr>
        <w:pStyle w:val="ConsNormal"/>
        <w:widowControl/>
        <w:shd w:val="clear" w:color="auto" w:fill="FFFFFF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Статья 9. Резервный фонд</w:t>
      </w:r>
    </w:p>
    <w:p w14:paraId="7CCA53A9" w14:textId="77777777" w:rsidR="003B032B" w:rsidRPr="00B91DC6" w:rsidRDefault="003B032B" w:rsidP="003B032B">
      <w:pPr>
        <w:pStyle w:val="ConsNormal"/>
        <w:widowControl/>
        <w:shd w:val="clear" w:color="auto" w:fill="FFFFFF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E42D477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lastRenderedPageBreak/>
        <w:t xml:space="preserve">1. В расходной части бюджета муниципального района  Клявлинский  создается резервный фонд  Администрации муниципального района  Клявлинский  в размере не более 3 процентов утвержденного в решении о местном бюджете общего объема расходов местного бюджета. </w:t>
      </w:r>
    </w:p>
    <w:p w14:paraId="74DDB2FE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2.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14:paraId="7828AB56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 xml:space="preserve">3. Порядок использования бюджетных ассигнований резервного фонда утверждается Администрацией муниципального района  Клявлинский. </w:t>
      </w:r>
    </w:p>
    <w:p w14:paraId="3EF45AB2" w14:textId="081BE65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4. Отчет об использовании бюджетных ассигнований резервного фонда прилагается к ежеквартальному и годовому отчетам об исполнении местного бюджета.</w:t>
      </w:r>
    </w:p>
    <w:p w14:paraId="78F8883B" w14:textId="77777777" w:rsidR="003B032B" w:rsidRPr="00B91DC6" w:rsidRDefault="003B032B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4F846BDB" w14:textId="31605679" w:rsidR="000E35F5" w:rsidRPr="00B91DC6" w:rsidRDefault="000E35F5" w:rsidP="003B032B">
      <w:pPr>
        <w:pStyle w:val="ConsNormal"/>
        <w:widowControl/>
        <w:shd w:val="clear" w:color="auto" w:fill="FFFFFF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 xml:space="preserve">Статья 10. Муниципальные внутренние заимствования и муниципальный долг </w:t>
      </w:r>
    </w:p>
    <w:p w14:paraId="718F39CA" w14:textId="77777777" w:rsidR="003B032B" w:rsidRPr="00B91DC6" w:rsidRDefault="003B032B" w:rsidP="00E2129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262A8C6C" w14:textId="77777777" w:rsidR="000E35F5" w:rsidRPr="00B91DC6" w:rsidRDefault="000E35F5" w:rsidP="00E2129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1.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обязательств.</w:t>
      </w:r>
    </w:p>
    <w:p w14:paraId="4959D93C" w14:textId="77777777" w:rsidR="000E35F5" w:rsidRPr="00B91DC6" w:rsidRDefault="000E35F5" w:rsidP="00E2129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 xml:space="preserve">2. Долговые обязательства муниципального района  Клявлинский  могут существовать в виде обязательств </w:t>
      </w:r>
      <w:proofErr w:type="gramStart"/>
      <w:r w:rsidRPr="00B91DC6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B91DC6">
        <w:rPr>
          <w:rFonts w:ascii="Times New Roman" w:hAnsi="Times New Roman" w:cs="Times New Roman"/>
          <w:sz w:val="22"/>
          <w:szCs w:val="22"/>
        </w:rPr>
        <w:t>:</w:t>
      </w:r>
    </w:p>
    <w:p w14:paraId="16EFB003" w14:textId="77777777" w:rsidR="000E35F5" w:rsidRPr="00B91DC6" w:rsidRDefault="000E35F5" w:rsidP="00E2129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1) ценным бумагам муниципального района  Клявлинский  (муниципальным ценным бумагам);</w:t>
      </w:r>
    </w:p>
    <w:p w14:paraId="04401512" w14:textId="77777777" w:rsidR="000E35F5" w:rsidRPr="00B91DC6" w:rsidRDefault="000E35F5" w:rsidP="00E2129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2) бюджетным кредитам, привлеченным в местный бюджет от других бюджетов бюджетной системы Российской Федерации;</w:t>
      </w:r>
    </w:p>
    <w:p w14:paraId="29750CF0" w14:textId="77777777" w:rsidR="000E35F5" w:rsidRPr="00B91DC6" w:rsidRDefault="000E35F5" w:rsidP="00E2129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3) кредитам, полученным муниципальным районом  Клявлинский  от кредитных организаций;</w:t>
      </w:r>
    </w:p>
    <w:p w14:paraId="0A7E0BE9" w14:textId="77777777" w:rsidR="000E35F5" w:rsidRPr="00B91DC6" w:rsidRDefault="000E35F5" w:rsidP="00E2129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4) гарантиям муниципального района  Клявлинский  (муниципальным гарантиям).</w:t>
      </w:r>
    </w:p>
    <w:p w14:paraId="209BB061" w14:textId="77777777" w:rsidR="000E35F5" w:rsidRPr="00B91DC6" w:rsidRDefault="000E35F5" w:rsidP="00E2129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Долговые обязательства муниципального района  Клявлинский  не могут существовать в иных видах, за исключением предусмотренных настоящим пунктом.</w:t>
      </w:r>
    </w:p>
    <w:p w14:paraId="0FCA3EB3" w14:textId="77777777" w:rsidR="000E35F5" w:rsidRPr="00B91DC6" w:rsidRDefault="000E35F5" w:rsidP="00E2129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3. В объем муниципального долга включаются:</w:t>
      </w:r>
    </w:p>
    <w:p w14:paraId="5CD41B1D" w14:textId="77777777" w:rsidR="000E35F5" w:rsidRPr="00B91DC6" w:rsidRDefault="000E35F5" w:rsidP="00E2129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1) номинальная сумма долга по муниципальным ценным бумагам;</w:t>
      </w:r>
    </w:p>
    <w:p w14:paraId="50210951" w14:textId="77777777" w:rsidR="000E35F5" w:rsidRPr="00B91DC6" w:rsidRDefault="000E35F5" w:rsidP="00E2129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2) объем основного долга по бюджетным кредитам, привлеченным в местный бюджет;</w:t>
      </w:r>
    </w:p>
    <w:p w14:paraId="1E6F43D7" w14:textId="77777777" w:rsidR="000E35F5" w:rsidRPr="00B91DC6" w:rsidRDefault="000E35F5" w:rsidP="00E2129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3) объем основного долга по кредитам, полученным муниципальным районом Клявлинский;</w:t>
      </w:r>
    </w:p>
    <w:p w14:paraId="2D8A59A9" w14:textId="77777777" w:rsidR="000E35F5" w:rsidRPr="00B91DC6" w:rsidRDefault="000E35F5" w:rsidP="00E2129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4) объем обязательств по муниципальным гарантиям;</w:t>
      </w:r>
    </w:p>
    <w:p w14:paraId="2F9E77F8" w14:textId="77777777" w:rsidR="000E35F5" w:rsidRPr="00B91DC6" w:rsidRDefault="000E35F5" w:rsidP="00E2129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 xml:space="preserve">5) объем иных (за исключением указанных) непогашенных долговых обязательств муниципального района  Клявлинский. </w:t>
      </w:r>
    </w:p>
    <w:p w14:paraId="6D6D3B2F" w14:textId="77777777" w:rsidR="000E35F5" w:rsidRPr="00B91DC6" w:rsidRDefault="000E35F5" w:rsidP="00E2129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4. Долговые обязательства муниципального района  Клявлинский 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14:paraId="12846EF7" w14:textId="77777777" w:rsidR="000E35F5" w:rsidRPr="00B91DC6" w:rsidRDefault="000E35F5" w:rsidP="00E2129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5. Управление муниципальным долгом осуществляется Администрацией муниципального района Клявлинский в соответствии с Уставом муниципального района Клявлинский.</w:t>
      </w:r>
    </w:p>
    <w:p w14:paraId="7DA1BAFD" w14:textId="77777777" w:rsidR="000E35F5" w:rsidRPr="00B91DC6" w:rsidRDefault="000E35F5" w:rsidP="00E2129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6. Муниципальные внутренние заимствования осуществляются в целях финансирования дефицита местного бюджета, а также для погашения долговых обязательств.</w:t>
      </w:r>
    </w:p>
    <w:p w14:paraId="408F8421" w14:textId="77777777" w:rsidR="000E35F5" w:rsidRPr="00B91DC6" w:rsidRDefault="000E35F5" w:rsidP="00E2129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7. Право осуществления муниципальных заимствований от имени муниципального района Клявлинский в соответствии с Бюджетным кодексом Российской Федерации и Уставом муниципального района Клявлинский принадлежит Администрации муниципального района Клявлинский.</w:t>
      </w:r>
    </w:p>
    <w:p w14:paraId="5CCCC884" w14:textId="77777777" w:rsidR="000E35F5" w:rsidRPr="00B91DC6" w:rsidRDefault="000E35F5" w:rsidP="00E2129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8. От имени муниципального района Клявлинский муниципальные гарантии предоставляются Администрацией муниципального района Клявлинский в пределах общей суммы предоставляемых гарантий, указанной в решении Собрания представителей муниципального района Клявлинский о местном бюджете, в соответствии с требованиями Бюджетного Кодекса Российской Федерации и в порядке, установленном муниципальными правовыми актами муниципального района Клявлинский.</w:t>
      </w:r>
    </w:p>
    <w:p w14:paraId="37356AB0" w14:textId="10541110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 xml:space="preserve">9.   </w:t>
      </w:r>
      <w:r w:rsidR="003D5A12" w:rsidRPr="00B91DC6">
        <w:rPr>
          <w:rFonts w:ascii="Times New Roman" w:hAnsi="Times New Roman" w:cs="Times New Roman"/>
          <w:sz w:val="22"/>
          <w:szCs w:val="22"/>
        </w:rPr>
        <w:t>МКУ «</w:t>
      </w:r>
      <w:r w:rsidRPr="00B91DC6">
        <w:rPr>
          <w:rFonts w:ascii="Times New Roman" w:hAnsi="Times New Roman" w:cs="Times New Roman"/>
          <w:sz w:val="22"/>
          <w:szCs w:val="22"/>
        </w:rPr>
        <w:t>Управление финансами  муниципального района  Клявлинский</w:t>
      </w:r>
      <w:r w:rsidR="003D5A12" w:rsidRPr="00B91DC6">
        <w:rPr>
          <w:rFonts w:ascii="Times New Roman" w:hAnsi="Times New Roman" w:cs="Times New Roman"/>
          <w:sz w:val="22"/>
          <w:szCs w:val="22"/>
        </w:rPr>
        <w:t>»</w:t>
      </w:r>
      <w:r w:rsidRPr="00B91DC6">
        <w:rPr>
          <w:rFonts w:ascii="Times New Roman" w:hAnsi="Times New Roman" w:cs="Times New Roman"/>
          <w:sz w:val="22"/>
          <w:szCs w:val="22"/>
        </w:rPr>
        <w:t xml:space="preserve">  ведет муниципальную долговую книгу, куда вносятся сведения:</w:t>
      </w:r>
    </w:p>
    <w:p w14:paraId="174AA9A6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- о дате возникновения муниципальных долговых обязательств;</w:t>
      </w:r>
    </w:p>
    <w:p w14:paraId="265AF243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 xml:space="preserve">- об объеме муниципальных долговых обязательств; </w:t>
      </w:r>
    </w:p>
    <w:p w14:paraId="0A0CCD95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- о формах обеспечения исполнения обязательств;</w:t>
      </w:r>
    </w:p>
    <w:p w14:paraId="28378D6B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- об исполнении долговых обязательств полностью или частично;</w:t>
      </w:r>
    </w:p>
    <w:p w14:paraId="763915DD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- об исполнении получателями муниципальных гарантий обязанностей по основному обязательству, обеспеченному гарантией;</w:t>
      </w:r>
    </w:p>
    <w:p w14:paraId="0708B0E1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- об осуществлении платежей за счет средств местного бюджета по выданным муниципальным гарантиям;</w:t>
      </w:r>
    </w:p>
    <w:p w14:paraId="20B28657" w14:textId="57E222A4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- иные сведения, предусмотренные порядком ведения муниципальной долговой книги.</w:t>
      </w:r>
    </w:p>
    <w:p w14:paraId="7695536F" w14:textId="77777777" w:rsidR="003B032B" w:rsidRPr="00B91DC6" w:rsidRDefault="003B032B" w:rsidP="003B032B">
      <w:pPr>
        <w:pStyle w:val="ConsNormal"/>
        <w:widowControl/>
        <w:shd w:val="clear" w:color="auto" w:fill="FFFFFF"/>
        <w:ind w:right="0" w:firstLine="0"/>
        <w:rPr>
          <w:rFonts w:ascii="Times New Roman" w:hAnsi="Times New Roman" w:cs="Times New Roman"/>
          <w:sz w:val="22"/>
          <w:szCs w:val="22"/>
        </w:rPr>
      </w:pPr>
    </w:p>
    <w:p w14:paraId="3D25A189" w14:textId="512ECBC3" w:rsidR="000E35F5" w:rsidRPr="00B91DC6" w:rsidRDefault="003B032B" w:rsidP="003B032B">
      <w:pPr>
        <w:pStyle w:val="ConsNormal"/>
        <w:widowControl/>
        <w:shd w:val="clear" w:color="auto" w:fill="FFFFFF"/>
        <w:ind w:right="0" w:firstLine="0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 xml:space="preserve">Статья  </w:t>
      </w:r>
      <w:r w:rsidR="000E35F5" w:rsidRPr="00B91DC6">
        <w:rPr>
          <w:rFonts w:ascii="Times New Roman" w:hAnsi="Times New Roman" w:cs="Times New Roman"/>
          <w:sz w:val="22"/>
          <w:szCs w:val="22"/>
        </w:rPr>
        <w:t xml:space="preserve">11. </w:t>
      </w:r>
      <w:r w:rsidR="00E50B99" w:rsidRPr="00B91DC6">
        <w:rPr>
          <w:rFonts w:ascii="Times New Roman" w:hAnsi="Times New Roman" w:cs="Times New Roman"/>
          <w:sz w:val="22"/>
          <w:szCs w:val="22"/>
        </w:rPr>
        <w:t>М</w:t>
      </w:r>
      <w:r w:rsidR="000E35F5" w:rsidRPr="00B91DC6">
        <w:rPr>
          <w:rFonts w:ascii="Times New Roman" w:hAnsi="Times New Roman" w:cs="Times New Roman"/>
          <w:sz w:val="22"/>
          <w:szCs w:val="22"/>
        </w:rPr>
        <w:t>униципальные программы</w:t>
      </w:r>
    </w:p>
    <w:p w14:paraId="0B4BD0C9" w14:textId="77777777" w:rsidR="003B032B" w:rsidRPr="00B91DC6" w:rsidRDefault="003B032B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7B2E4E7" w14:textId="4B1F2A16" w:rsidR="000E35F5" w:rsidRPr="00B91DC6" w:rsidRDefault="000E35F5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 xml:space="preserve">1. </w:t>
      </w:r>
      <w:r w:rsidR="00A348B8" w:rsidRPr="00B91DC6">
        <w:rPr>
          <w:rFonts w:ascii="Times New Roman" w:hAnsi="Times New Roman" w:cs="Times New Roman"/>
        </w:rPr>
        <w:t>М</w:t>
      </w:r>
      <w:r w:rsidRPr="00B91DC6">
        <w:rPr>
          <w:rFonts w:ascii="Times New Roman" w:hAnsi="Times New Roman" w:cs="Times New Roman"/>
        </w:rPr>
        <w:t xml:space="preserve">униципальные программы разрабатываются </w:t>
      </w:r>
      <w:r w:rsidR="00794649" w:rsidRPr="00B91DC6">
        <w:rPr>
          <w:rFonts w:ascii="Times New Roman" w:hAnsi="Times New Roman" w:cs="Times New Roman"/>
          <w:color w:val="FF0000"/>
        </w:rPr>
        <w:t>органами местного самоуправления</w:t>
      </w:r>
      <w:r w:rsidR="003D5A12" w:rsidRPr="00B91DC6">
        <w:rPr>
          <w:rFonts w:ascii="Times New Roman" w:hAnsi="Times New Roman" w:cs="Times New Roman"/>
        </w:rPr>
        <w:t xml:space="preserve"> </w:t>
      </w:r>
      <w:r w:rsidRPr="00B91DC6">
        <w:rPr>
          <w:rFonts w:ascii="Times New Roman" w:hAnsi="Times New Roman" w:cs="Times New Roman"/>
        </w:rPr>
        <w:t xml:space="preserve">муниципального района  Клявлинский в соответствии с порядком принятия решений о разработке </w:t>
      </w:r>
      <w:r w:rsidR="007447CE" w:rsidRPr="00B91DC6">
        <w:rPr>
          <w:rFonts w:ascii="Times New Roman" w:hAnsi="Times New Roman" w:cs="Times New Roman"/>
        </w:rPr>
        <w:t xml:space="preserve">муниципальных </w:t>
      </w:r>
      <w:r w:rsidRPr="00B91DC6">
        <w:rPr>
          <w:rFonts w:ascii="Times New Roman" w:hAnsi="Times New Roman" w:cs="Times New Roman"/>
        </w:rPr>
        <w:t xml:space="preserve">программ муниципального района  Клявлинский, утверждаемым </w:t>
      </w:r>
      <w:r w:rsidR="009B17FB" w:rsidRPr="00B91DC6">
        <w:rPr>
          <w:rFonts w:ascii="Times New Roman" w:hAnsi="Times New Roman" w:cs="Times New Roman"/>
          <w:color w:val="FF0000"/>
        </w:rPr>
        <w:t xml:space="preserve">органами местного самоуправления </w:t>
      </w:r>
      <w:r w:rsidRPr="00B91DC6">
        <w:rPr>
          <w:rFonts w:ascii="Times New Roman" w:hAnsi="Times New Roman" w:cs="Times New Roman"/>
        </w:rPr>
        <w:t>муниципального района  Клявлинский.</w:t>
      </w:r>
    </w:p>
    <w:p w14:paraId="7A33C5AD" w14:textId="59AEADCD" w:rsidR="000E35F5" w:rsidRPr="00B91DC6" w:rsidRDefault="00DE410A" w:rsidP="00E21296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2</w:t>
      </w:r>
      <w:r w:rsidR="000E35F5" w:rsidRPr="00B91DC6">
        <w:rPr>
          <w:rFonts w:ascii="Times New Roman" w:hAnsi="Times New Roman" w:cs="Times New Roman"/>
        </w:rPr>
        <w:t xml:space="preserve">. </w:t>
      </w:r>
      <w:r w:rsidR="00BF4EB9" w:rsidRPr="00B91DC6">
        <w:rPr>
          <w:rFonts w:ascii="Times New Roman" w:hAnsi="Times New Roman" w:cs="Times New Roman"/>
        </w:rPr>
        <w:t>О</w:t>
      </w:r>
      <w:r w:rsidR="00B71538" w:rsidRPr="00B91DC6">
        <w:rPr>
          <w:rFonts w:ascii="Times New Roman" w:hAnsi="Times New Roman" w:cs="Times New Roman"/>
        </w:rPr>
        <w:t>р</w:t>
      </w:r>
      <w:r w:rsidR="009B17FB" w:rsidRPr="00B91DC6">
        <w:rPr>
          <w:rFonts w:ascii="Times New Roman" w:hAnsi="Times New Roman" w:cs="Times New Roman"/>
          <w:color w:val="FF0000"/>
        </w:rPr>
        <w:t>ган</w:t>
      </w:r>
      <w:r w:rsidR="00BF4EB9" w:rsidRPr="00B91DC6">
        <w:rPr>
          <w:rFonts w:ascii="Times New Roman" w:hAnsi="Times New Roman" w:cs="Times New Roman"/>
          <w:color w:val="FF0000"/>
        </w:rPr>
        <w:t>ы</w:t>
      </w:r>
      <w:r w:rsidR="009B17FB" w:rsidRPr="00B91DC6">
        <w:rPr>
          <w:rFonts w:ascii="Times New Roman" w:hAnsi="Times New Roman" w:cs="Times New Roman"/>
          <w:color w:val="FF0000"/>
        </w:rPr>
        <w:t xml:space="preserve"> местного самоуправления</w:t>
      </w:r>
      <w:r w:rsidR="000E35F5" w:rsidRPr="00B91DC6">
        <w:rPr>
          <w:rFonts w:ascii="Times New Roman" w:hAnsi="Times New Roman" w:cs="Times New Roman"/>
        </w:rPr>
        <w:t xml:space="preserve"> муниципального района  Клявлинский определя</w:t>
      </w:r>
      <w:r w:rsidR="00BF4EB9" w:rsidRPr="00B91DC6">
        <w:rPr>
          <w:rFonts w:ascii="Times New Roman" w:hAnsi="Times New Roman" w:cs="Times New Roman"/>
        </w:rPr>
        <w:t>ю</w:t>
      </w:r>
      <w:r w:rsidR="000E35F5" w:rsidRPr="00B91DC6">
        <w:rPr>
          <w:rFonts w:ascii="Times New Roman" w:hAnsi="Times New Roman" w:cs="Times New Roman"/>
        </w:rPr>
        <w:t xml:space="preserve">т сроки реализации </w:t>
      </w:r>
      <w:r w:rsidR="007447CE" w:rsidRPr="00B91DC6">
        <w:rPr>
          <w:rFonts w:ascii="Times New Roman" w:hAnsi="Times New Roman" w:cs="Times New Roman"/>
        </w:rPr>
        <w:t xml:space="preserve">муниципальных </w:t>
      </w:r>
      <w:r w:rsidR="000E35F5" w:rsidRPr="00B91DC6">
        <w:rPr>
          <w:rFonts w:ascii="Times New Roman" w:hAnsi="Times New Roman" w:cs="Times New Roman"/>
        </w:rPr>
        <w:t xml:space="preserve">программ муниципального района  Клявлинский, устанавливает порядок проведения и критерии оценки эффективности их реализации, а также принимает решение о сокращении бюджетных ассигнований на реализацию </w:t>
      </w:r>
      <w:r w:rsidR="007447CE" w:rsidRPr="00B91DC6">
        <w:rPr>
          <w:rFonts w:ascii="Times New Roman" w:hAnsi="Times New Roman" w:cs="Times New Roman"/>
        </w:rPr>
        <w:t>муниципальных</w:t>
      </w:r>
      <w:r w:rsidR="000E35F5" w:rsidRPr="00B91DC6">
        <w:rPr>
          <w:rFonts w:ascii="Times New Roman" w:hAnsi="Times New Roman" w:cs="Times New Roman"/>
        </w:rPr>
        <w:t xml:space="preserve"> программ муниципального района  Клявлинский либо о прекращении их реализации в целом.</w:t>
      </w:r>
    </w:p>
    <w:p w14:paraId="1D4E81A5" w14:textId="77777777" w:rsidR="003B032B" w:rsidRPr="00B91DC6" w:rsidRDefault="003B032B" w:rsidP="00E21296">
      <w:pPr>
        <w:pStyle w:val="ConsNormal"/>
        <w:widowControl/>
        <w:shd w:val="clear" w:color="auto" w:fill="FFFFFF"/>
        <w:ind w:right="0" w:firstLine="540"/>
        <w:jc w:val="center"/>
        <w:rPr>
          <w:rFonts w:ascii="Times New Roman" w:hAnsi="Times New Roman" w:cs="Times New Roman"/>
          <w:sz w:val="22"/>
          <w:szCs w:val="22"/>
        </w:rPr>
      </w:pPr>
    </w:p>
    <w:p w14:paraId="65048FA4" w14:textId="02C6EDEF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1DC6">
        <w:rPr>
          <w:rFonts w:ascii="Times New Roman" w:hAnsi="Times New Roman" w:cs="Times New Roman"/>
          <w:b/>
          <w:sz w:val="22"/>
          <w:szCs w:val="22"/>
        </w:rPr>
        <w:t xml:space="preserve">Раздел </w:t>
      </w:r>
      <w:r w:rsidRPr="00B91DC6"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  <w:r w:rsidRPr="00B91DC6">
        <w:rPr>
          <w:rFonts w:ascii="Times New Roman" w:hAnsi="Times New Roman" w:cs="Times New Roman"/>
          <w:b/>
          <w:sz w:val="22"/>
          <w:szCs w:val="22"/>
        </w:rPr>
        <w:t xml:space="preserve">. Составление проекта местного бюджета </w:t>
      </w:r>
    </w:p>
    <w:p w14:paraId="67D04731" w14:textId="77777777" w:rsidR="003B032B" w:rsidRPr="00B91DC6" w:rsidRDefault="003B032B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67B9BBA2" w14:textId="24A29D3A" w:rsidR="000E35F5" w:rsidRPr="00B91DC6" w:rsidRDefault="000E35F5" w:rsidP="003B032B">
      <w:pPr>
        <w:pStyle w:val="ConsNormal"/>
        <w:widowControl/>
        <w:shd w:val="clear" w:color="auto" w:fill="FFFFFF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 xml:space="preserve">Статья 12. Основы составления проекта местного бюджета </w:t>
      </w:r>
    </w:p>
    <w:p w14:paraId="06643117" w14:textId="77777777" w:rsidR="003B032B" w:rsidRPr="00B91DC6" w:rsidRDefault="003B032B" w:rsidP="00E21296">
      <w:pPr>
        <w:pStyle w:val="a8"/>
        <w:shd w:val="clear" w:color="auto" w:fill="FFFFFF"/>
        <w:rPr>
          <w:rFonts w:ascii="Times New Roman" w:hAnsi="Times New Roman"/>
          <w:sz w:val="22"/>
          <w:szCs w:val="22"/>
        </w:rPr>
      </w:pPr>
    </w:p>
    <w:p w14:paraId="5B601BD4" w14:textId="77777777" w:rsidR="000E35F5" w:rsidRPr="00B91DC6" w:rsidRDefault="000E35F5" w:rsidP="00E21296">
      <w:pPr>
        <w:pStyle w:val="a8"/>
        <w:shd w:val="clear" w:color="auto" w:fill="FFFFFF"/>
        <w:rPr>
          <w:rFonts w:ascii="Times New Roman" w:hAnsi="Times New Roman"/>
          <w:sz w:val="22"/>
          <w:szCs w:val="22"/>
        </w:rPr>
      </w:pPr>
      <w:r w:rsidRPr="00B91DC6">
        <w:rPr>
          <w:rFonts w:ascii="Times New Roman" w:hAnsi="Times New Roman"/>
          <w:sz w:val="22"/>
          <w:szCs w:val="22"/>
        </w:rPr>
        <w:t>1. Составление проекта местного бюджета – исключительная прерогатива Администрации муниципального района  Клявлинский.</w:t>
      </w:r>
    </w:p>
    <w:p w14:paraId="11187606" w14:textId="3688C239" w:rsidR="000E35F5" w:rsidRPr="00B91DC6" w:rsidRDefault="000E35F5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 xml:space="preserve">Непосредственное составление местного бюджета осуществляет </w:t>
      </w:r>
      <w:r w:rsidR="00C12AB5" w:rsidRPr="00B91DC6">
        <w:rPr>
          <w:rFonts w:ascii="Times New Roman" w:hAnsi="Times New Roman" w:cs="Times New Roman"/>
        </w:rPr>
        <w:t>МКУ «</w:t>
      </w:r>
      <w:r w:rsidRPr="00B91DC6">
        <w:rPr>
          <w:rFonts w:ascii="Times New Roman" w:hAnsi="Times New Roman" w:cs="Times New Roman"/>
        </w:rPr>
        <w:t>Управление финансами муниципального района Клявлинский</w:t>
      </w:r>
      <w:r w:rsidR="00C12AB5" w:rsidRPr="00B91DC6">
        <w:rPr>
          <w:rFonts w:ascii="Times New Roman" w:hAnsi="Times New Roman" w:cs="Times New Roman"/>
        </w:rPr>
        <w:t>»</w:t>
      </w:r>
      <w:r w:rsidRPr="00B91DC6">
        <w:rPr>
          <w:rFonts w:ascii="Times New Roman" w:hAnsi="Times New Roman" w:cs="Times New Roman"/>
        </w:rPr>
        <w:t>.</w:t>
      </w:r>
    </w:p>
    <w:p w14:paraId="72748E22" w14:textId="77777777" w:rsidR="000E35F5" w:rsidRPr="00B91DC6" w:rsidRDefault="000E35F5" w:rsidP="00E21296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Составлению проекта местного бюджета предшествует подготовка основных направлений бюджетной и налоговой политики, прогноза социально-экономического развития муниципального района  Клявлинский.</w:t>
      </w:r>
    </w:p>
    <w:p w14:paraId="7C7D92E7" w14:textId="77777777" w:rsidR="000E35F5" w:rsidRPr="00B91DC6" w:rsidRDefault="000E35F5" w:rsidP="00E21296">
      <w:pPr>
        <w:pStyle w:val="ConsNormal"/>
        <w:widowControl/>
        <w:numPr>
          <w:ilvl w:val="0"/>
          <w:numId w:val="2"/>
        </w:numPr>
        <w:shd w:val="clear" w:color="auto" w:fill="FFFFFF"/>
        <w:ind w:left="0"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Порядок организации в Администрации муниципального района Клявлинский работы по составлению проекта местного бюджета и начало этой работы ежегодно определяется постановлением Администрации муниципального района Клявлинский.</w:t>
      </w:r>
    </w:p>
    <w:p w14:paraId="78799F20" w14:textId="77777777" w:rsidR="000E35F5" w:rsidRPr="00B91DC6" w:rsidRDefault="000E35F5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4. Проект местного бюджета составляется в порядке, установленном Администрацией муниципального района  Клявлинский, в соответствии с Бюджетным  Кодексом Российской Федерации и принимаемыми с соблюдением его требований муниципальными правовыми актами Собрания представителей муниципального района  Клявлинский.</w:t>
      </w:r>
    </w:p>
    <w:p w14:paraId="179AAD48" w14:textId="0D7684C8" w:rsidR="000E35F5" w:rsidRPr="00B91DC6" w:rsidRDefault="000E35F5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5. Проект местного бюджета составляется и утверждается сроком на три года - очередной финансовый год и плановый период.</w:t>
      </w:r>
    </w:p>
    <w:p w14:paraId="4CBBF60D" w14:textId="77777777" w:rsidR="003B032B" w:rsidRPr="00B91DC6" w:rsidRDefault="003B032B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3FDBAEB1" w14:textId="16D09472" w:rsidR="000E35F5" w:rsidRPr="00B91DC6" w:rsidRDefault="000E35F5" w:rsidP="003B032B">
      <w:pPr>
        <w:pStyle w:val="ConsNormal"/>
        <w:widowControl/>
        <w:shd w:val="clear" w:color="auto" w:fill="FFFFFF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Статья 13. Прогноз социально-экономического развития муниципального района  Клявлинский</w:t>
      </w:r>
    </w:p>
    <w:p w14:paraId="61DB417D" w14:textId="77777777" w:rsidR="003B032B" w:rsidRPr="00B91DC6" w:rsidRDefault="003B032B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69C99264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1. Прогноз социально-экономического развития муниципального района  Клявлинский разрабатывается на период не менее трех лет.</w:t>
      </w:r>
    </w:p>
    <w:p w14:paraId="7501FB37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2. Прогноз социально-экономического развития муниципального района  Клявлинский ежегодно разрабатывается в порядке, установленном Администрацией муниципального района  Клявлинский, на основе данных социально-экономического развития муниципального района  Клявлинский  за последний отчетный период, прогноза социально-экономического развития муниципального района  Клявлинский до конца базового года и тенденций развития экономики и социальной сферы на планируемый финансовый год.</w:t>
      </w:r>
    </w:p>
    <w:p w14:paraId="680F549B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3. Прогноз социально-экономического развития муниципального района  Клявлинский включает количественные показатели и качественные характеристики развития макроэкономической ситуации, экономической структуры, внешнеэкономической деятельности, динамики производства и потребления, уровня и качества жизни населения и иные показатели.</w:t>
      </w:r>
    </w:p>
    <w:p w14:paraId="2F2DA03E" w14:textId="77777777" w:rsidR="000E35F5" w:rsidRPr="00B91DC6" w:rsidRDefault="000E35F5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4.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14:paraId="04692D83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В пояснительной записке к прогнозу социально-экономического развития муниципального района  Клявлинский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14:paraId="7472BA3D" w14:textId="5ADB9E32" w:rsidR="0017637B" w:rsidRPr="00B91DC6" w:rsidRDefault="000E35F5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5. Изменение прогноза социально-экономического развития муниципального района  Клявлинский в ходе составления или рассмотрения проекта местного бюджета влечет за собой изменение основных характеристик проекта местного бюджета.</w:t>
      </w:r>
    </w:p>
    <w:p w14:paraId="336C4069" w14:textId="77777777" w:rsidR="003B032B" w:rsidRPr="00B91DC6" w:rsidRDefault="003B032B" w:rsidP="00E2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45F228" w14:textId="3650DAA0" w:rsidR="0017637B" w:rsidRPr="00B91DC6" w:rsidRDefault="009C37E4" w:rsidP="00E212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Статья 14. Планирование бюджетных ассигнований</w:t>
      </w:r>
    </w:p>
    <w:p w14:paraId="5AEFDA7A" w14:textId="77777777" w:rsidR="003B032B" w:rsidRPr="00B91DC6" w:rsidRDefault="003B032B" w:rsidP="00E212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67B496" w14:textId="1D1B23FC" w:rsidR="009C37E4" w:rsidRPr="00B91DC6" w:rsidRDefault="009C37E4" w:rsidP="009C38A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lastRenderedPageBreak/>
        <w:t>1. Планирование бюджетных ассигнований осуществляет</w:t>
      </w:r>
      <w:r w:rsidR="009C38A2" w:rsidRPr="00B91DC6">
        <w:rPr>
          <w:rFonts w:ascii="Times New Roman" w:hAnsi="Times New Roman" w:cs="Times New Roman"/>
        </w:rPr>
        <w:t xml:space="preserve">ся в порядке и в соответствии с </w:t>
      </w:r>
      <w:r w:rsidRPr="00B91DC6">
        <w:rPr>
          <w:rFonts w:ascii="Times New Roman" w:hAnsi="Times New Roman" w:cs="Times New Roman"/>
        </w:rPr>
        <w:t>методикой, устанавливаемой МКУ «Управление финансами муниципального района Клявлинский» с учетом особенностей, установленных Бюджетным кодексом РФ.</w:t>
      </w:r>
    </w:p>
    <w:p w14:paraId="0C879FFC" w14:textId="77777777" w:rsidR="009C37E4" w:rsidRPr="00B91DC6" w:rsidRDefault="009C37E4" w:rsidP="009C38A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2. 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14:paraId="4A113095" w14:textId="70A015AF" w:rsidR="009C37E4" w:rsidRPr="00B91DC6" w:rsidRDefault="009C38A2" w:rsidP="009C38A2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 xml:space="preserve">         </w:t>
      </w:r>
      <w:r w:rsidR="009C37E4" w:rsidRPr="00B91DC6">
        <w:rPr>
          <w:rFonts w:ascii="Times New Roman" w:hAnsi="Times New Roman" w:cs="Times New Roman"/>
        </w:rPr>
        <w:t>Планирование бюджетных ассигнований на исполнение принимаемых обязательств осуществляется с учетом действующих и неисполненных обязатель</w:t>
      </w:r>
      <w:proofErr w:type="gramStart"/>
      <w:r w:rsidR="009C37E4" w:rsidRPr="00B91DC6">
        <w:rPr>
          <w:rFonts w:ascii="Times New Roman" w:hAnsi="Times New Roman" w:cs="Times New Roman"/>
        </w:rPr>
        <w:t>ств пр</w:t>
      </w:r>
      <w:proofErr w:type="gramEnd"/>
      <w:r w:rsidR="009C37E4" w:rsidRPr="00B91DC6">
        <w:rPr>
          <w:rFonts w:ascii="Times New Roman" w:hAnsi="Times New Roman" w:cs="Times New Roman"/>
        </w:rPr>
        <w:t>и первоочередном планировании бюджетных ассигнований на исполнение действующих обязательств.</w:t>
      </w:r>
    </w:p>
    <w:p w14:paraId="57036B5C" w14:textId="56E00CA2" w:rsidR="000E35F5" w:rsidRPr="00B91DC6" w:rsidRDefault="009C37E4" w:rsidP="009C38A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3.  Планирование бюджетных ассигнований на оказание муниципальных услуг (выполнение работ) бюджетными и автономными учреждениями осуществляется с учетом муниципального задания на очередной финансовый год и плановый период, а также его выполнения в отчетном финансовом году и текущем финансовом году</w:t>
      </w:r>
      <w:proofErr w:type="gramStart"/>
      <w:r w:rsidRPr="00B91DC6">
        <w:rPr>
          <w:rFonts w:ascii="Times New Roman" w:hAnsi="Times New Roman" w:cs="Times New Roman"/>
        </w:rPr>
        <w:t>.».</w:t>
      </w:r>
      <w:proofErr w:type="gramEnd"/>
    </w:p>
    <w:p w14:paraId="486CDF92" w14:textId="77777777" w:rsidR="009C38A2" w:rsidRPr="00B91DC6" w:rsidRDefault="009C38A2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753171B" w14:textId="6C517AE4" w:rsidR="000E35F5" w:rsidRPr="00B91DC6" w:rsidRDefault="009C37E4" w:rsidP="009C38A2">
      <w:pPr>
        <w:pStyle w:val="ConsNormal"/>
        <w:widowControl/>
        <w:shd w:val="clear" w:color="auto" w:fill="FFFFFF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Статья 15</w:t>
      </w:r>
      <w:r w:rsidR="000E35F5" w:rsidRPr="00B91DC6">
        <w:rPr>
          <w:rFonts w:ascii="Times New Roman" w:hAnsi="Times New Roman" w:cs="Times New Roman"/>
          <w:sz w:val="22"/>
          <w:szCs w:val="22"/>
        </w:rPr>
        <w:t>. Основные направления бюджетной и налоговой политики муниципального района  Клявлинский</w:t>
      </w:r>
    </w:p>
    <w:p w14:paraId="13C9CDC4" w14:textId="77777777" w:rsidR="009C38A2" w:rsidRPr="00B91DC6" w:rsidRDefault="009C38A2" w:rsidP="00E21296">
      <w:pPr>
        <w:pStyle w:val="a8"/>
        <w:shd w:val="clear" w:color="auto" w:fill="FFFFFF"/>
        <w:rPr>
          <w:rFonts w:ascii="Times New Roman" w:hAnsi="Times New Roman"/>
          <w:sz w:val="22"/>
          <w:szCs w:val="22"/>
        </w:rPr>
      </w:pPr>
    </w:p>
    <w:p w14:paraId="69AA2658" w14:textId="77777777" w:rsidR="000E35F5" w:rsidRPr="00B91DC6" w:rsidRDefault="000E35F5" w:rsidP="00E21296">
      <w:pPr>
        <w:pStyle w:val="a8"/>
        <w:shd w:val="clear" w:color="auto" w:fill="FFFFFF"/>
        <w:rPr>
          <w:rFonts w:ascii="Times New Roman" w:hAnsi="Times New Roman"/>
          <w:sz w:val="22"/>
          <w:szCs w:val="22"/>
        </w:rPr>
      </w:pPr>
      <w:r w:rsidRPr="00B91DC6">
        <w:rPr>
          <w:rFonts w:ascii="Times New Roman" w:hAnsi="Times New Roman"/>
          <w:sz w:val="22"/>
          <w:szCs w:val="22"/>
        </w:rPr>
        <w:t xml:space="preserve">1. </w:t>
      </w:r>
      <w:proofErr w:type="gramStart"/>
      <w:r w:rsidRPr="00B91DC6">
        <w:rPr>
          <w:rFonts w:ascii="Times New Roman" w:hAnsi="Times New Roman"/>
          <w:sz w:val="22"/>
          <w:szCs w:val="22"/>
        </w:rPr>
        <w:t>Основные направления бюджетной политики муниципального района  Клявлинский должны содержать краткий анализ структуры расходов местного бюджета в текущем и завершенных финансовых годах и обоснование предложений о приоритетных направлениях расходования бюджетных средств в очередном финансовом году и плановом периоде с учетом прогнозов и программ социально-экономического развития муниципального района  Клявлинский.</w:t>
      </w:r>
      <w:proofErr w:type="gramEnd"/>
    </w:p>
    <w:p w14:paraId="3F8DFF5F" w14:textId="77777777" w:rsidR="000E35F5" w:rsidRPr="00B91DC6" w:rsidRDefault="000E35F5" w:rsidP="00E21296">
      <w:pPr>
        <w:pStyle w:val="a8"/>
        <w:shd w:val="clear" w:color="auto" w:fill="FFFFFF"/>
        <w:rPr>
          <w:rFonts w:ascii="Times New Roman" w:hAnsi="Times New Roman"/>
          <w:sz w:val="22"/>
          <w:szCs w:val="22"/>
        </w:rPr>
      </w:pPr>
      <w:r w:rsidRPr="00B91DC6">
        <w:rPr>
          <w:rFonts w:ascii="Times New Roman" w:hAnsi="Times New Roman"/>
          <w:sz w:val="22"/>
          <w:szCs w:val="22"/>
        </w:rPr>
        <w:t>2. Основные направления налоговой политики муниципального района  Клявлинский должны содержать анализ законодательства о налогах и сборах в части налогов, формирующих налоговые доходы местного бюджета; обоснование предложений по его совершенствованию в пределах компетенции органов местного самоуправления муниципального района  Клявлинский.</w:t>
      </w:r>
    </w:p>
    <w:p w14:paraId="743237AB" w14:textId="0CE46714" w:rsidR="000E35F5" w:rsidRPr="00B91DC6" w:rsidRDefault="000E35F5" w:rsidP="00E21296">
      <w:pPr>
        <w:pStyle w:val="a8"/>
        <w:shd w:val="clear" w:color="auto" w:fill="FFFFFF"/>
        <w:rPr>
          <w:rFonts w:ascii="Times New Roman" w:hAnsi="Times New Roman"/>
          <w:sz w:val="22"/>
          <w:szCs w:val="22"/>
        </w:rPr>
      </w:pPr>
      <w:r w:rsidRPr="00B91DC6">
        <w:rPr>
          <w:rFonts w:ascii="Times New Roman" w:hAnsi="Times New Roman"/>
          <w:sz w:val="22"/>
          <w:szCs w:val="22"/>
        </w:rPr>
        <w:t xml:space="preserve">3. Основные направления бюджетной и налоговой политики разрабатываются </w:t>
      </w:r>
      <w:r w:rsidR="00214B0F" w:rsidRPr="00B91DC6">
        <w:rPr>
          <w:rFonts w:ascii="Times New Roman" w:hAnsi="Times New Roman"/>
          <w:sz w:val="22"/>
          <w:szCs w:val="22"/>
        </w:rPr>
        <w:t>МКУ «</w:t>
      </w:r>
      <w:r w:rsidRPr="00B91DC6">
        <w:rPr>
          <w:rFonts w:ascii="Times New Roman" w:hAnsi="Times New Roman"/>
          <w:sz w:val="22"/>
          <w:szCs w:val="22"/>
        </w:rPr>
        <w:t>Управлением финансами муниципального района Клявлинский</w:t>
      </w:r>
      <w:r w:rsidR="00214B0F" w:rsidRPr="00B91DC6">
        <w:rPr>
          <w:rFonts w:ascii="Times New Roman" w:hAnsi="Times New Roman"/>
          <w:sz w:val="22"/>
          <w:szCs w:val="22"/>
        </w:rPr>
        <w:t>»</w:t>
      </w:r>
      <w:r w:rsidRPr="00B91DC6">
        <w:rPr>
          <w:rFonts w:ascii="Times New Roman" w:hAnsi="Times New Roman"/>
          <w:sz w:val="22"/>
          <w:szCs w:val="22"/>
        </w:rPr>
        <w:t xml:space="preserve"> и утверждаются Главой муниципального района  Клявлинский.</w:t>
      </w:r>
    </w:p>
    <w:p w14:paraId="6B146237" w14:textId="77777777" w:rsidR="009C38A2" w:rsidRPr="00B91DC6" w:rsidRDefault="009C38A2" w:rsidP="00E21296">
      <w:pPr>
        <w:pStyle w:val="a8"/>
        <w:shd w:val="clear" w:color="auto" w:fill="FFFFFF"/>
        <w:rPr>
          <w:rFonts w:ascii="Times New Roman" w:hAnsi="Times New Roman"/>
          <w:sz w:val="22"/>
          <w:szCs w:val="22"/>
        </w:rPr>
      </w:pPr>
    </w:p>
    <w:p w14:paraId="0A11FA87" w14:textId="3153339F" w:rsidR="000E35F5" w:rsidRPr="00B91DC6" w:rsidRDefault="009C37E4" w:rsidP="009C38A2">
      <w:pPr>
        <w:pStyle w:val="a8"/>
        <w:shd w:val="clear" w:color="auto" w:fill="FFFFFF"/>
        <w:ind w:firstLine="0"/>
        <w:rPr>
          <w:rFonts w:ascii="Times New Roman" w:hAnsi="Times New Roman"/>
          <w:sz w:val="22"/>
          <w:szCs w:val="22"/>
        </w:rPr>
      </w:pPr>
      <w:r w:rsidRPr="00B91DC6">
        <w:rPr>
          <w:rFonts w:ascii="Times New Roman" w:hAnsi="Times New Roman"/>
          <w:sz w:val="22"/>
          <w:szCs w:val="22"/>
        </w:rPr>
        <w:t>Статья 16</w:t>
      </w:r>
      <w:r w:rsidR="000E35F5" w:rsidRPr="00B91DC6">
        <w:rPr>
          <w:rFonts w:ascii="Times New Roman" w:hAnsi="Times New Roman"/>
          <w:sz w:val="22"/>
          <w:szCs w:val="22"/>
        </w:rPr>
        <w:t xml:space="preserve">. Сводный реестр расходных обязательств </w:t>
      </w:r>
    </w:p>
    <w:p w14:paraId="0808C4A1" w14:textId="77777777" w:rsidR="009C38A2" w:rsidRPr="00B91DC6" w:rsidRDefault="009C38A2" w:rsidP="00E21296">
      <w:pPr>
        <w:pStyle w:val="a8"/>
        <w:shd w:val="clear" w:color="auto" w:fill="FFFFFF"/>
        <w:rPr>
          <w:rFonts w:ascii="Times New Roman" w:hAnsi="Times New Roman"/>
          <w:sz w:val="22"/>
          <w:szCs w:val="22"/>
        </w:rPr>
      </w:pPr>
    </w:p>
    <w:p w14:paraId="6EC4C23D" w14:textId="210FF7F3" w:rsidR="000E35F5" w:rsidRPr="00B91DC6" w:rsidRDefault="000E35F5" w:rsidP="00E21296">
      <w:pPr>
        <w:pStyle w:val="a8"/>
        <w:shd w:val="clear" w:color="auto" w:fill="FFFFFF"/>
        <w:rPr>
          <w:rFonts w:ascii="Times New Roman" w:hAnsi="Times New Roman"/>
          <w:sz w:val="22"/>
          <w:szCs w:val="22"/>
        </w:rPr>
      </w:pPr>
      <w:r w:rsidRPr="00B91DC6">
        <w:rPr>
          <w:rFonts w:ascii="Times New Roman" w:hAnsi="Times New Roman"/>
          <w:sz w:val="22"/>
          <w:szCs w:val="22"/>
        </w:rPr>
        <w:t xml:space="preserve">1. Сводный реестр расходных обязательств ведется </w:t>
      </w:r>
      <w:r w:rsidR="00214B0F" w:rsidRPr="00B91DC6">
        <w:rPr>
          <w:rFonts w:ascii="Times New Roman" w:hAnsi="Times New Roman"/>
          <w:sz w:val="22"/>
          <w:szCs w:val="22"/>
        </w:rPr>
        <w:t>МКУ «</w:t>
      </w:r>
      <w:r w:rsidRPr="00B91DC6">
        <w:rPr>
          <w:rFonts w:ascii="Times New Roman" w:hAnsi="Times New Roman"/>
          <w:sz w:val="22"/>
          <w:szCs w:val="22"/>
        </w:rPr>
        <w:t>Управление финансами  муниципального района  Клявлинский</w:t>
      </w:r>
      <w:r w:rsidR="00214B0F" w:rsidRPr="00B91DC6">
        <w:rPr>
          <w:rFonts w:ascii="Times New Roman" w:hAnsi="Times New Roman"/>
          <w:sz w:val="22"/>
          <w:szCs w:val="22"/>
        </w:rPr>
        <w:t>»</w:t>
      </w:r>
      <w:r w:rsidRPr="00B91DC6">
        <w:rPr>
          <w:rFonts w:ascii="Times New Roman" w:hAnsi="Times New Roman"/>
          <w:sz w:val="22"/>
          <w:szCs w:val="22"/>
        </w:rPr>
        <w:t>, на основании реестров расходных обязатель</w:t>
      </w:r>
      <w:proofErr w:type="gramStart"/>
      <w:r w:rsidRPr="00B91DC6">
        <w:rPr>
          <w:rFonts w:ascii="Times New Roman" w:hAnsi="Times New Roman"/>
          <w:sz w:val="22"/>
          <w:szCs w:val="22"/>
        </w:rPr>
        <w:t>ств гл</w:t>
      </w:r>
      <w:proofErr w:type="gramEnd"/>
      <w:r w:rsidRPr="00B91DC6">
        <w:rPr>
          <w:rFonts w:ascii="Times New Roman" w:hAnsi="Times New Roman"/>
          <w:sz w:val="22"/>
          <w:szCs w:val="22"/>
        </w:rPr>
        <w:t>авных распорядителей бюджетных средств.</w:t>
      </w:r>
    </w:p>
    <w:p w14:paraId="0D5C9D04" w14:textId="77777777" w:rsidR="000E35F5" w:rsidRPr="00B91DC6" w:rsidRDefault="000E35F5" w:rsidP="00E21296">
      <w:pPr>
        <w:pStyle w:val="a8"/>
        <w:shd w:val="clear" w:color="auto" w:fill="FFFFFF"/>
        <w:rPr>
          <w:rFonts w:ascii="Times New Roman" w:hAnsi="Times New Roman"/>
          <w:sz w:val="22"/>
          <w:szCs w:val="22"/>
        </w:rPr>
      </w:pPr>
      <w:r w:rsidRPr="00B91DC6">
        <w:rPr>
          <w:rFonts w:ascii="Times New Roman" w:hAnsi="Times New Roman"/>
          <w:sz w:val="22"/>
          <w:szCs w:val="22"/>
        </w:rPr>
        <w:t>2. Основными принципами ведения реестра расходных обязательств являются:</w:t>
      </w:r>
    </w:p>
    <w:p w14:paraId="350069DC" w14:textId="77777777" w:rsidR="000E35F5" w:rsidRPr="00B91DC6" w:rsidRDefault="000E35F5" w:rsidP="00E21296">
      <w:pPr>
        <w:pStyle w:val="a8"/>
        <w:shd w:val="clear" w:color="auto" w:fill="FFFFFF"/>
        <w:rPr>
          <w:rFonts w:ascii="Times New Roman" w:hAnsi="Times New Roman"/>
          <w:sz w:val="22"/>
          <w:szCs w:val="22"/>
        </w:rPr>
      </w:pPr>
      <w:r w:rsidRPr="00B91DC6">
        <w:rPr>
          <w:rFonts w:ascii="Times New Roman" w:hAnsi="Times New Roman"/>
          <w:sz w:val="22"/>
          <w:szCs w:val="22"/>
        </w:rPr>
        <w:t>- полнота отражения расходных обязательств муниципального района  Клявлинский и сведений о них;</w:t>
      </w:r>
    </w:p>
    <w:p w14:paraId="6BE9FABB" w14:textId="77777777" w:rsidR="000E35F5" w:rsidRPr="00B91DC6" w:rsidRDefault="000E35F5" w:rsidP="00E21296">
      <w:pPr>
        <w:pStyle w:val="a8"/>
        <w:shd w:val="clear" w:color="auto" w:fill="FFFFFF"/>
        <w:rPr>
          <w:rFonts w:ascii="Times New Roman" w:hAnsi="Times New Roman"/>
          <w:sz w:val="22"/>
          <w:szCs w:val="22"/>
        </w:rPr>
      </w:pPr>
      <w:r w:rsidRPr="00B91DC6">
        <w:rPr>
          <w:rFonts w:ascii="Times New Roman" w:hAnsi="Times New Roman"/>
          <w:sz w:val="22"/>
          <w:szCs w:val="22"/>
        </w:rPr>
        <w:t>- периодичность обновления реестра расходных обязательств муниципального района  Клявлинский и сведений о них;</w:t>
      </w:r>
    </w:p>
    <w:p w14:paraId="0A44C1A9" w14:textId="77777777" w:rsidR="000E35F5" w:rsidRPr="00B91DC6" w:rsidRDefault="000E35F5" w:rsidP="00E21296">
      <w:pPr>
        <w:pStyle w:val="a8"/>
        <w:shd w:val="clear" w:color="auto" w:fill="FFFFFF"/>
        <w:rPr>
          <w:rFonts w:ascii="Times New Roman" w:hAnsi="Times New Roman"/>
          <w:sz w:val="22"/>
          <w:szCs w:val="22"/>
        </w:rPr>
      </w:pPr>
      <w:r w:rsidRPr="00B91DC6">
        <w:rPr>
          <w:rFonts w:ascii="Times New Roman" w:hAnsi="Times New Roman"/>
          <w:sz w:val="22"/>
          <w:szCs w:val="22"/>
        </w:rPr>
        <w:t>- открытость сведений о расходных обязательствах муниципального района  Клявлинский, содержащихся в реестре;</w:t>
      </w:r>
    </w:p>
    <w:p w14:paraId="0AC62F43" w14:textId="77777777" w:rsidR="000E35F5" w:rsidRPr="00B91DC6" w:rsidRDefault="000E35F5" w:rsidP="00E21296">
      <w:pPr>
        <w:pStyle w:val="a8"/>
        <w:shd w:val="clear" w:color="auto" w:fill="FFFFFF"/>
        <w:rPr>
          <w:rFonts w:ascii="Times New Roman" w:hAnsi="Times New Roman"/>
          <w:sz w:val="22"/>
          <w:szCs w:val="22"/>
        </w:rPr>
      </w:pPr>
      <w:r w:rsidRPr="00B91DC6">
        <w:rPr>
          <w:rFonts w:ascii="Times New Roman" w:hAnsi="Times New Roman"/>
          <w:sz w:val="22"/>
          <w:szCs w:val="22"/>
        </w:rPr>
        <w:t>- единство формата отражения сведений в реестре расходных обязательств муниципального района  Клявлинский;</w:t>
      </w:r>
    </w:p>
    <w:p w14:paraId="700FE006" w14:textId="77777777" w:rsidR="000E35F5" w:rsidRPr="00B91DC6" w:rsidRDefault="000E35F5" w:rsidP="00E21296">
      <w:pPr>
        <w:pStyle w:val="a8"/>
        <w:shd w:val="clear" w:color="auto" w:fill="FFFFFF"/>
        <w:rPr>
          <w:rFonts w:ascii="Times New Roman" w:hAnsi="Times New Roman"/>
          <w:sz w:val="22"/>
          <w:szCs w:val="22"/>
        </w:rPr>
      </w:pPr>
      <w:r w:rsidRPr="00B91DC6">
        <w:rPr>
          <w:rFonts w:ascii="Times New Roman" w:hAnsi="Times New Roman"/>
          <w:sz w:val="22"/>
          <w:szCs w:val="22"/>
        </w:rPr>
        <w:t>- достоверность сведений о расходных обязательствах муниципального района  Клявлинский, содержащихся в реестре.</w:t>
      </w:r>
    </w:p>
    <w:p w14:paraId="2C123959" w14:textId="77777777" w:rsidR="000E35F5" w:rsidRPr="00B91DC6" w:rsidRDefault="000E35F5" w:rsidP="00E21296">
      <w:pPr>
        <w:pStyle w:val="a8"/>
        <w:shd w:val="clear" w:color="auto" w:fill="FFFFFF"/>
        <w:rPr>
          <w:rFonts w:ascii="Times New Roman" w:hAnsi="Times New Roman"/>
          <w:sz w:val="22"/>
          <w:szCs w:val="22"/>
        </w:rPr>
      </w:pPr>
      <w:r w:rsidRPr="00B91DC6">
        <w:rPr>
          <w:rFonts w:ascii="Times New Roman" w:hAnsi="Times New Roman"/>
          <w:sz w:val="22"/>
          <w:szCs w:val="22"/>
        </w:rPr>
        <w:t>3. Порядок ведения сводного реестра расходных обязательств муниципального района  Клявлинский устанавливается нормативным правовым актом администрации муниципального района  Клявлинский.</w:t>
      </w:r>
    </w:p>
    <w:p w14:paraId="6AAEBB84" w14:textId="77777777" w:rsidR="00E21296" w:rsidRPr="00B91DC6" w:rsidRDefault="000E35F5" w:rsidP="00E21296">
      <w:pPr>
        <w:pStyle w:val="a8"/>
        <w:shd w:val="clear" w:color="auto" w:fill="FFFFFF"/>
        <w:rPr>
          <w:rFonts w:ascii="Times New Roman" w:hAnsi="Times New Roman"/>
          <w:sz w:val="22"/>
          <w:szCs w:val="22"/>
        </w:rPr>
      </w:pPr>
      <w:r w:rsidRPr="00B91DC6">
        <w:rPr>
          <w:rFonts w:ascii="Times New Roman" w:hAnsi="Times New Roman"/>
          <w:sz w:val="22"/>
          <w:szCs w:val="22"/>
        </w:rPr>
        <w:t>4. Данные реестра расходных обязательств муниципального района  Клявлинский используются при разработке проекта местного бюджета.</w:t>
      </w:r>
    </w:p>
    <w:p w14:paraId="536C1680" w14:textId="77777777" w:rsidR="009C38A2" w:rsidRPr="00B91DC6" w:rsidRDefault="009C38A2" w:rsidP="00E21296">
      <w:pPr>
        <w:pStyle w:val="a8"/>
        <w:shd w:val="clear" w:color="auto" w:fill="FFFFFF"/>
        <w:rPr>
          <w:rFonts w:ascii="Times New Roman" w:hAnsi="Times New Roman"/>
          <w:sz w:val="22"/>
          <w:szCs w:val="22"/>
        </w:rPr>
      </w:pPr>
    </w:p>
    <w:p w14:paraId="44B31220" w14:textId="6D2D6798" w:rsidR="000E35F5" w:rsidRPr="00B91DC6" w:rsidRDefault="009C38A2" w:rsidP="009C38A2">
      <w:pPr>
        <w:pStyle w:val="a8"/>
        <w:shd w:val="clear" w:color="auto" w:fill="FFFFFF"/>
        <w:ind w:firstLine="0"/>
        <w:rPr>
          <w:rFonts w:ascii="Times New Roman" w:hAnsi="Times New Roman"/>
          <w:sz w:val="22"/>
          <w:szCs w:val="22"/>
        </w:rPr>
      </w:pPr>
      <w:r w:rsidRPr="00B91DC6">
        <w:rPr>
          <w:rFonts w:ascii="Times New Roman" w:hAnsi="Times New Roman"/>
          <w:sz w:val="22"/>
          <w:szCs w:val="22"/>
        </w:rPr>
        <w:t>С</w:t>
      </w:r>
      <w:r w:rsidR="009C37E4" w:rsidRPr="00B91DC6">
        <w:rPr>
          <w:rFonts w:ascii="Times New Roman" w:hAnsi="Times New Roman"/>
          <w:sz w:val="22"/>
          <w:szCs w:val="22"/>
        </w:rPr>
        <w:t>татья 17</w:t>
      </w:r>
      <w:r w:rsidR="000E35F5" w:rsidRPr="00B91DC6">
        <w:rPr>
          <w:rFonts w:ascii="Times New Roman" w:hAnsi="Times New Roman"/>
          <w:sz w:val="22"/>
          <w:szCs w:val="22"/>
        </w:rPr>
        <w:t xml:space="preserve">.  Основные этапы составления проекта местного бюджета  </w:t>
      </w:r>
    </w:p>
    <w:p w14:paraId="01EC22D7" w14:textId="77777777" w:rsidR="009C38A2" w:rsidRPr="00B91DC6" w:rsidRDefault="009C38A2" w:rsidP="00E21296">
      <w:pPr>
        <w:pStyle w:val="ConsNormal"/>
        <w:widowControl/>
        <w:shd w:val="clear" w:color="auto" w:fill="FFFFFF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</w:p>
    <w:p w14:paraId="24CB20B5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1. Составление проекта местного бюджета  начинается   1 августа.</w:t>
      </w:r>
    </w:p>
    <w:p w14:paraId="1FB27362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 xml:space="preserve">2. </w:t>
      </w:r>
      <w:proofErr w:type="gramStart"/>
      <w:r w:rsidRPr="00B91DC6">
        <w:rPr>
          <w:rFonts w:ascii="Times New Roman" w:hAnsi="Times New Roman" w:cs="Times New Roman"/>
          <w:sz w:val="22"/>
          <w:szCs w:val="22"/>
        </w:rPr>
        <w:t>Решение о начале работы над составлением проекта местного бюджета  принимается   Главой    муниципального  района  Клявлинский  до 1 августа текущего года  в форме  распоряжения, регламентирующего сроки и процедуры разработки проекта местного бюджета, порядок работы над иными документами и материалами, обязательными для направления в  Собрание представителей муниципального  района  Клявлинский   одновременно с проектом местного бюджета.</w:t>
      </w:r>
      <w:proofErr w:type="gramEnd"/>
    </w:p>
    <w:p w14:paraId="1C012FD9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lastRenderedPageBreak/>
        <w:t>3. В проекте решения о местном бюджете должны содержаться основные характеристики местного бюджета, к которым относятся общий объем доходов местного бюджета, общий объем расходов, дефицит (профицит)  местного бюджета.</w:t>
      </w:r>
    </w:p>
    <w:p w14:paraId="749568FA" w14:textId="77777777" w:rsidR="000E35F5" w:rsidRPr="00B91DC6" w:rsidRDefault="000E35F5" w:rsidP="00E21296">
      <w:pPr>
        <w:pStyle w:val="ConsPlusNormal"/>
        <w:shd w:val="clear" w:color="auto" w:fill="FFFFFF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4. В проекте решения о местном бюджете устанавливаются:</w:t>
      </w:r>
    </w:p>
    <w:p w14:paraId="22E93429" w14:textId="77777777" w:rsidR="000E35F5" w:rsidRPr="00B91DC6" w:rsidRDefault="000E35F5" w:rsidP="00E2129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-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год и плановый период;</w:t>
      </w:r>
    </w:p>
    <w:p w14:paraId="6782CDC0" w14:textId="77777777" w:rsidR="000E35F5" w:rsidRPr="00B91DC6" w:rsidRDefault="000E35F5" w:rsidP="00E2129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- общий объем бюджетных ассигнований, направляемых на исполнение публичных нормативных обязательств;</w:t>
      </w:r>
    </w:p>
    <w:p w14:paraId="201C3C2F" w14:textId="77777777" w:rsidR="000E35F5" w:rsidRPr="00B91DC6" w:rsidRDefault="000E35F5" w:rsidP="00E2129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-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14:paraId="763D8D18" w14:textId="77777777" w:rsidR="000E35F5" w:rsidRPr="00B91DC6" w:rsidRDefault="000E35F5" w:rsidP="00E2129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- общий объем условно утверждаемых (утвержденных) расходов в случае утверждения местного бюджета на очередной финансовый год и плановый период на первый год планового периода в объеме не менее 2,5 процента общего объема расходов бюджета, на второй год планового периода в объеме не менее 5 процентов общего объема расходов местного бюджета;</w:t>
      </w:r>
    </w:p>
    <w:p w14:paraId="325AD080" w14:textId="77777777" w:rsidR="000E35F5" w:rsidRPr="00B91DC6" w:rsidRDefault="000E35F5" w:rsidP="00E2129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- источники финансирования дефицита местного бюджета, установленные статьей 96 Бюджетного кодекса Российской Федерации на очередной финансовый год и плановый период;</w:t>
      </w:r>
    </w:p>
    <w:p w14:paraId="60FD7EDD" w14:textId="77777777" w:rsidR="000E35F5" w:rsidRPr="00B91DC6" w:rsidRDefault="000E35F5" w:rsidP="00E2129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 xml:space="preserve">-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</w:t>
      </w:r>
      <w:proofErr w:type="gramStart"/>
      <w:r w:rsidRPr="00B91DC6">
        <w:rPr>
          <w:rFonts w:ascii="Times New Roman" w:hAnsi="Times New Roman" w:cs="Times New Roman"/>
          <w:sz w:val="22"/>
          <w:szCs w:val="22"/>
        </w:rPr>
        <w:t>указанием</w:t>
      </w:r>
      <w:proofErr w:type="gramEnd"/>
      <w:r w:rsidRPr="00B91DC6">
        <w:rPr>
          <w:rFonts w:ascii="Times New Roman" w:hAnsi="Times New Roman" w:cs="Times New Roman"/>
          <w:sz w:val="22"/>
          <w:szCs w:val="22"/>
        </w:rPr>
        <w:t xml:space="preserve"> в том числе верхнего предела долга по муниципальным гарантиям;</w:t>
      </w:r>
    </w:p>
    <w:p w14:paraId="77F8BF3F" w14:textId="77777777" w:rsidR="000E35F5" w:rsidRPr="00B91DC6" w:rsidRDefault="000E35F5" w:rsidP="00E2129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- иные показатели местного бюджета, установленные соответственно Бюджетным кодексом Российской Федерации, законом Самарской области, муниципальным правовым актом Собрания представителей муниципального района Клявлинский.</w:t>
      </w:r>
    </w:p>
    <w:p w14:paraId="1CCDC15C" w14:textId="77777777" w:rsidR="000E35F5" w:rsidRPr="00B91DC6" w:rsidRDefault="000E35F5" w:rsidP="00E2129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 xml:space="preserve">   5. В случае утверждения местного бюджета на очередной финансовый год и плановый период проект решения о местном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бюджета.</w:t>
      </w:r>
    </w:p>
    <w:p w14:paraId="1C7FA870" w14:textId="77777777" w:rsidR="000E35F5" w:rsidRPr="00B91DC6" w:rsidRDefault="000E35F5" w:rsidP="00E2129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Изменение параметров планового периода местного бюджета осуществляется в соответствии с муниципальным правовым актом Собрания представителей муниципального района Клявлинский.</w:t>
      </w:r>
    </w:p>
    <w:p w14:paraId="686D8523" w14:textId="77777777" w:rsidR="000E35F5" w:rsidRPr="00B91DC6" w:rsidRDefault="000E35F5" w:rsidP="00E2129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(или) видам расходов местного бюджета.</w:t>
      </w:r>
    </w:p>
    <w:p w14:paraId="4C996F3F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6</w:t>
      </w:r>
      <w:r w:rsidR="007D7C52" w:rsidRPr="00B91DC6">
        <w:rPr>
          <w:rFonts w:ascii="Times New Roman" w:hAnsi="Times New Roman" w:cs="Times New Roman"/>
          <w:sz w:val="22"/>
          <w:szCs w:val="22"/>
        </w:rPr>
        <w:t>. Проект местного бюджета</w:t>
      </w:r>
      <w:r w:rsidRPr="00B91DC6">
        <w:rPr>
          <w:rFonts w:ascii="Times New Roman" w:hAnsi="Times New Roman" w:cs="Times New Roman"/>
          <w:sz w:val="22"/>
          <w:szCs w:val="22"/>
        </w:rPr>
        <w:t xml:space="preserve"> не позднее  </w:t>
      </w:r>
      <w:r w:rsidR="00FA62C9" w:rsidRPr="00B91DC6">
        <w:rPr>
          <w:rFonts w:ascii="Times New Roman" w:hAnsi="Times New Roman" w:cs="Times New Roman"/>
          <w:sz w:val="22"/>
          <w:szCs w:val="22"/>
        </w:rPr>
        <w:t>10 ноября</w:t>
      </w:r>
      <w:r w:rsidRPr="00B91DC6">
        <w:rPr>
          <w:rFonts w:ascii="Times New Roman" w:hAnsi="Times New Roman" w:cs="Times New Roman"/>
          <w:sz w:val="22"/>
          <w:szCs w:val="22"/>
        </w:rPr>
        <w:t xml:space="preserve">  представляются  Главе муниципального  района  Клявлинский.</w:t>
      </w:r>
    </w:p>
    <w:p w14:paraId="354DB46E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 xml:space="preserve">  Проект местного бюджета выносится  Главой  муниципального  района  Клявлинский  для обсуждения  на публичные слушания, проводимые в порядке, установленном Уставом  муниципального района   Клявлинский.</w:t>
      </w:r>
    </w:p>
    <w:p w14:paraId="010FB310" w14:textId="77777777" w:rsidR="00FA62C9" w:rsidRPr="00B91DC6" w:rsidRDefault="00FA62C9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Заключение о результатах публичных слушаний, подлежит официальному опубликованию.</w:t>
      </w:r>
    </w:p>
    <w:p w14:paraId="3BC6DDD2" w14:textId="76D07D89" w:rsidR="000E35F5" w:rsidRPr="00B91DC6" w:rsidRDefault="000E35F5" w:rsidP="00E21296">
      <w:pPr>
        <w:pStyle w:val="ConsNormal"/>
        <w:widowControl/>
        <w:shd w:val="clear" w:color="auto" w:fill="FFFFFF"/>
        <w:ind w:right="0" w:firstLine="0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 xml:space="preserve">Раздел </w:t>
      </w:r>
      <w:r w:rsidRPr="00B91DC6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B91DC6">
        <w:rPr>
          <w:rFonts w:ascii="Times New Roman" w:hAnsi="Times New Roman" w:cs="Times New Roman"/>
          <w:sz w:val="22"/>
          <w:szCs w:val="22"/>
        </w:rPr>
        <w:t>. Рассмотрение и утверждение проекта решения о местном бюджете</w:t>
      </w:r>
    </w:p>
    <w:p w14:paraId="5B0145E1" w14:textId="77777777" w:rsidR="009C38A2" w:rsidRPr="00B91DC6" w:rsidRDefault="009C38A2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2FD5477C" w14:textId="376CE5E2" w:rsidR="000E35F5" w:rsidRPr="00B91DC6" w:rsidRDefault="009C37E4" w:rsidP="009C38A2">
      <w:pPr>
        <w:pStyle w:val="ConsNormal"/>
        <w:widowControl/>
        <w:shd w:val="clear" w:color="auto" w:fill="FFFFFF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Статья 18</w:t>
      </w:r>
      <w:r w:rsidR="000E35F5" w:rsidRPr="00B91DC6">
        <w:rPr>
          <w:rFonts w:ascii="Times New Roman" w:hAnsi="Times New Roman" w:cs="Times New Roman"/>
          <w:sz w:val="22"/>
          <w:szCs w:val="22"/>
        </w:rPr>
        <w:t>. Внесение проекта решения о местном бюджете в Собрание представителей муниципального района  Клявлинский</w:t>
      </w:r>
    </w:p>
    <w:p w14:paraId="5AE2B649" w14:textId="77777777" w:rsidR="009C38A2" w:rsidRPr="00B91DC6" w:rsidRDefault="009C38A2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24241E64" w14:textId="77777777" w:rsidR="000E35F5" w:rsidRPr="00B91DC6" w:rsidRDefault="000E35F5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1. Проект местного бюджета ежегодно вносится  Администрацией муниципального района Клявлинский на рассмотрение </w:t>
      </w:r>
      <w:r w:rsidRPr="00B91DC6">
        <w:rPr>
          <w:rFonts w:ascii="Times New Roman" w:hAnsi="Times New Roman" w:cs="Times New Roman"/>
          <w:snapToGrid w:val="0"/>
        </w:rPr>
        <w:t xml:space="preserve">Собрания представителей </w:t>
      </w:r>
      <w:r w:rsidRPr="00B91DC6">
        <w:rPr>
          <w:rFonts w:ascii="Times New Roman" w:hAnsi="Times New Roman" w:cs="Times New Roman"/>
        </w:rPr>
        <w:t>муниципального района  Клявлинский</w:t>
      </w:r>
      <w:r w:rsidR="00A00799" w:rsidRPr="00B91DC6">
        <w:rPr>
          <w:rFonts w:ascii="Times New Roman" w:hAnsi="Times New Roman" w:cs="Times New Roman"/>
        </w:rPr>
        <w:t xml:space="preserve"> </w:t>
      </w:r>
      <w:r w:rsidRPr="00B91DC6">
        <w:rPr>
          <w:rFonts w:ascii="Times New Roman" w:hAnsi="Times New Roman" w:cs="Times New Roman"/>
        </w:rPr>
        <w:t xml:space="preserve">в форме </w:t>
      </w:r>
      <w:proofErr w:type="gramStart"/>
      <w:r w:rsidRPr="00B91DC6">
        <w:rPr>
          <w:rFonts w:ascii="Times New Roman" w:hAnsi="Times New Roman" w:cs="Times New Roman"/>
        </w:rPr>
        <w:t>проекта решения </w:t>
      </w:r>
      <w:r w:rsidRPr="00B91DC6">
        <w:rPr>
          <w:rFonts w:ascii="Times New Roman" w:hAnsi="Times New Roman" w:cs="Times New Roman"/>
          <w:snapToGrid w:val="0"/>
        </w:rPr>
        <w:t xml:space="preserve">Собрания представителей </w:t>
      </w:r>
      <w:r w:rsidRPr="00B91DC6">
        <w:rPr>
          <w:rFonts w:ascii="Times New Roman" w:hAnsi="Times New Roman" w:cs="Times New Roman"/>
        </w:rPr>
        <w:t>муниципального района</w:t>
      </w:r>
      <w:proofErr w:type="gramEnd"/>
      <w:r w:rsidR="00A00799" w:rsidRPr="00B91DC6">
        <w:rPr>
          <w:rFonts w:ascii="Times New Roman" w:hAnsi="Times New Roman" w:cs="Times New Roman"/>
        </w:rPr>
        <w:t xml:space="preserve"> </w:t>
      </w:r>
      <w:r w:rsidRPr="00B91DC6">
        <w:rPr>
          <w:rFonts w:ascii="Times New Roman" w:hAnsi="Times New Roman" w:cs="Times New Roman"/>
        </w:rPr>
        <w:t>Клявлинский</w:t>
      </w:r>
      <w:r w:rsidR="00A00799" w:rsidRPr="00B91DC6">
        <w:rPr>
          <w:rFonts w:ascii="Times New Roman" w:hAnsi="Times New Roman" w:cs="Times New Roman"/>
        </w:rPr>
        <w:t xml:space="preserve"> </w:t>
      </w:r>
      <w:r w:rsidRPr="00B91DC6">
        <w:rPr>
          <w:rFonts w:ascii="Times New Roman" w:hAnsi="Times New Roman" w:cs="Times New Roman"/>
        </w:rPr>
        <w:t xml:space="preserve">о местном бюджете (далее – проект решения о местном бюджете)  в срок не позднее 15 ноября текущего года. </w:t>
      </w:r>
    </w:p>
    <w:p w14:paraId="18AE9A9A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Одновременно проект решения о местном бюджете направляется Администрацией муниципального района Клявлинский в </w:t>
      </w:r>
      <w:r w:rsidR="001860D7" w:rsidRPr="00B91DC6">
        <w:rPr>
          <w:rFonts w:ascii="Times New Roman" w:hAnsi="Times New Roman" w:cs="Times New Roman"/>
          <w:sz w:val="22"/>
          <w:szCs w:val="22"/>
        </w:rPr>
        <w:t>Счетную палату муниципального района Клявлинский Самарской области.</w:t>
      </w:r>
      <w:r w:rsidRPr="00B91DC6">
        <w:rPr>
          <w:rFonts w:ascii="Times New Roman" w:hAnsi="Times New Roman" w:cs="Times New Roman"/>
          <w:sz w:val="22"/>
          <w:szCs w:val="22"/>
        </w:rPr>
        <w:t xml:space="preserve">       </w:t>
      </w:r>
    </w:p>
    <w:p w14:paraId="7D6DC93A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2. Одновременно с проектом решения о местном бюджете в </w:t>
      </w:r>
      <w:r w:rsidRPr="00B91DC6">
        <w:rPr>
          <w:rFonts w:ascii="Times New Roman" w:hAnsi="Times New Roman" w:cs="Times New Roman"/>
          <w:snapToGrid w:val="0"/>
          <w:sz w:val="22"/>
          <w:szCs w:val="22"/>
        </w:rPr>
        <w:t xml:space="preserve">Собрание представителей </w:t>
      </w:r>
      <w:r w:rsidRPr="00B91DC6">
        <w:rPr>
          <w:rFonts w:ascii="Times New Roman" w:hAnsi="Times New Roman" w:cs="Times New Roman"/>
          <w:sz w:val="22"/>
          <w:szCs w:val="22"/>
        </w:rPr>
        <w:t>муниципального района  Клявлинский</w:t>
      </w:r>
      <w:r w:rsidR="002B74D6" w:rsidRPr="00B91DC6">
        <w:rPr>
          <w:rFonts w:ascii="Times New Roman" w:hAnsi="Times New Roman" w:cs="Times New Roman"/>
          <w:sz w:val="22"/>
          <w:szCs w:val="22"/>
        </w:rPr>
        <w:t xml:space="preserve"> </w:t>
      </w:r>
      <w:r w:rsidRPr="00B91DC6">
        <w:rPr>
          <w:rFonts w:ascii="Times New Roman" w:hAnsi="Times New Roman" w:cs="Times New Roman"/>
          <w:sz w:val="22"/>
          <w:szCs w:val="22"/>
        </w:rPr>
        <w:t>должны быть представлены документы и материалы, указанные в статье 184.2 Бюджетного кодекса Российской Федерации, а также предусмотренные настоящим Положением.</w:t>
      </w:r>
    </w:p>
    <w:p w14:paraId="1E1B3571" w14:textId="67BBE558" w:rsidR="00A00799" w:rsidRPr="00B91DC6" w:rsidRDefault="000E35F5" w:rsidP="00E2129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B91DC6">
        <w:rPr>
          <w:rFonts w:ascii="Times New Roman" w:hAnsi="Times New Roman" w:cs="Times New Roman"/>
        </w:rPr>
        <w:t>3. </w:t>
      </w:r>
      <w:proofErr w:type="gramStart"/>
      <w:r w:rsidR="00A00799" w:rsidRPr="00B91DC6">
        <w:rPr>
          <w:rFonts w:ascii="Times New Roman" w:eastAsia="Times New Roman" w:hAnsi="Times New Roman" w:cs="Times New Roman"/>
        </w:rPr>
        <w:t xml:space="preserve">В целях доведения до населения информации о содержании проекта бюджета муниципального района Глава муниципального района </w:t>
      </w:r>
      <w:r w:rsidR="005A2C4B" w:rsidRPr="00B91DC6">
        <w:rPr>
          <w:rFonts w:ascii="Times New Roman" w:eastAsia="Times New Roman" w:hAnsi="Times New Roman" w:cs="Times New Roman"/>
        </w:rPr>
        <w:t xml:space="preserve">Клявлинский </w:t>
      </w:r>
      <w:r w:rsidR="00A00799" w:rsidRPr="00B91DC6">
        <w:rPr>
          <w:rFonts w:ascii="Times New Roman" w:eastAsia="Times New Roman" w:hAnsi="Times New Roman" w:cs="Times New Roman"/>
        </w:rPr>
        <w:t xml:space="preserve">в срок не позднее 10 (десяти) дней со дня внесения проекта бюджета муниципального района </w:t>
      </w:r>
      <w:r w:rsidR="005A2C4B" w:rsidRPr="00B91DC6">
        <w:rPr>
          <w:rFonts w:ascii="Times New Roman" w:eastAsia="Times New Roman" w:hAnsi="Times New Roman" w:cs="Times New Roman"/>
        </w:rPr>
        <w:t xml:space="preserve">Клявлинский </w:t>
      </w:r>
      <w:r w:rsidR="00A00799" w:rsidRPr="00B91DC6">
        <w:rPr>
          <w:rFonts w:ascii="Times New Roman" w:eastAsia="Times New Roman" w:hAnsi="Times New Roman" w:cs="Times New Roman"/>
        </w:rPr>
        <w:t xml:space="preserve">в Собрание представителей муниципального </w:t>
      </w:r>
      <w:r w:rsidR="00A00799" w:rsidRPr="00B91DC6">
        <w:rPr>
          <w:rFonts w:ascii="Times New Roman" w:eastAsia="Times New Roman" w:hAnsi="Times New Roman" w:cs="Times New Roman"/>
        </w:rPr>
        <w:lastRenderedPageBreak/>
        <w:t xml:space="preserve">района </w:t>
      </w:r>
      <w:r w:rsidR="005A2C4B" w:rsidRPr="00B91DC6">
        <w:rPr>
          <w:rFonts w:ascii="Times New Roman" w:eastAsia="Times New Roman" w:hAnsi="Times New Roman" w:cs="Times New Roman"/>
        </w:rPr>
        <w:t xml:space="preserve">Клявлинский </w:t>
      </w:r>
      <w:r w:rsidR="00A00799" w:rsidRPr="00B91DC6">
        <w:rPr>
          <w:rFonts w:ascii="Times New Roman" w:eastAsia="Times New Roman" w:hAnsi="Times New Roman" w:cs="Times New Roman"/>
        </w:rPr>
        <w:t xml:space="preserve">назначает публичные слушания по проекту бюджета муниципального района </w:t>
      </w:r>
      <w:r w:rsidR="005A2C4B" w:rsidRPr="00B91DC6">
        <w:rPr>
          <w:rFonts w:ascii="Times New Roman" w:eastAsia="Times New Roman" w:hAnsi="Times New Roman" w:cs="Times New Roman"/>
        </w:rPr>
        <w:t xml:space="preserve">Клявлинский </w:t>
      </w:r>
      <w:r w:rsidR="00A00799" w:rsidRPr="00B91DC6">
        <w:rPr>
          <w:rFonts w:ascii="Times New Roman" w:eastAsia="Times New Roman" w:hAnsi="Times New Roman" w:cs="Times New Roman"/>
        </w:rPr>
        <w:t xml:space="preserve">и направляет проект бюджета муниципального района </w:t>
      </w:r>
      <w:r w:rsidR="005A2C4B" w:rsidRPr="00B91DC6">
        <w:rPr>
          <w:rFonts w:ascii="Times New Roman" w:eastAsia="Times New Roman" w:hAnsi="Times New Roman" w:cs="Times New Roman"/>
        </w:rPr>
        <w:t xml:space="preserve">Клявлинский </w:t>
      </w:r>
      <w:r w:rsidR="00A00799" w:rsidRPr="00B91DC6">
        <w:rPr>
          <w:rFonts w:ascii="Times New Roman" w:eastAsia="Times New Roman" w:hAnsi="Times New Roman" w:cs="Times New Roman"/>
        </w:rPr>
        <w:t xml:space="preserve">для официального опубликования. </w:t>
      </w:r>
      <w:proofErr w:type="gramEnd"/>
    </w:p>
    <w:p w14:paraId="4677EE6D" w14:textId="77777777" w:rsidR="009C38A2" w:rsidRPr="00B91DC6" w:rsidRDefault="009C38A2" w:rsidP="00E21296">
      <w:pPr>
        <w:pStyle w:val="a8"/>
        <w:shd w:val="clear" w:color="auto" w:fill="FFFFFF"/>
        <w:rPr>
          <w:rFonts w:ascii="Times New Roman" w:hAnsi="Times New Roman"/>
          <w:sz w:val="22"/>
          <w:szCs w:val="22"/>
        </w:rPr>
      </w:pPr>
    </w:p>
    <w:p w14:paraId="215FCD58" w14:textId="2E5A3D6F" w:rsidR="000E35F5" w:rsidRPr="00B91DC6" w:rsidRDefault="009C37E4" w:rsidP="009C38A2">
      <w:pPr>
        <w:pStyle w:val="a8"/>
        <w:shd w:val="clear" w:color="auto" w:fill="FFFFFF"/>
        <w:ind w:firstLine="0"/>
        <w:rPr>
          <w:rFonts w:ascii="Times New Roman" w:hAnsi="Times New Roman"/>
          <w:sz w:val="22"/>
          <w:szCs w:val="22"/>
        </w:rPr>
      </w:pPr>
      <w:r w:rsidRPr="00B91DC6">
        <w:rPr>
          <w:rFonts w:ascii="Times New Roman" w:hAnsi="Times New Roman"/>
          <w:sz w:val="22"/>
          <w:szCs w:val="22"/>
        </w:rPr>
        <w:t>Статья 19</w:t>
      </w:r>
      <w:r w:rsidR="000E35F5" w:rsidRPr="00B91DC6">
        <w:rPr>
          <w:rFonts w:ascii="Times New Roman" w:hAnsi="Times New Roman"/>
          <w:sz w:val="22"/>
          <w:szCs w:val="22"/>
        </w:rPr>
        <w:t>. Рассмотрение проекта решения о местном бюджете Собранием представителей муниципального района  Клявлинский</w:t>
      </w:r>
    </w:p>
    <w:p w14:paraId="0202B89F" w14:textId="77777777" w:rsidR="009C38A2" w:rsidRPr="00B91DC6" w:rsidRDefault="009C38A2" w:rsidP="00E21296">
      <w:pPr>
        <w:pStyle w:val="a8"/>
        <w:shd w:val="clear" w:color="auto" w:fill="FFFFFF"/>
        <w:rPr>
          <w:rFonts w:ascii="Times New Roman" w:hAnsi="Times New Roman"/>
          <w:sz w:val="22"/>
          <w:szCs w:val="22"/>
        </w:rPr>
      </w:pPr>
    </w:p>
    <w:p w14:paraId="73556BF4" w14:textId="77777777" w:rsidR="000E35F5" w:rsidRPr="00B91DC6" w:rsidRDefault="000E35F5" w:rsidP="00E21296">
      <w:pPr>
        <w:pStyle w:val="a8"/>
        <w:shd w:val="clear" w:color="auto" w:fill="FFFFFF"/>
        <w:rPr>
          <w:rFonts w:ascii="Times New Roman" w:hAnsi="Times New Roman"/>
          <w:sz w:val="22"/>
          <w:szCs w:val="22"/>
        </w:rPr>
      </w:pPr>
      <w:r w:rsidRPr="00B91DC6">
        <w:rPr>
          <w:rFonts w:ascii="Times New Roman" w:hAnsi="Times New Roman"/>
          <w:sz w:val="22"/>
          <w:szCs w:val="22"/>
        </w:rPr>
        <w:t xml:space="preserve">1. В течение 2 рабочих дней со дня внесения проекта решения о местном бюджете в Собрание представителей муниципального района  Клявлинский  председатель Собрания представителей муниципального района  Клявлинский направляет его в </w:t>
      </w:r>
      <w:r w:rsidR="0017637B" w:rsidRPr="00B91DC6">
        <w:rPr>
          <w:rFonts w:ascii="Times New Roman" w:hAnsi="Times New Roman"/>
          <w:sz w:val="22"/>
          <w:szCs w:val="22"/>
        </w:rPr>
        <w:t>Счетную палату муниципального района Кляв</w:t>
      </w:r>
      <w:r w:rsidR="00CB0D20" w:rsidRPr="00B91DC6">
        <w:rPr>
          <w:rFonts w:ascii="Times New Roman" w:hAnsi="Times New Roman"/>
          <w:sz w:val="22"/>
          <w:szCs w:val="22"/>
        </w:rPr>
        <w:t>л</w:t>
      </w:r>
      <w:r w:rsidR="0017637B" w:rsidRPr="00B91DC6">
        <w:rPr>
          <w:rFonts w:ascii="Times New Roman" w:hAnsi="Times New Roman"/>
          <w:sz w:val="22"/>
          <w:szCs w:val="22"/>
        </w:rPr>
        <w:t xml:space="preserve">инский </w:t>
      </w:r>
      <w:r w:rsidR="00CB0D20" w:rsidRPr="00B91DC6">
        <w:rPr>
          <w:rFonts w:ascii="Times New Roman" w:hAnsi="Times New Roman"/>
          <w:sz w:val="22"/>
          <w:szCs w:val="22"/>
        </w:rPr>
        <w:t>С</w:t>
      </w:r>
      <w:r w:rsidR="0017637B" w:rsidRPr="00B91DC6">
        <w:rPr>
          <w:rFonts w:ascii="Times New Roman" w:hAnsi="Times New Roman"/>
          <w:sz w:val="22"/>
          <w:szCs w:val="22"/>
        </w:rPr>
        <w:t>амарской области</w:t>
      </w:r>
      <w:r w:rsidR="0070734F" w:rsidRPr="00B91DC6">
        <w:rPr>
          <w:rFonts w:ascii="Times New Roman" w:hAnsi="Times New Roman"/>
          <w:sz w:val="22"/>
          <w:szCs w:val="22"/>
        </w:rPr>
        <w:t xml:space="preserve"> </w:t>
      </w:r>
      <w:r w:rsidRPr="00B91DC6">
        <w:rPr>
          <w:rFonts w:ascii="Times New Roman" w:hAnsi="Times New Roman"/>
          <w:sz w:val="22"/>
          <w:szCs w:val="22"/>
        </w:rPr>
        <w:t>для проведения экспертизы.</w:t>
      </w:r>
    </w:p>
    <w:p w14:paraId="2F1B5851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 xml:space="preserve">2. </w:t>
      </w:r>
      <w:r w:rsidR="00AE74B1" w:rsidRPr="00B91DC6">
        <w:rPr>
          <w:rFonts w:ascii="Times New Roman" w:hAnsi="Times New Roman" w:cs="Times New Roman"/>
          <w:sz w:val="22"/>
          <w:szCs w:val="22"/>
        </w:rPr>
        <w:t>Счетная палата муниципального района Клявлинский Самарской области</w:t>
      </w:r>
      <w:r w:rsidR="0070734F" w:rsidRPr="00B91DC6">
        <w:rPr>
          <w:rFonts w:ascii="Times New Roman" w:hAnsi="Times New Roman" w:cs="Times New Roman"/>
          <w:sz w:val="22"/>
          <w:szCs w:val="22"/>
        </w:rPr>
        <w:t xml:space="preserve"> </w:t>
      </w:r>
      <w:r w:rsidRPr="00B91DC6">
        <w:rPr>
          <w:rFonts w:ascii="Times New Roman" w:hAnsi="Times New Roman" w:cs="Times New Roman"/>
          <w:sz w:val="22"/>
          <w:szCs w:val="22"/>
        </w:rPr>
        <w:t xml:space="preserve">в течение 10 дней со дня получения проекта местного бюджета готовит Заключение о соответствии состава представленных документов и материалов требованиям действующего законодательства Российской Федерации и настоящего Положения. </w:t>
      </w:r>
    </w:p>
    <w:p w14:paraId="4717EBD3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 xml:space="preserve">Заключение  </w:t>
      </w:r>
      <w:r w:rsidR="0017637B" w:rsidRPr="00B91DC6">
        <w:rPr>
          <w:rFonts w:ascii="Times New Roman" w:hAnsi="Times New Roman" w:cs="Times New Roman"/>
          <w:sz w:val="22"/>
          <w:szCs w:val="22"/>
        </w:rPr>
        <w:t xml:space="preserve">Счетной палаты муниципального района Клявлинский Самарской области </w:t>
      </w:r>
      <w:r w:rsidRPr="00B91DC6">
        <w:rPr>
          <w:rFonts w:ascii="Times New Roman" w:hAnsi="Times New Roman" w:cs="Times New Roman"/>
          <w:sz w:val="22"/>
          <w:szCs w:val="22"/>
        </w:rPr>
        <w:t>учитывается при подготовке депутатами  Собрания представителей муниципального  района  Клявлинский  поправок к проекту местного бюджета.</w:t>
      </w:r>
    </w:p>
    <w:p w14:paraId="7BBED3AB" w14:textId="77777777" w:rsidR="000E35F5" w:rsidRPr="00B91DC6" w:rsidRDefault="000E35F5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 xml:space="preserve">            3. Председатель  Собрания представителей муниципального  района  Клявлинский на основании заключения </w:t>
      </w:r>
      <w:r w:rsidR="0017637B" w:rsidRPr="00B91DC6">
        <w:rPr>
          <w:rFonts w:ascii="Times New Roman" w:hAnsi="Times New Roman" w:cs="Times New Roman"/>
        </w:rPr>
        <w:t>Счетной палаты муниципального района Клявлинский</w:t>
      </w:r>
      <w:r w:rsidR="0070734F" w:rsidRPr="00B91DC6">
        <w:rPr>
          <w:rFonts w:ascii="Times New Roman" w:hAnsi="Times New Roman" w:cs="Times New Roman"/>
        </w:rPr>
        <w:t xml:space="preserve"> </w:t>
      </w:r>
      <w:r w:rsidRPr="00B91DC6">
        <w:rPr>
          <w:rFonts w:ascii="Times New Roman" w:hAnsi="Times New Roman" w:cs="Times New Roman"/>
        </w:rPr>
        <w:t>в течение 2 рабочих дней принимает решение о принятии к рассмотрению Собрания представителей муниципального  района  Клявлинский проекта решения о местном бюджете либо о возвращении его в Администрацию муниципального  района  Клявлинский.</w:t>
      </w:r>
    </w:p>
    <w:p w14:paraId="62CB350A" w14:textId="77777777" w:rsidR="000E35F5" w:rsidRPr="00B91DC6" w:rsidRDefault="000E35F5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 xml:space="preserve">            4. </w:t>
      </w:r>
      <w:proofErr w:type="gramStart"/>
      <w:r w:rsidRPr="00B91DC6">
        <w:rPr>
          <w:rFonts w:ascii="Times New Roman" w:hAnsi="Times New Roman" w:cs="Times New Roman"/>
        </w:rPr>
        <w:t>В случае возвращения проекта решения о местном бюджете он должен быть повторно внесен Администрацией муниципального  района  Клявлинский со всеми необходимыми документами и материалами в Собрание представителей муниципального  района  Клявлинский в течение 5 рабочих дней со дня его поступления на доработку и вновь рассмотрен в порядке, установленном пунктами 1 - 3 настоящей статьи.</w:t>
      </w:r>
      <w:proofErr w:type="gramEnd"/>
    </w:p>
    <w:p w14:paraId="28BEAC75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 xml:space="preserve">5. Доработанный проект местного бюджета со всеми необходимыми документами и материалами, в том числе с Заключением  </w:t>
      </w:r>
      <w:r w:rsidR="00EF4EB0" w:rsidRPr="00B91DC6">
        <w:rPr>
          <w:rFonts w:ascii="Times New Roman" w:hAnsi="Times New Roman" w:cs="Times New Roman"/>
          <w:sz w:val="22"/>
          <w:szCs w:val="22"/>
        </w:rPr>
        <w:t>Счетной палаты муниципального района Клявлинский Самарской области</w:t>
      </w:r>
      <w:r w:rsidR="0070734F" w:rsidRPr="00B91DC6">
        <w:rPr>
          <w:rFonts w:ascii="Times New Roman" w:hAnsi="Times New Roman" w:cs="Times New Roman"/>
          <w:sz w:val="22"/>
          <w:szCs w:val="22"/>
        </w:rPr>
        <w:t xml:space="preserve"> </w:t>
      </w:r>
      <w:r w:rsidRPr="00B91DC6">
        <w:rPr>
          <w:rFonts w:ascii="Times New Roman" w:hAnsi="Times New Roman" w:cs="Times New Roman"/>
          <w:sz w:val="22"/>
          <w:szCs w:val="22"/>
        </w:rPr>
        <w:t>направляется на рассмотрение  депутатам   Собрания представителей муниципального  района  Клявлинский.</w:t>
      </w:r>
    </w:p>
    <w:p w14:paraId="35EAC697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6. Собрание представителей муниципального района Клявлинский рассматривает проект решения о местном бюджете  в двух чтениях.</w:t>
      </w:r>
    </w:p>
    <w:p w14:paraId="0AD170A4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 xml:space="preserve">7. Проект решения о местном бюджете </w:t>
      </w:r>
      <w:r w:rsidRPr="00B91DC6">
        <w:rPr>
          <w:rFonts w:ascii="Times New Roman" w:hAnsi="Times New Roman" w:cs="Times New Roman"/>
          <w:sz w:val="22"/>
          <w:szCs w:val="22"/>
          <w:lang w:eastAsia="ru-RU"/>
        </w:rPr>
        <w:t>рассматривается </w:t>
      </w:r>
      <w:r w:rsidRPr="00B91DC6">
        <w:rPr>
          <w:rFonts w:ascii="Times New Roman" w:hAnsi="Times New Roman" w:cs="Times New Roman"/>
          <w:sz w:val="22"/>
          <w:szCs w:val="22"/>
        </w:rPr>
        <w:t xml:space="preserve"> Собранием представителей муниципального района Клявлинский во внеочередном порядке.</w:t>
      </w:r>
    </w:p>
    <w:p w14:paraId="1FDAF8A1" w14:textId="7893E838" w:rsidR="000E35F5" w:rsidRPr="00B91DC6" w:rsidRDefault="000E35F5" w:rsidP="00E21296">
      <w:pPr>
        <w:pStyle w:val="ConsNormal"/>
        <w:widowControl/>
        <w:shd w:val="clear" w:color="auto" w:fill="FFFFFF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 xml:space="preserve">         8. Собрание представителей муниципального района Клявлинский рассматривает проект решения о местном бюджете в первом чтении в течение 20 дней со дня его внесения в Собрание представителей муниципального  района  Клявлинский.</w:t>
      </w:r>
    </w:p>
    <w:p w14:paraId="2E81030B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 xml:space="preserve">Предметом первого чтения является одобрение основных параметров проекта решения о местном бюджете. </w:t>
      </w:r>
    </w:p>
    <w:p w14:paraId="265E8C92" w14:textId="77777777" w:rsidR="000E35F5" w:rsidRPr="00B91DC6" w:rsidRDefault="000E35F5" w:rsidP="00E21296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 xml:space="preserve">           9. В случае отклонения проекта решения о местном бюджете при его рассмотрении в первом чтении Собрание представителей муниципального района Клявлинский готовит соответствующее решение с указанием причин отклонения и возвращает указанный проект в Администрацию муниципального района Клявлинский на доработку.</w:t>
      </w:r>
    </w:p>
    <w:p w14:paraId="14439322" w14:textId="77777777" w:rsidR="000E35F5" w:rsidRPr="00B91DC6" w:rsidRDefault="000E35F5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 xml:space="preserve">           В случае возвращения проекта решения о местном бюджете Администрация муниципального района Клявлинский в течение 10 рабочих дней дорабатывает указанный проект с учетом предложений и рекомендаций, изложенных в решении Собрания представителей муниципального района Клявлинский, и вновь вносит проект решения о местном бюджете на рассмотрение Собрания представителей муниципального района Клявлинский.</w:t>
      </w:r>
    </w:p>
    <w:p w14:paraId="7F704DDF" w14:textId="77777777" w:rsidR="000E35F5" w:rsidRPr="00B91DC6" w:rsidRDefault="000E35F5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10. При повторном внесении проекта решения о местном бюджете Собрание представителей муниципального района Клявлинский рассматривает его в первом чтении в течение 5 рабочих дней со дня его внесения.</w:t>
      </w:r>
    </w:p>
    <w:p w14:paraId="12687201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11. В случае возникновения разногласий по проекту решения о местном бюджете решением Собрания представителей муниципального района Клявлинский может создаваться согласительная комиссия, в которую входит равное количество представителей Администрации муниципального района Клявлинский и Собрания представителей муниципального района Клявлинский.</w:t>
      </w:r>
    </w:p>
    <w:p w14:paraId="4BEA4BEE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lastRenderedPageBreak/>
        <w:t xml:space="preserve">Согласительная комиссия рассматривает спорные вопросы в период между первым и вторым чтением проекта решения о местном бюджете. </w:t>
      </w:r>
    </w:p>
    <w:p w14:paraId="766FD2CF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Персональный состав представителей от Собрания представителей муниципального района Клявлинский в Согласительной комиссии утверждается Постановлением Собрания представителей муниципального района Клявлинский.</w:t>
      </w:r>
    </w:p>
    <w:p w14:paraId="3AF737E0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 xml:space="preserve"> Персональный состав представителей от Администрации муниципального района Клявлинский в Согласительной комиссии утверждается Постановлением Главы муниципального района Клявлинский.</w:t>
      </w:r>
    </w:p>
    <w:p w14:paraId="39275CC6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 xml:space="preserve"> Заседания Согласительной комиссии проводятся по мере необходимости и являются правомочными, если на них присутствуют не менее двух третей от числа представителей каждой стороны.</w:t>
      </w:r>
    </w:p>
    <w:p w14:paraId="361EEDF3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 xml:space="preserve"> Решение Согласительной комиссии принимается  путем голосования членов Согласительной комиссии. Решение считается принятым, если за него проголосовало большинство присутствующих  на заседании членов Согласительной комиссии.</w:t>
      </w:r>
    </w:p>
    <w:p w14:paraId="5B9B4AD5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 xml:space="preserve"> Каждое заседание Согласительной комиссии оформляется протоколом.</w:t>
      </w:r>
    </w:p>
    <w:p w14:paraId="6F92B920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 xml:space="preserve"> Порядок работы Согласительной комиссии определяется Регламентом, который принимается Согласительной комиссией. </w:t>
      </w:r>
    </w:p>
    <w:p w14:paraId="6AD4E21B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Результаты рассмотрения согласительной комиссией вопросов, по которым была выработана согласованная позиция, а также несогласованных вопросов по проекту решения о местном бюджете включаются в итоговый протокол работы согласительной комиссии.</w:t>
      </w:r>
    </w:p>
    <w:p w14:paraId="03F30BCA" w14:textId="77777777" w:rsidR="000E35F5" w:rsidRPr="00B91DC6" w:rsidRDefault="000E35F5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По окончании работы согласительной комиссии итоговый вариант проекта решения о местном бюджете вносится на рассмотрение Собрания представителей муниципального района Клявлинский одновременно с итоговым протоколом работы согласительной комиссии и проектом решения Собрания представителей муниципального района Клявлинский о принятии во втором чтении проекта решения о местном бюджете.</w:t>
      </w:r>
    </w:p>
    <w:p w14:paraId="1E18001A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12. Собрание представителей муниципального района Клявлинский рассматривает проект местного бюджета во втором чтении в течение 20 рабочих дней со дня его принятия в первом чтении.</w:t>
      </w:r>
    </w:p>
    <w:p w14:paraId="19C8B65F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Собрание представителей муниципального района Клявлинский при рассмотрении проекта решения о местном бюджете во втором чтении принимается окончательно.</w:t>
      </w:r>
    </w:p>
    <w:p w14:paraId="393BB7E6" w14:textId="56F38458" w:rsidR="000E35F5" w:rsidRPr="00B91DC6" w:rsidRDefault="000E35F5" w:rsidP="00E212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napToGrid w:val="0"/>
        </w:rPr>
      </w:pPr>
      <w:r w:rsidRPr="00B91DC6">
        <w:rPr>
          <w:rFonts w:ascii="Times New Roman" w:hAnsi="Times New Roman" w:cs="Times New Roman"/>
        </w:rPr>
        <w:t xml:space="preserve">13. Принятое  Собранием представителей муниципального  района  Клявлинский  решение о местном бюджете подлежит подписанию Главой муниципального  района  Клявлинский и официальному опубликованию Собранием представителей муниципального района Клявлинский не позднее 10 </w:t>
      </w:r>
      <w:r w:rsidR="002C3F4B" w:rsidRPr="00B91DC6">
        <w:rPr>
          <w:rFonts w:ascii="Times New Roman" w:hAnsi="Times New Roman" w:cs="Times New Roman"/>
          <w:snapToGrid w:val="0"/>
        </w:rPr>
        <w:t>(десяти) дней после его подписания в установленном порядке.</w:t>
      </w:r>
    </w:p>
    <w:p w14:paraId="3D716A41" w14:textId="77777777" w:rsidR="009C38A2" w:rsidRPr="00B91DC6" w:rsidRDefault="009C38A2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DC38DB9" w14:textId="57290693" w:rsidR="000E35F5" w:rsidRPr="00B91DC6" w:rsidRDefault="009C37E4" w:rsidP="009C38A2">
      <w:pPr>
        <w:pStyle w:val="ConsNormal"/>
        <w:widowControl/>
        <w:shd w:val="clear" w:color="auto" w:fill="FFFFFF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Статья 20</w:t>
      </w:r>
      <w:r w:rsidR="000E35F5" w:rsidRPr="00B91DC6">
        <w:rPr>
          <w:rFonts w:ascii="Times New Roman" w:hAnsi="Times New Roman" w:cs="Times New Roman"/>
          <w:sz w:val="22"/>
          <w:szCs w:val="22"/>
        </w:rPr>
        <w:t xml:space="preserve">. Сроки утверждения решения о местном бюджете и последствия непринятия проекта решения о местном бюджете </w:t>
      </w:r>
    </w:p>
    <w:p w14:paraId="430605D3" w14:textId="77777777" w:rsidR="009C38A2" w:rsidRPr="00B91DC6" w:rsidRDefault="009C38A2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2220B3FF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1. Решение о местном бюджете должно быть рассмотрено, утверждено Собранием представителей муниципального района  Клявлинский, подписано Главой муниципального района  Клявлинский  и обнародовано до начала очередного финансового года.</w:t>
      </w:r>
    </w:p>
    <w:p w14:paraId="5BA6038B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Органы местного самоуправления муниципального района  Клявлинский обязаны принимать все возможные меры в пределах их компетенции по обеспечению своевременного рассмотрения, утверждения, подписания и обнародования решения о местном бюджете.</w:t>
      </w:r>
    </w:p>
    <w:p w14:paraId="0AE2D765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2. В случае если решение о местном бюджете не вступило в силу с начала финансового года, вводится режим временного управления бюджетом, в рамках которого</w:t>
      </w:r>
      <w:proofErr w:type="gramStart"/>
      <w:r w:rsidRPr="00B91DC6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</w:p>
    <w:p w14:paraId="3B6E06BF" w14:textId="437BFD64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 xml:space="preserve">- </w:t>
      </w:r>
      <w:r w:rsidR="00F37A1A" w:rsidRPr="00B91DC6">
        <w:rPr>
          <w:rFonts w:ascii="Times New Roman" w:hAnsi="Times New Roman" w:cs="Times New Roman"/>
          <w:sz w:val="22"/>
          <w:szCs w:val="22"/>
        </w:rPr>
        <w:t>МКУ «</w:t>
      </w:r>
      <w:r w:rsidRPr="00B91DC6">
        <w:rPr>
          <w:rFonts w:ascii="Times New Roman" w:hAnsi="Times New Roman" w:cs="Times New Roman"/>
          <w:sz w:val="22"/>
          <w:szCs w:val="22"/>
        </w:rPr>
        <w:t>Управление финансами муниципального района Клявлинский</w:t>
      </w:r>
      <w:r w:rsidR="00F37A1A" w:rsidRPr="00B91DC6">
        <w:rPr>
          <w:rFonts w:ascii="Times New Roman" w:hAnsi="Times New Roman" w:cs="Times New Roman"/>
          <w:sz w:val="22"/>
          <w:szCs w:val="22"/>
        </w:rPr>
        <w:t>»</w:t>
      </w:r>
      <w:r w:rsidRPr="00B91DC6">
        <w:rPr>
          <w:rFonts w:ascii="Times New Roman" w:hAnsi="Times New Roman" w:cs="Times New Roman"/>
          <w:sz w:val="22"/>
          <w:szCs w:val="22"/>
        </w:rPr>
        <w:t xml:space="preserve"> правомочно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14:paraId="0705AB0D" w14:textId="77777777" w:rsidR="000E35F5" w:rsidRPr="00B91DC6" w:rsidRDefault="000E35F5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- иные показатели, определяемые решением о местном бюджете, применяются в размерах (нормативах) и порядке, которые были установлены на отчетный финансовый год;</w:t>
      </w:r>
    </w:p>
    <w:p w14:paraId="7F7FC725" w14:textId="77777777" w:rsidR="000E35F5" w:rsidRPr="00B91DC6" w:rsidRDefault="000E35F5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- 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</w:p>
    <w:p w14:paraId="6407C3D6" w14:textId="439B2069" w:rsidR="000E35F5" w:rsidRPr="00B91DC6" w:rsidRDefault="000E35F5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 xml:space="preserve">3. Если решение о местном бюджете не вступило в силу через три месяца после начала финансового года, </w:t>
      </w:r>
      <w:r w:rsidR="00F37A1A" w:rsidRPr="00B91DC6">
        <w:rPr>
          <w:rFonts w:ascii="Times New Roman" w:hAnsi="Times New Roman" w:cs="Times New Roman"/>
        </w:rPr>
        <w:t>МКУ «</w:t>
      </w:r>
      <w:r w:rsidRPr="00B91DC6">
        <w:rPr>
          <w:rFonts w:ascii="Times New Roman" w:hAnsi="Times New Roman" w:cs="Times New Roman"/>
        </w:rPr>
        <w:t>Управление финансами муниципального района Клявлинский</w:t>
      </w:r>
      <w:r w:rsidR="00F37A1A" w:rsidRPr="00B91DC6">
        <w:rPr>
          <w:rFonts w:ascii="Times New Roman" w:hAnsi="Times New Roman" w:cs="Times New Roman"/>
        </w:rPr>
        <w:t>»</w:t>
      </w:r>
      <w:r w:rsidRPr="00B91DC6">
        <w:rPr>
          <w:rFonts w:ascii="Times New Roman" w:hAnsi="Times New Roman" w:cs="Times New Roman"/>
        </w:rPr>
        <w:t>, в дополнение к вышеуказанному требованию, не имеет права:</w:t>
      </w:r>
    </w:p>
    <w:p w14:paraId="18F0CA14" w14:textId="77777777" w:rsidR="000E35F5" w:rsidRPr="00B91DC6" w:rsidRDefault="000E35F5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 xml:space="preserve">а) доводить лимиты бюджетных обязательств и бюджетные ассигнования на бюджетные инвестиции и </w:t>
      </w:r>
      <w:proofErr w:type="gramStart"/>
      <w:r w:rsidRPr="00B91DC6">
        <w:rPr>
          <w:rFonts w:ascii="Times New Roman" w:hAnsi="Times New Roman" w:cs="Times New Roman"/>
        </w:rPr>
        <w:t>субсидии</w:t>
      </w:r>
      <w:proofErr w:type="gramEnd"/>
      <w:r w:rsidRPr="00B91DC6">
        <w:rPr>
          <w:rFonts w:ascii="Times New Roman" w:hAnsi="Times New Roman" w:cs="Times New Roman"/>
        </w:rPr>
        <w:t xml:space="preserve"> юридическим и физическим лицам;</w:t>
      </w:r>
    </w:p>
    <w:p w14:paraId="688512DE" w14:textId="77777777" w:rsidR="000E35F5" w:rsidRPr="00B91DC6" w:rsidRDefault="000E35F5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б) предоставлять бюджетные кредиты;</w:t>
      </w:r>
    </w:p>
    <w:p w14:paraId="5431B1ED" w14:textId="77777777" w:rsidR="000E35F5" w:rsidRPr="00B91DC6" w:rsidRDefault="000E35F5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lastRenderedPageBreak/>
        <w:t>в) 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14:paraId="1183C4CA" w14:textId="77777777" w:rsidR="000E35F5" w:rsidRPr="00B91DC6" w:rsidRDefault="000E35F5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г) формировать резервный фонд.</w:t>
      </w:r>
    </w:p>
    <w:p w14:paraId="215DA798" w14:textId="5BEE10BD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 xml:space="preserve">4. </w:t>
      </w:r>
      <w:proofErr w:type="gramStart"/>
      <w:r w:rsidRPr="00B91DC6">
        <w:rPr>
          <w:rFonts w:ascii="Times New Roman" w:hAnsi="Times New Roman" w:cs="Times New Roman"/>
          <w:sz w:val="22"/>
          <w:szCs w:val="22"/>
        </w:rPr>
        <w:t>Если решение о местном бюджете вступает в силу после начала текущего финансового года, то в течение одного месяца Администрация муниципального района Клявлинский представляет на рассмотрение и утверждение Собрания представителей муниципального района Клявлинский проект решения о внесении изменений в решение о местном бюджете, уточняющий показатели местного бюджета с учетом его исполнения за период временного управления местным бюджетом.</w:t>
      </w:r>
      <w:proofErr w:type="gramEnd"/>
      <w:r w:rsidRPr="00B91DC6">
        <w:rPr>
          <w:rFonts w:ascii="Times New Roman" w:hAnsi="Times New Roman" w:cs="Times New Roman"/>
          <w:sz w:val="22"/>
          <w:szCs w:val="22"/>
        </w:rPr>
        <w:t xml:space="preserve"> Указанный проект рассматривается </w:t>
      </w:r>
      <w:r w:rsidRPr="00B91DC6">
        <w:rPr>
          <w:rFonts w:ascii="Times New Roman" w:hAnsi="Times New Roman" w:cs="Times New Roman"/>
          <w:sz w:val="22"/>
          <w:szCs w:val="22"/>
        </w:rPr>
        <w:br/>
        <w:t>и утверждается Собранием представителей муниципального района Клявлинский в срок, не превышающий 15 дней со дня его представления.</w:t>
      </w:r>
    </w:p>
    <w:p w14:paraId="591A41B3" w14:textId="77777777" w:rsidR="009C38A2" w:rsidRPr="00B91DC6" w:rsidRDefault="009C38A2" w:rsidP="00E21296">
      <w:pPr>
        <w:pStyle w:val="ConsNormal"/>
        <w:widowControl/>
        <w:shd w:val="clear" w:color="auto" w:fill="FFFFFF"/>
        <w:ind w:right="0" w:firstLine="709"/>
        <w:jc w:val="center"/>
        <w:rPr>
          <w:rFonts w:ascii="Times New Roman" w:hAnsi="Times New Roman" w:cs="Times New Roman"/>
          <w:sz w:val="22"/>
          <w:szCs w:val="22"/>
        </w:rPr>
      </w:pPr>
    </w:p>
    <w:p w14:paraId="2B5BAAF1" w14:textId="57050C9C" w:rsidR="000E35F5" w:rsidRPr="00B91DC6" w:rsidRDefault="009C37E4" w:rsidP="009C38A2">
      <w:pPr>
        <w:pStyle w:val="ConsNormal"/>
        <w:widowControl/>
        <w:shd w:val="clear" w:color="auto" w:fill="FFFFFF"/>
        <w:ind w:right="0" w:firstLine="0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Статья 21</w:t>
      </w:r>
      <w:r w:rsidR="000E35F5" w:rsidRPr="00B91DC6">
        <w:rPr>
          <w:rFonts w:ascii="Times New Roman" w:hAnsi="Times New Roman" w:cs="Times New Roman"/>
          <w:sz w:val="22"/>
          <w:szCs w:val="22"/>
        </w:rPr>
        <w:t>. Внесение изменений в решение о местном бюджете</w:t>
      </w:r>
    </w:p>
    <w:p w14:paraId="5F5745E5" w14:textId="77777777" w:rsidR="009C38A2" w:rsidRPr="00B91DC6" w:rsidRDefault="009C38A2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6B99FE9" w14:textId="77777777" w:rsidR="000E35F5" w:rsidRPr="00B91DC6" w:rsidRDefault="000E35F5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1. Проект решения Собрания представителей муниципального района Клявлинский о внесении изменений в решение о местном бюджете вносится в Собрание представителей муниципального района Клявлинский Администрацией муниципального района Клявлинский с представлением соответствующих обоснований.</w:t>
      </w:r>
    </w:p>
    <w:p w14:paraId="4A38AEF8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 xml:space="preserve">Одновременно </w:t>
      </w:r>
      <w:r w:rsidRPr="00B91DC6">
        <w:rPr>
          <w:rFonts w:ascii="Times New Roman" w:hAnsi="Times New Roman" w:cs="Times New Roman"/>
          <w:sz w:val="22"/>
          <w:szCs w:val="22"/>
          <w:lang w:eastAsia="ru-RU"/>
        </w:rPr>
        <w:t xml:space="preserve">проект решения о внесении изменений в решение о местном бюджете </w:t>
      </w:r>
      <w:r w:rsidRPr="00B91DC6">
        <w:rPr>
          <w:rFonts w:ascii="Times New Roman" w:hAnsi="Times New Roman" w:cs="Times New Roman"/>
          <w:sz w:val="22"/>
          <w:szCs w:val="22"/>
        </w:rPr>
        <w:t xml:space="preserve">направляется Администрацией муниципального района Клявлинский в </w:t>
      </w:r>
      <w:r w:rsidR="00AE74B1" w:rsidRPr="00B91DC6">
        <w:rPr>
          <w:rFonts w:ascii="Times New Roman" w:hAnsi="Times New Roman" w:cs="Times New Roman"/>
          <w:sz w:val="22"/>
          <w:szCs w:val="22"/>
        </w:rPr>
        <w:t>Счетную палату муниципального района Клявлинский Самарской области</w:t>
      </w:r>
      <w:r w:rsidRPr="00B91DC6">
        <w:rPr>
          <w:rFonts w:ascii="Times New Roman" w:hAnsi="Times New Roman" w:cs="Times New Roman"/>
          <w:sz w:val="22"/>
          <w:szCs w:val="22"/>
        </w:rPr>
        <w:t>.</w:t>
      </w:r>
    </w:p>
    <w:p w14:paraId="7B9D4DB6" w14:textId="77777777" w:rsidR="000E35F5" w:rsidRPr="00B91DC6" w:rsidRDefault="000E35F5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2. Собрание представителей муниципального района Клявлинский рассматривает проект решения о внесении изменений в решение о местном бюджете во внеочередном порядке.</w:t>
      </w:r>
    </w:p>
    <w:p w14:paraId="14FAAFD0" w14:textId="77C1905D" w:rsidR="000E35F5" w:rsidRPr="00B91DC6" w:rsidRDefault="000E35F5" w:rsidP="00E21296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3. Принятое Собранием представителей муниципального района Клявлинский решение о внесении изменений в решение о местном бюджете подлежит подписанию Главой муниципального района Клявлинский  и официальному опубликованию Собранием представителей муниципального района Клявлинский не позднее 10 дней со дня принятия (подписания).</w:t>
      </w:r>
    </w:p>
    <w:p w14:paraId="3221422D" w14:textId="77777777" w:rsidR="009C38A2" w:rsidRPr="00B91DC6" w:rsidRDefault="009C38A2" w:rsidP="00E21296">
      <w:pPr>
        <w:pStyle w:val="ConsNormal"/>
        <w:widowControl/>
        <w:shd w:val="clear" w:color="auto" w:fill="FFFFFF"/>
        <w:ind w:right="0" w:firstLine="540"/>
        <w:jc w:val="center"/>
        <w:rPr>
          <w:rFonts w:ascii="Times New Roman" w:hAnsi="Times New Roman" w:cs="Times New Roman"/>
          <w:sz w:val="22"/>
          <w:szCs w:val="22"/>
        </w:rPr>
      </w:pPr>
    </w:p>
    <w:p w14:paraId="1DCAB104" w14:textId="57CC3BDE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1DC6">
        <w:rPr>
          <w:rFonts w:ascii="Times New Roman" w:hAnsi="Times New Roman" w:cs="Times New Roman"/>
          <w:b/>
          <w:sz w:val="22"/>
          <w:szCs w:val="22"/>
        </w:rPr>
        <w:t xml:space="preserve">Раздел </w:t>
      </w:r>
      <w:r w:rsidRPr="00B91DC6">
        <w:rPr>
          <w:rFonts w:ascii="Times New Roman" w:hAnsi="Times New Roman" w:cs="Times New Roman"/>
          <w:b/>
          <w:sz w:val="22"/>
          <w:szCs w:val="22"/>
          <w:lang w:val="en-US"/>
        </w:rPr>
        <w:t>IV</w:t>
      </w:r>
      <w:r w:rsidRPr="00B91DC6">
        <w:rPr>
          <w:rFonts w:ascii="Times New Roman" w:hAnsi="Times New Roman" w:cs="Times New Roman"/>
          <w:b/>
          <w:sz w:val="22"/>
          <w:szCs w:val="22"/>
        </w:rPr>
        <w:t xml:space="preserve">. Исполнение местного бюджета </w:t>
      </w:r>
    </w:p>
    <w:p w14:paraId="40F485F9" w14:textId="77777777" w:rsidR="009C38A2" w:rsidRPr="00B91DC6" w:rsidRDefault="009C38A2" w:rsidP="009C38A2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i w:val="0"/>
          <w:color w:val="auto"/>
        </w:rPr>
      </w:pPr>
    </w:p>
    <w:p w14:paraId="051597FA" w14:textId="0349E865" w:rsidR="000E35F5" w:rsidRPr="00B91DC6" w:rsidRDefault="000E35F5" w:rsidP="009C38A2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B91DC6">
        <w:rPr>
          <w:rFonts w:ascii="Times New Roman" w:hAnsi="Times New Roman" w:cs="Times New Roman"/>
          <w:b w:val="0"/>
          <w:bCs w:val="0"/>
          <w:i w:val="0"/>
          <w:color w:val="auto"/>
        </w:rPr>
        <w:t>Статья 2</w:t>
      </w:r>
      <w:r w:rsidR="009C37E4" w:rsidRPr="00B91DC6">
        <w:rPr>
          <w:rFonts w:ascii="Times New Roman" w:hAnsi="Times New Roman" w:cs="Times New Roman"/>
          <w:b w:val="0"/>
          <w:bCs w:val="0"/>
          <w:i w:val="0"/>
          <w:color w:val="auto"/>
        </w:rPr>
        <w:t>2</w:t>
      </w:r>
      <w:r w:rsidRPr="00B91DC6">
        <w:rPr>
          <w:rFonts w:ascii="Times New Roman" w:hAnsi="Times New Roman" w:cs="Times New Roman"/>
          <w:b w:val="0"/>
          <w:bCs w:val="0"/>
          <w:i w:val="0"/>
          <w:color w:val="auto"/>
        </w:rPr>
        <w:t>. Ос</w:t>
      </w:r>
      <w:r w:rsidR="00E21296" w:rsidRPr="00B91DC6">
        <w:rPr>
          <w:rFonts w:ascii="Times New Roman" w:hAnsi="Times New Roman" w:cs="Times New Roman"/>
          <w:b w:val="0"/>
          <w:bCs w:val="0"/>
          <w:i w:val="0"/>
          <w:color w:val="auto"/>
        </w:rPr>
        <w:t>новы исполнения местного бюджет</w:t>
      </w:r>
    </w:p>
    <w:p w14:paraId="7FC48230" w14:textId="77777777" w:rsidR="009C38A2" w:rsidRPr="00B91DC6" w:rsidRDefault="009C38A2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873F26A" w14:textId="77777777" w:rsidR="000E35F5" w:rsidRPr="00B91DC6" w:rsidRDefault="000E35F5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1. Исполнение местного бюджета обеспечивается Администрацией муниципального района Клявлинский.</w:t>
      </w:r>
    </w:p>
    <w:p w14:paraId="0327A6E0" w14:textId="04198814" w:rsidR="000E35F5" w:rsidRPr="00B91DC6" w:rsidRDefault="000E35F5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2. Организация исполнения местного бюджета  возлагается на </w:t>
      </w:r>
      <w:r w:rsidR="00111CB9" w:rsidRPr="00B91DC6">
        <w:rPr>
          <w:rFonts w:ascii="Times New Roman" w:hAnsi="Times New Roman" w:cs="Times New Roman"/>
        </w:rPr>
        <w:t>МКУ «</w:t>
      </w:r>
      <w:r w:rsidRPr="00B91DC6">
        <w:rPr>
          <w:rFonts w:ascii="Times New Roman" w:hAnsi="Times New Roman" w:cs="Times New Roman"/>
        </w:rPr>
        <w:t>Управление финансами муниципального района Клявлинский</w:t>
      </w:r>
      <w:r w:rsidR="00111CB9" w:rsidRPr="00B91DC6">
        <w:rPr>
          <w:rFonts w:ascii="Times New Roman" w:hAnsi="Times New Roman" w:cs="Times New Roman"/>
        </w:rPr>
        <w:t>»</w:t>
      </w:r>
      <w:r w:rsidRPr="00B91DC6">
        <w:rPr>
          <w:rFonts w:ascii="Times New Roman" w:hAnsi="Times New Roman" w:cs="Times New Roman"/>
        </w:rPr>
        <w:t xml:space="preserve">. Исполнение местного бюджета организуется на основе сводной бюджетной росписи и кассового плана. </w:t>
      </w:r>
    </w:p>
    <w:p w14:paraId="2339951A" w14:textId="45CC6A17" w:rsidR="000E35F5" w:rsidRPr="00B91DC6" w:rsidRDefault="000E35F5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 xml:space="preserve">3. Порядок составления и ведения сводной бюджетной росписи и кассового плана устанавливается </w:t>
      </w:r>
      <w:r w:rsidR="00111CB9" w:rsidRPr="00B91DC6">
        <w:rPr>
          <w:rFonts w:ascii="Times New Roman" w:hAnsi="Times New Roman" w:cs="Times New Roman"/>
        </w:rPr>
        <w:t>МКУ «</w:t>
      </w:r>
      <w:r w:rsidRPr="00B91DC6">
        <w:rPr>
          <w:rFonts w:ascii="Times New Roman" w:hAnsi="Times New Roman" w:cs="Times New Roman"/>
        </w:rPr>
        <w:t>Управлением финансами муниципального района Клявлинский</w:t>
      </w:r>
      <w:r w:rsidR="00111CB9" w:rsidRPr="00B91DC6">
        <w:rPr>
          <w:rFonts w:ascii="Times New Roman" w:hAnsi="Times New Roman" w:cs="Times New Roman"/>
        </w:rPr>
        <w:t>»</w:t>
      </w:r>
      <w:r w:rsidRPr="00B91DC6">
        <w:rPr>
          <w:rFonts w:ascii="Times New Roman" w:hAnsi="Times New Roman" w:cs="Times New Roman"/>
        </w:rPr>
        <w:t>.</w:t>
      </w:r>
    </w:p>
    <w:p w14:paraId="3E5A4BC3" w14:textId="456511F4" w:rsidR="000E35F5" w:rsidRPr="00B91DC6" w:rsidRDefault="000E35F5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4. Местный бюджет исполняется на основе единства кассы по казначейской системе и подведомственности расходов.</w:t>
      </w:r>
    </w:p>
    <w:p w14:paraId="30C35862" w14:textId="77777777" w:rsidR="009C38A2" w:rsidRPr="00B91DC6" w:rsidRDefault="009C38A2" w:rsidP="00E21296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</w:p>
    <w:p w14:paraId="49FAE1EB" w14:textId="516E9E60" w:rsidR="000E35F5" w:rsidRPr="00B91DC6" w:rsidRDefault="000E35F5" w:rsidP="009C38A2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B91DC6">
        <w:rPr>
          <w:rFonts w:ascii="Times New Roman" w:hAnsi="Times New Roman" w:cs="Times New Roman"/>
          <w:b w:val="0"/>
          <w:bCs w:val="0"/>
          <w:i w:val="0"/>
          <w:color w:val="auto"/>
        </w:rPr>
        <w:t>Статья 2</w:t>
      </w:r>
      <w:r w:rsidR="009C37E4" w:rsidRPr="00B91DC6">
        <w:rPr>
          <w:rFonts w:ascii="Times New Roman" w:hAnsi="Times New Roman" w:cs="Times New Roman"/>
          <w:b w:val="0"/>
          <w:bCs w:val="0"/>
          <w:i w:val="0"/>
          <w:color w:val="auto"/>
        </w:rPr>
        <w:t>3</w:t>
      </w:r>
      <w:r w:rsidRPr="00B91DC6">
        <w:rPr>
          <w:rFonts w:ascii="Times New Roman" w:hAnsi="Times New Roman" w:cs="Times New Roman"/>
          <w:b w:val="0"/>
          <w:bCs w:val="0"/>
          <w:i w:val="0"/>
          <w:color w:val="auto"/>
        </w:rPr>
        <w:t>. Исполнение местного бюджета по доходам, расходам и по источникам финансирования его дефицита</w:t>
      </w:r>
    </w:p>
    <w:p w14:paraId="5122857C" w14:textId="77777777" w:rsidR="009C38A2" w:rsidRPr="00B91DC6" w:rsidRDefault="009C38A2" w:rsidP="00E2129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38B9DA0D" w14:textId="77777777" w:rsidR="000E35F5" w:rsidRPr="00B91DC6" w:rsidRDefault="000E35F5" w:rsidP="00E2129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1. Исполнение местного бюджета производится по доходам, расходам и источникам финансирования его дефицита.</w:t>
      </w:r>
    </w:p>
    <w:p w14:paraId="4CEEEADB" w14:textId="77777777" w:rsidR="000E35F5" w:rsidRPr="00B91DC6" w:rsidRDefault="000E35F5" w:rsidP="00E2129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2. Исполнение местного бюджета по доходам предусматривает:</w:t>
      </w:r>
    </w:p>
    <w:p w14:paraId="04B4AE00" w14:textId="77777777" w:rsidR="000E35F5" w:rsidRPr="00B91DC6" w:rsidRDefault="000E35F5" w:rsidP="00E2129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91DC6">
        <w:rPr>
          <w:rFonts w:ascii="Times New Roman" w:hAnsi="Times New Roman" w:cs="Times New Roman"/>
          <w:sz w:val="22"/>
          <w:szCs w:val="22"/>
        </w:rPr>
        <w:t>- зачисление на единый счет местного бюджета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 Кодексом Российской Федерации, решением о местном бюджете и иными законами Самарской области  и муниципальными правовыми актами муниципального района Клявлинский, принятыми в соответствии с положениями Бюджетного Кодекса Российской Федерации, со счетов органов</w:t>
      </w:r>
      <w:proofErr w:type="gramEnd"/>
      <w:r w:rsidRPr="00B91DC6">
        <w:rPr>
          <w:rFonts w:ascii="Times New Roman" w:hAnsi="Times New Roman" w:cs="Times New Roman"/>
          <w:sz w:val="22"/>
          <w:szCs w:val="22"/>
        </w:rPr>
        <w:t xml:space="preserve"> Федерального казначейства и иных поступлений в местный бюджет;</w:t>
      </w:r>
    </w:p>
    <w:p w14:paraId="2283F2B2" w14:textId="77777777" w:rsidR="000E35F5" w:rsidRPr="00B91DC6" w:rsidRDefault="000E35F5" w:rsidP="00E2129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-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14:paraId="3B024F16" w14:textId="77777777" w:rsidR="000E35F5" w:rsidRPr="00B91DC6" w:rsidRDefault="000E35F5" w:rsidP="00E2129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lastRenderedPageBreak/>
        <w:t xml:space="preserve">- зачет излишне уплаченных или излишне взысканных сумм в соответствии с </w:t>
      </w:r>
      <w:hyperlink r:id="rId19" w:history="1">
        <w:r w:rsidRPr="00B91DC6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законодательством</w:t>
        </w:r>
      </w:hyperlink>
      <w:r w:rsidR="00103CBE" w:rsidRPr="00B91DC6">
        <w:rPr>
          <w:rFonts w:ascii="Times New Roman" w:hAnsi="Times New Roman" w:cs="Times New Roman"/>
          <w:sz w:val="22"/>
          <w:szCs w:val="22"/>
        </w:rPr>
        <w:t xml:space="preserve"> </w:t>
      </w:r>
      <w:r w:rsidRPr="00B91DC6">
        <w:rPr>
          <w:rFonts w:ascii="Times New Roman" w:hAnsi="Times New Roman" w:cs="Times New Roman"/>
          <w:sz w:val="22"/>
          <w:szCs w:val="22"/>
        </w:rPr>
        <w:t>Российской Федерации;</w:t>
      </w:r>
    </w:p>
    <w:p w14:paraId="62A0D036" w14:textId="77777777" w:rsidR="000E35F5" w:rsidRPr="00B91DC6" w:rsidRDefault="000E35F5" w:rsidP="00E2129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- уточнение администратором доходов местного бюджета платежей в бюджеты бюджетной системы Российской Федерации;</w:t>
      </w:r>
    </w:p>
    <w:p w14:paraId="4E60A3EC" w14:textId="77777777" w:rsidR="000E35F5" w:rsidRPr="00B91DC6" w:rsidRDefault="000E35F5" w:rsidP="00E2129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91DC6">
        <w:rPr>
          <w:rFonts w:ascii="Times New Roman" w:hAnsi="Times New Roman" w:cs="Times New Roman"/>
          <w:sz w:val="22"/>
          <w:szCs w:val="22"/>
        </w:rPr>
        <w:t>- перечисление Федеральным казначейством средств, необходимых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местного бюджета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Федерации, в</w:t>
      </w:r>
      <w:proofErr w:type="gramEnd"/>
      <w:r w:rsidR="00DA5A6F" w:rsidRPr="00B91DC6">
        <w:rPr>
          <w:rFonts w:ascii="Times New Roman" w:hAnsi="Times New Roman" w:cs="Times New Roman"/>
          <w:sz w:val="22"/>
          <w:szCs w:val="22"/>
        </w:rPr>
        <w:t xml:space="preserve"> </w:t>
      </w:r>
      <w:hyperlink r:id="rId20" w:history="1">
        <w:proofErr w:type="gramStart"/>
        <w:r w:rsidRPr="00B91DC6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порядке</w:t>
        </w:r>
        <w:proofErr w:type="gramEnd"/>
      </w:hyperlink>
      <w:r w:rsidRPr="00B91DC6">
        <w:rPr>
          <w:rFonts w:ascii="Times New Roman" w:hAnsi="Times New Roman" w:cs="Times New Roman"/>
          <w:sz w:val="22"/>
          <w:szCs w:val="22"/>
        </w:rPr>
        <w:t>, установленном Министерством финансов Российской Федерации.</w:t>
      </w:r>
    </w:p>
    <w:p w14:paraId="6C7D7BAF" w14:textId="31F41C56" w:rsidR="000E35F5" w:rsidRPr="00B91DC6" w:rsidRDefault="000E35F5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3. Исполнение местного бюджета по расходам осуществляется в порядке, установленном </w:t>
      </w:r>
      <w:r w:rsidR="00111CB9" w:rsidRPr="00B91DC6">
        <w:rPr>
          <w:rFonts w:ascii="Times New Roman" w:hAnsi="Times New Roman" w:cs="Times New Roman"/>
        </w:rPr>
        <w:t>МКУ «</w:t>
      </w:r>
      <w:r w:rsidRPr="00B91DC6">
        <w:rPr>
          <w:rFonts w:ascii="Times New Roman" w:hAnsi="Times New Roman" w:cs="Times New Roman"/>
        </w:rPr>
        <w:t>Управлением финансами муниципального района Клявлинский</w:t>
      </w:r>
      <w:r w:rsidR="00111CB9" w:rsidRPr="00B91DC6">
        <w:rPr>
          <w:rFonts w:ascii="Times New Roman" w:hAnsi="Times New Roman" w:cs="Times New Roman"/>
        </w:rPr>
        <w:t>»</w:t>
      </w:r>
      <w:r w:rsidRPr="00B91DC6">
        <w:rPr>
          <w:rFonts w:ascii="Times New Roman" w:hAnsi="Times New Roman" w:cs="Times New Roman"/>
        </w:rPr>
        <w:t>, с соблюдением требований, установленных Бюджетным кодексом Российской Федерации.</w:t>
      </w:r>
    </w:p>
    <w:p w14:paraId="24FED872" w14:textId="00AC5DA6" w:rsidR="000E35F5" w:rsidRPr="00B91DC6" w:rsidRDefault="000E35F5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4. Исполнение местного бюджета по источникам финансирования его дефицита осуществляется главными администраторами, администраторами источников финансирования дефицита местного бюджета в соответствии со сводной бюджетной росписью в порядке, установленном </w:t>
      </w:r>
      <w:r w:rsidR="00111CB9" w:rsidRPr="00B91DC6">
        <w:rPr>
          <w:rFonts w:ascii="Times New Roman" w:hAnsi="Times New Roman" w:cs="Times New Roman"/>
        </w:rPr>
        <w:t>МКУ «</w:t>
      </w:r>
      <w:r w:rsidRPr="00B91DC6">
        <w:rPr>
          <w:rFonts w:ascii="Times New Roman" w:hAnsi="Times New Roman" w:cs="Times New Roman"/>
        </w:rPr>
        <w:t>Управлением финансами муниципального района Клявлинский</w:t>
      </w:r>
      <w:r w:rsidR="00111CB9" w:rsidRPr="00B91DC6">
        <w:rPr>
          <w:rFonts w:ascii="Times New Roman" w:hAnsi="Times New Roman" w:cs="Times New Roman"/>
        </w:rPr>
        <w:t>»</w:t>
      </w:r>
      <w:r w:rsidRPr="00B91DC6">
        <w:rPr>
          <w:rFonts w:ascii="Times New Roman" w:hAnsi="Times New Roman" w:cs="Times New Roman"/>
        </w:rPr>
        <w:t>.</w:t>
      </w:r>
    </w:p>
    <w:p w14:paraId="5FC2483B" w14:textId="480F1FEC" w:rsidR="000E35F5" w:rsidRPr="00B91DC6" w:rsidRDefault="000E35F5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5. Сводная бюджетная отчетность представляется главными администраторами средств местного бюджета в </w:t>
      </w:r>
      <w:r w:rsidR="008B460D" w:rsidRPr="00B91DC6">
        <w:rPr>
          <w:rFonts w:ascii="Times New Roman" w:hAnsi="Times New Roman" w:cs="Times New Roman"/>
        </w:rPr>
        <w:t>МКУ «</w:t>
      </w:r>
      <w:r w:rsidRPr="00B91DC6">
        <w:rPr>
          <w:rFonts w:ascii="Times New Roman" w:hAnsi="Times New Roman" w:cs="Times New Roman"/>
        </w:rPr>
        <w:t>Управление финансами муниципального района Клявлинский</w:t>
      </w:r>
      <w:r w:rsidR="008B460D" w:rsidRPr="00B91DC6">
        <w:rPr>
          <w:rFonts w:ascii="Times New Roman" w:hAnsi="Times New Roman" w:cs="Times New Roman"/>
        </w:rPr>
        <w:t>»</w:t>
      </w:r>
      <w:r w:rsidRPr="00B91DC6">
        <w:rPr>
          <w:rFonts w:ascii="Times New Roman" w:hAnsi="Times New Roman" w:cs="Times New Roman"/>
        </w:rPr>
        <w:t xml:space="preserve"> в установленные им сроки.</w:t>
      </w:r>
    </w:p>
    <w:p w14:paraId="3B59EFD4" w14:textId="7FC37B39" w:rsidR="000E35F5" w:rsidRPr="00B91DC6" w:rsidRDefault="000E35F5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 xml:space="preserve">6. Бюджетная отчетность  муниципального района Клявлинский представляется </w:t>
      </w:r>
      <w:r w:rsidR="008B460D" w:rsidRPr="00B91DC6">
        <w:rPr>
          <w:rFonts w:ascii="Times New Roman" w:hAnsi="Times New Roman" w:cs="Times New Roman"/>
        </w:rPr>
        <w:t>МКУ «</w:t>
      </w:r>
      <w:r w:rsidRPr="00B91DC6">
        <w:rPr>
          <w:rFonts w:ascii="Times New Roman" w:hAnsi="Times New Roman" w:cs="Times New Roman"/>
        </w:rPr>
        <w:t>Управлением финансами муниципального района Клявлинский</w:t>
      </w:r>
      <w:r w:rsidR="008B460D" w:rsidRPr="00B91DC6">
        <w:rPr>
          <w:rFonts w:ascii="Times New Roman" w:hAnsi="Times New Roman" w:cs="Times New Roman"/>
        </w:rPr>
        <w:t>»</w:t>
      </w:r>
      <w:r w:rsidRPr="00B91DC6">
        <w:rPr>
          <w:rFonts w:ascii="Times New Roman" w:hAnsi="Times New Roman" w:cs="Times New Roman"/>
        </w:rPr>
        <w:t xml:space="preserve"> в Администрацию муниципального района Клявлинский.</w:t>
      </w:r>
    </w:p>
    <w:p w14:paraId="66CD53EC" w14:textId="1BBEA677" w:rsidR="000E35F5" w:rsidRPr="00B91DC6" w:rsidRDefault="000E35F5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7. Отчет об исполнении местного бюджета за первый квартал, полугодие и девять месяцев текущего финансового года утверждается Администрацией муниципального района Клявлинский и направляется в Собрание представителей муниципального района Клявлинский</w:t>
      </w:r>
      <w:r w:rsidRPr="00B91DC6">
        <w:rPr>
          <w:rStyle w:val="aa"/>
          <w:rFonts w:ascii="Times New Roman" w:hAnsi="Times New Roman" w:cs="Times New Roman"/>
          <w:sz w:val="22"/>
          <w:szCs w:val="22"/>
        </w:rPr>
        <w:t>.</w:t>
      </w:r>
    </w:p>
    <w:p w14:paraId="3467D6BD" w14:textId="77777777" w:rsidR="009C38A2" w:rsidRPr="00B91DC6" w:rsidRDefault="009C38A2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</w:rPr>
      </w:pPr>
    </w:p>
    <w:p w14:paraId="61F714EA" w14:textId="7C04D1AF" w:rsidR="000E35F5" w:rsidRPr="00B91DC6" w:rsidRDefault="000E35F5" w:rsidP="009C3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Статья 2</w:t>
      </w:r>
      <w:r w:rsidR="009C37E4" w:rsidRPr="00B91DC6">
        <w:rPr>
          <w:rFonts w:ascii="Times New Roman" w:hAnsi="Times New Roman" w:cs="Times New Roman"/>
        </w:rPr>
        <w:t>4</w:t>
      </w:r>
      <w:r w:rsidRPr="00B91DC6">
        <w:rPr>
          <w:rFonts w:ascii="Times New Roman" w:hAnsi="Times New Roman" w:cs="Times New Roman"/>
        </w:rPr>
        <w:t xml:space="preserve">. Внешняя проверка годового отчета об исполнении местного бюджета </w:t>
      </w:r>
    </w:p>
    <w:p w14:paraId="0EA5F1B2" w14:textId="77777777" w:rsidR="009C38A2" w:rsidRPr="00B91DC6" w:rsidRDefault="009C38A2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5EEA2DA5" w14:textId="77777777" w:rsidR="000E35F5" w:rsidRPr="00B91DC6" w:rsidRDefault="000E35F5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1. Годовой отчет об исполнении местного бюджета до его рассмотрения Собранием представителей муниципального района Клявлинский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бюджета.</w:t>
      </w:r>
    </w:p>
    <w:p w14:paraId="58E60E92" w14:textId="77777777" w:rsidR="000E35F5" w:rsidRPr="00B91DC6" w:rsidRDefault="000E35F5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 xml:space="preserve">2. Внешняя проверка годового отчета об исполнении местного бюджета осуществляется </w:t>
      </w:r>
      <w:r w:rsidR="00F655E3" w:rsidRPr="00B91DC6">
        <w:rPr>
          <w:rFonts w:ascii="Times New Roman" w:hAnsi="Times New Roman" w:cs="Times New Roman"/>
        </w:rPr>
        <w:t>Счетной палатой муниципального района Клявлинский Самарской области</w:t>
      </w:r>
      <w:r w:rsidR="001E28A7" w:rsidRPr="00B91DC6">
        <w:rPr>
          <w:rFonts w:ascii="Times New Roman" w:hAnsi="Times New Roman" w:cs="Times New Roman"/>
        </w:rPr>
        <w:t xml:space="preserve"> </w:t>
      </w:r>
      <w:r w:rsidRPr="00B91DC6">
        <w:rPr>
          <w:rFonts w:ascii="Times New Roman" w:hAnsi="Times New Roman" w:cs="Times New Roman"/>
        </w:rPr>
        <w:t>с соблюдением требований Бюджетного кодекса Российской Федерации.</w:t>
      </w:r>
    </w:p>
    <w:p w14:paraId="0CC9EC01" w14:textId="77777777" w:rsidR="000E35F5" w:rsidRPr="00B91DC6" w:rsidRDefault="000E35F5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3. Администрация муниципального района Клявлинский представляет отчет об исполнении местного бюджета для подготовки заключения на него</w:t>
      </w:r>
      <w:r w:rsidRPr="00B91DC6">
        <w:rPr>
          <w:rFonts w:ascii="Times New Roman" w:hAnsi="Times New Roman" w:cs="Times New Roman"/>
        </w:rPr>
        <w:br/>
        <w:t>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</w:p>
    <w:p w14:paraId="396FAA98" w14:textId="77777777" w:rsidR="000E35F5" w:rsidRPr="00B91DC6" w:rsidRDefault="000E35F5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4. </w:t>
      </w:r>
      <w:r w:rsidR="00AE74B1" w:rsidRPr="00B91DC6">
        <w:rPr>
          <w:rFonts w:ascii="Times New Roman" w:hAnsi="Times New Roman" w:cs="Times New Roman"/>
        </w:rPr>
        <w:t>Счетная палата муниципального района Клявлинский Самарской области</w:t>
      </w:r>
      <w:r w:rsidR="001E28A7" w:rsidRPr="00B91DC6">
        <w:rPr>
          <w:rFonts w:ascii="Times New Roman" w:hAnsi="Times New Roman" w:cs="Times New Roman"/>
        </w:rPr>
        <w:t xml:space="preserve"> </w:t>
      </w:r>
      <w:r w:rsidRPr="00B91DC6">
        <w:rPr>
          <w:rFonts w:ascii="Times New Roman" w:hAnsi="Times New Roman" w:cs="Times New Roman"/>
        </w:rPr>
        <w:t xml:space="preserve">готовит заключение на отчет об исполнении местного бюджета на основании данных внешней </w:t>
      </w:r>
      <w:proofErr w:type="gramStart"/>
      <w:r w:rsidRPr="00B91DC6">
        <w:rPr>
          <w:rFonts w:ascii="Times New Roman" w:hAnsi="Times New Roman" w:cs="Times New Roman"/>
        </w:rPr>
        <w:t>проверки годовой бюджетной отчетности главных администраторов средств местного бюджета</w:t>
      </w:r>
      <w:proofErr w:type="gramEnd"/>
      <w:r w:rsidRPr="00B91DC6">
        <w:rPr>
          <w:rFonts w:ascii="Times New Roman" w:hAnsi="Times New Roman" w:cs="Times New Roman"/>
        </w:rPr>
        <w:t>.</w:t>
      </w:r>
    </w:p>
    <w:p w14:paraId="0BF066F5" w14:textId="5EDE4977" w:rsidR="000E35F5" w:rsidRPr="00B91DC6" w:rsidRDefault="000E35F5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 xml:space="preserve">5. Годовая бюджетная отчетность главных администраторов средств местного бюджета представляется для осуществления внешней проверки в </w:t>
      </w:r>
      <w:r w:rsidR="00F655E3" w:rsidRPr="00B91DC6">
        <w:rPr>
          <w:rFonts w:ascii="Times New Roman" w:hAnsi="Times New Roman" w:cs="Times New Roman"/>
        </w:rPr>
        <w:t>Счетную палату муниципального района Клявлинский Самарской области</w:t>
      </w:r>
      <w:r w:rsidR="001E28A7" w:rsidRPr="00B91DC6">
        <w:rPr>
          <w:rFonts w:ascii="Times New Roman" w:hAnsi="Times New Roman" w:cs="Times New Roman"/>
        </w:rPr>
        <w:t xml:space="preserve"> </w:t>
      </w:r>
      <w:r w:rsidRPr="00B91DC6">
        <w:rPr>
          <w:rFonts w:ascii="Times New Roman" w:hAnsi="Times New Roman" w:cs="Times New Roman"/>
        </w:rPr>
        <w:t>в течение 5 рабочих дней со дня ее представления главными администраторами средств местного бюджета в </w:t>
      </w:r>
      <w:r w:rsidR="00221B3D" w:rsidRPr="00B91DC6">
        <w:rPr>
          <w:rFonts w:ascii="Times New Roman" w:hAnsi="Times New Roman" w:cs="Times New Roman"/>
        </w:rPr>
        <w:t>МКУ «</w:t>
      </w:r>
      <w:r w:rsidRPr="00B91DC6">
        <w:rPr>
          <w:rFonts w:ascii="Times New Roman" w:hAnsi="Times New Roman" w:cs="Times New Roman"/>
        </w:rPr>
        <w:t>Управление финансами муниципального района Клявлинский</w:t>
      </w:r>
      <w:r w:rsidR="00221B3D" w:rsidRPr="00B91DC6">
        <w:rPr>
          <w:rFonts w:ascii="Times New Roman" w:hAnsi="Times New Roman" w:cs="Times New Roman"/>
        </w:rPr>
        <w:t>»</w:t>
      </w:r>
      <w:r w:rsidRPr="00B91DC6">
        <w:rPr>
          <w:rFonts w:ascii="Times New Roman" w:hAnsi="Times New Roman" w:cs="Times New Roman"/>
        </w:rPr>
        <w:t>.  </w:t>
      </w:r>
    </w:p>
    <w:p w14:paraId="4832E8F7" w14:textId="5FED1817" w:rsidR="000E35F5" w:rsidRPr="00B91DC6" w:rsidRDefault="000E35F5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 xml:space="preserve">6. Заключение на годовой отчет об исполнении местного бюджета представляется </w:t>
      </w:r>
      <w:r w:rsidR="00AE74B1" w:rsidRPr="00B91DC6">
        <w:rPr>
          <w:rFonts w:ascii="Times New Roman" w:hAnsi="Times New Roman" w:cs="Times New Roman"/>
        </w:rPr>
        <w:t>Счетной палатой муниципального района Клявлинский Самарской области</w:t>
      </w:r>
      <w:r w:rsidR="001E28A7" w:rsidRPr="00B91DC6">
        <w:rPr>
          <w:rFonts w:ascii="Times New Roman" w:hAnsi="Times New Roman" w:cs="Times New Roman"/>
        </w:rPr>
        <w:t xml:space="preserve"> </w:t>
      </w:r>
      <w:r w:rsidRPr="00B91DC6">
        <w:rPr>
          <w:rFonts w:ascii="Times New Roman" w:hAnsi="Times New Roman" w:cs="Times New Roman"/>
        </w:rPr>
        <w:t>в Собрание представителей муниципального района Клявлинский с одновременным направлением в Администрацию муниципального района Клявлинский.</w:t>
      </w:r>
    </w:p>
    <w:p w14:paraId="0F35F5C3" w14:textId="77777777" w:rsidR="009C38A2" w:rsidRPr="00B91DC6" w:rsidRDefault="009C38A2" w:rsidP="00E21296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64202D6F" w14:textId="77777777" w:rsidR="000E35F5" w:rsidRPr="00B91DC6" w:rsidRDefault="000E35F5" w:rsidP="009C38A2">
      <w:pPr>
        <w:pStyle w:val="ConsNormal"/>
        <w:widowControl/>
        <w:shd w:val="clear" w:color="auto" w:fill="FFFFFF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Статья 2</w:t>
      </w:r>
      <w:r w:rsidR="009C37E4" w:rsidRPr="00B91DC6">
        <w:rPr>
          <w:rFonts w:ascii="Times New Roman" w:hAnsi="Times New Roman" w:cs="Times New Roman"/>
          <w:sz w:val="22"/>
          <w:szCs w:val="22"/>
        </w:rPr>
        <w:t>5</w:t>
      </w:r>
      <w:r w:rsidRPr="00B91DC6">
        <w:rPr>
          <w:rFonts w:ascii="Times New Roman" w:hAnsi="Times New Roman" w:cs="Times New Roman"/>
          <w:sz w:val="22"/>
          <w:szCs w:val="22"/>
        </w:rPr>
        <w:t>. Представление, рассмотрение и утверждение годового отчета об исполнении местного бюджета  Собранием представителей муниципального района Клявлинский</w:t>
      </w:r>
    </w:p>
    <w:p w14:paraId="417BF622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B9E4507" w14:textId="77777777" w:rsidR="000E35F5" w:rsidRPr="00B91DC6" w:rsidRDefault="000E35F5" w:rsidP="00E21296">
      <w:pPr>
        <w:pStyle w:val="ConsNormal"/>
        <w:widowControl/>
        <w:shd w:val="clear" w:color="auto" w:fill="FFFFFF"/>
        <w:ind w:right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91DC6">
        <w:rPr>
          <w:rFonts w:ascii="Times New Roman" w:hAnsi="Times New Roman" w:cs="Times New Roman"/>
          <w:sz w:val="22"/>
          <w:szCs w:val="22"/>
          <w:lang w:eastAsia="ru-RU"/>
        </w:rPr>
        <w:t xml:space="preserve">1. Годовой отчет об исполнении местного бюджета представляется в </w:t>
      </w:r>
      <w:r w:rsidRPr="00B91DC6">
        <w:rPr>
          <w:rFonts w:ascii="Times New Roman" w:hAnsi="Times New Roman" w:cs="Times New Roman"/>
          <w:sz w:val="22"/>
          <w:szCs w:val="22"/>
        </w:rPr>
        <w:t>Собрание представителей муниципального района Клявлинский</w:t>
      </w:r>
      <w:r w:rsidR="00FA7243" w:rsidRPr="00B91DC6">
        <w:rPr>
          <w:rFonts w:ascii="Times New Roman" w:hAnsi="Times New Roman" w:cs="Times New Roman"/>
          <w:sz w:val="22"/>
          <w:szCs w:val="22"/>
        </w:rPr>
        <w:t xml:space="preserve"> </w:t>
      </w:r>
      <w:r w:rsidRPr="00B91DC6">
        <w:rPr>
          <w:rFonts w:ascii="Times New Roman" w:hAnsi="Times New Roman" w:cs="Times New Roman"/>
          <w:sz w:val="22"/>
          <w:szCs w:val="22"/>
          <w:lang w:eastAsia="ru-RU"/>
        </w:rPr>
        <w:t>не позднее 1 мая текущего года.</w:t>
      </w:r>
    </w:p>
    <w:p w14:paraId="11CAECBF" w14:textId="77777777" w:rsidR="000E35F5" w:rsidRPr="00B91DC6" w:rsidRDefault="000E35F5" w:rsidP="00E21296">
      <w:pPr>
        <w:pStyle w:val="ConsNormal"/>
        <w:widowControl/>
        <w:shd w:val="clear" w:color="auto" w:fill="FFFFFF"/>
        <w:ind w:right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91DC6">
        <w:rPr>
          <w:rFonts w:ascii="Times New Roman" w:hAnsi="Times New Roman" w:cs="Times New Roman"/>
          <w:sz w:val="22"/>
          <w:szCs w:val="22"/>
          <w:lang w:eastAsia="ru-RU"/>
        </w:rPr>
        <w:lastRenderedPageBreak/>
        <w:t>Одновременно с годовым отчетом об исполнении местного бюджета представляются проект решения об исполнении местного бюджета, иная бюджетная отчетность об исполнении местного бюджета и иные документы, предусмотренные бюджетным законодательством Российской Федерации.</w:t>
      </w:r>
    </w:p>
    <w:p w14:paraId="30E90EA4" w14:textId="77777777" w:rsidR="00F10246" w:rsidRPr="00B91DC6" w:rsidRDefault="000E35F5" w:rsidP="00E21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</w:rPr>
      </w:pPr>
      <w:r w:rsidRPr="00B91DC6">
        <w:rPr>
          <w:rFonts w:ascii="Times New Roman" w:hAnsi="Times New Roman" w:cs="Times New Roman"/>
        </w:rPr>
        <w:t xml:space="preserve">2. </w:t>
      </w:r>
      <w:r w:rsidR="00F10246" w:rsidRPr="00B91DC6">
        <w:rPr>
          <w:rFonts w:ascii="Times New Roman" w:hAnsi="Times New Roman" w:cs="Times New Roman"/>
        </w:rPr>
        <w:t xml:space="preserve">Глава муниципального района Клявлинский в срок не позднее 10 (десяти) дней со дня представления годового отчета об исполнении бюджета в Собрание представителей муниципального района Клявлинский назначает публичные слушания по проекту отчета об исполнении бюджета муниципального района Клявлинский. </w:t>
      </w:r>
    </w:p>
    <w:p w14:paraId="77E36658" w14:textId="77777777" w:rsidR="000E35F5" w:rsidRPr="00B91DC6" w:rsidRDefault="000E35F5" w:rsidP="00E212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3. Собрание представителей муниципального района Клявлинский рассматривает годовой отчет об исполнении бюджета в течение 45 рабочих дней со дня его внесения.</w:t>
      </w:r>
    </w:p>
    <w:p w14:paraId="69DA23B8" w14:textId="77777777" w:rsidR="000E35F5" w:rsidRPr="00B91DC6" w:rsidRDefault="000E35F5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4. При рассмотрении годового отчета об исполнении местного бюджета на заседании заслушиваются доклады:</w:t>
      </w:r>
    </w:p>
    <w:p w14:paraId="70993D75" w14:textId="55FADE7E" w:rsidR="000E35F5" w:rsidRPr="00B91DC6" w:rsidRDefault="000E35F5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- руководителя </w:t>
      </w:r>
      <w:r w:rsidR="00FA07C7" w:rsidRPr="00B91DC6">
        <w:rPr>
          <w:rFonts w:ascii="Times New Roman" w:hAnsi="Times New Roman" w:cs="Times New Roman"/>
        </w:rPr>
        <w:t>МКУ «Управление</w:t>
      </w:r>
      <w:r w:rsidRPr="00B91DC6">
        <w:rPr>
          <w:rFonts w:ascii="Times New Roman" w:hAnsi="Times New Roman" w:cs="Times New Roman"/>
        </w:rPr>
        <w:t xml:space="preserve"> финансами муниципального района Клявлинский</w:t>
      </w:r>
      <w:r w:rsidR="00FA07C7" w:rsidRPr="00B91DC6">
        <w:rPr>
          <w:rFonts w:ascii="Times New Roman" w:hAnsi="Times New Roman" w:cs="Times New Roman"/>
        </w:rPr>
        <w:t>»</w:t>
      </w:r>
      <w:r w:rsidRPr="00B91DC6">
        <w:rPr>
          <w:rFonts w:ascii="Times New Roman" w:hAnsi="Times New Roman" w:cs="Times New Roman"/>
        </w:rPr>
        <w:t>;</w:t>
      </w:r>
    </w:p>
    <w:p w14:paraId="41D795C2" w14:textId="77777777" w:rsidR="000E35F5" w:rsidRPr="00B91DC6" w:rsidRDefault="000E35F5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 xml:space="preserve">- </w:t>
      </w:r>
      <w:r w:rsidR="007F56DE" w:rsidRPr="00B91DC6">
        <w:rPr>
          <w:rFonts w:ascii="Times New Roman" w:hAnsi="Times New Roman" w:cs="Times New Roman"/>
        </w:rPr>
        <w:t>председателя</w:t>
      </w:r>
      <w:r w:rsidRPr="00B91DC6">
        <w:rPr>
          <w:rFonts w:ascii="Times New Roman" w:hAnsi="Times New Roman" w:cs="Times New Roman"/>
        </w:rPr>
        <w:t> </w:t>
      </w:r>
      <w:r w:rsidR="00AE74B1" w:rsidRPr="00B91DC6">
        <w:rPr>
          <w:rFonts w:ascii="Times New Roman" w:hAnsi="Times New Roman" w:cs="Times New Roman"/>
        </w:rPr>
        <w:t>Счетной палаты муниципального района Клявлинский Самарской области.</w:t>
      </w:r>
    </w:p>
    <w:p w14:paraId="06990ED1" w14:textId="77777777" w:rsidR="000E35F5" w:rsidRPr="00B91DC6" w:rsidRDefault="000E35F5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5. По результатам рассмотрения годового отчета об исполнении местного бюджета Собрание представителей муниципального района Клявлинский принимает решение об утверждении либо отклонении решения об исполнении местного бюджета.</w:t>
      </w:r>
    </w:p>
    <w:p w14:paraId="38DA2B83" w14:textId="77777777" w:rsidR="000E35F5" w:rsidRPr="00B91DC6" w:rsidRDefault="000E35F5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>В случае отклонения Собранием представителей муниципального района Клявлинский решения об исполнении местного бюджета оно возвращается в Администрацию муниципального района Клявлинский 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14:paraId="24C41449" w14:textId="77777777" w:rsidR="000E35F5" w:rsidRPr="00B91DC6" w:rsidRDefault="000E35F5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 xml:space="preserve">6. Годовой отчет об исполнении местного бюджета подлежит утверждению решением Собрания представителей муниципального района Клявлинский. </w:t>
      </w:r>
    </w:p>
    <w:p w14:paraId="06D49836" w14:textId="25C20B64" w:rsidR="000E35F5" w:rsidRPr="00B91DC6" w:rsidRDefault="000E35F5" w:rsidP="00E21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</w:rPr>
      </w:pPr>
      <w:r w:rsidRPr="00B91DC6">
        <w:rPr>
          <w:rFonts w:ascii="Times New Roman" w:hAnsi="Times New Roman" w:cs="Times New Roman"/>
        </w:rPr>
        <w:t>7</w:t>
      </w:r>
      <w:r w:rsidR="00FA7243" w:rsidRPr="00B91DC6">
        <w:rPr>
          <w:rFonts w:ascii="Times New Roman" w:hAnsi="Times New Roman" w:cs="Times New Roman"/>
        </w:rPr>
        <w:t>.</w:t>
      </w:r>
      <w:r w:rsidR="00FA7243" w:rsidRPr="00B91DC6">
        <w:rPr>
          <w:rFonts w:ascii="Times New Roman" w:hAnsi="Times New Roman" w:cs="Times New Roman"/>
          <w:bCs/>
          <w:snapToGrid w:val="0"/>
        </w:rPr>
        <w:t xml:space="preserve"> Годовой отчет об исполнении бюджета муниципального района </w:t>
      </w:r>
      <w:r w:rsidR="00D665BB" w:rsidRPr="00B91DC6">
        <w:rPr>
          <w:rFonts w:ascii="Times New Roman" w:eastAsia="Times New Roman" w:hAnsi="Times New Roman" w:cs="Times New Roman"/>
        </w:rPr>
        <w:t>Клявлинский</w:t>
      </w:r>
      <w:r w:rsidR="00D665BB" w:rsidRPr="00B91DC6">
        <w:rPr>
          <w:rFonts w:ascii="Times New Roman" w:hAnsi="Times New Roman" w:cs="Times New Roman"/>
          <w:bCs/>
          <w:snapToGrid w:val="0"/>
        </w:rPr>
        <w:t xml:space="preserve"> </w:t>
      </w:r>
      <w:r w:rsidR="00FA7243" w:rsidRPr="00B91DC6">
        <w:rPr>
          <w:rFonts w:ascii="Times New Roman" w:hAnsi="Times New Roman" w:cs="Times New Roman"/>
          <w:bCs/>
          <w:snapToGrid w:val="0"/>
        </w:rPr>
        <w:t>подлежит официальному опубликованию (обнародованию) не позднее 10 (десяти) дней после его утверждения.</w:t>
      </w:r>
    </w:p>
    <w:p w14:paraId="2421E0E1" w14:textId="77777777" w:rsidR="009C38A2" w:rsidRPr="00B91DC6" w:rsidRDefault="009C38A2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2BCE391" w14:textId="4E852486" w:rsidR="009C38A2" w:rsidRPr="00B91DC6" w:rsidRDefault="000E35F5" w:rsidP="009C38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1DC6">
        <w:rPr>
          <w:rFonts w:ascii="Times New Roman" w:hAnsi="Times New Roman" w:cs="Times New Roman"/>
          <w:b/>
        </w:rPr>
        <w:t xml:space="preserve">Раздел </w:t>
      </w:r>
      <w:r w:rsidRPr="00B91DC6">
        <w:rPr>
          <w:rFonts w:ascii="Times New Roman" w:hAnsi="Times New Roman" w:cs="Times New Roman"/>
          <w:b/>
          <w:lang w:val="en-US"/>
        </w:rPr>
        <w:t>V</w:t>
      </w:r>
      <w:r w:rsidRPr="00B91DC6">
        <w:rPr>
          <w:rFonts w:ascii="Times New Roman" w:hAnsi="Times New Roman" w:cs="Times New Roman"/>
          <w:b/>
        </w:rPr>
        <w:t>. Му</w:t>
      </w:r>
      <w:r w:rsidR="009C38A2" w:rsidRPr="00B91DC6">
        <w:rPr>
          <w:rFonts w:ascii="Times New Roman" w:hAnsi="Times New Roman" w:cs="Times New Roman"/>
          <w:b/>
        </w:rPr>
        <w:t>ниципальный финансовый контроль</w:t>
      </w:r>
    </w:p>
    <w:p w14:paraId="64D6FD92" w14:textId="77777777" w:rsidR="009C38A2" w:rsidRPr="00B91DC6" w:rsidRDefault="009C38A2" w:rsidP="009C38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E53C684" w14:textId="77777777" w:rsidR="009768F9" w:rsidRPr="00B91DC6" w:rsidRDefault="009768F9" w:rsidP="009C38A2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B91DC6">
        <w:rPr>
          <w:rFonts w:ascii="Times New Roman" w:eastAsia="Times New Roman" w:hAnsi="Times New Roman" w:cs="Times New Roman"/>
          <w:lang w:eastAsia="en-US"/>
        </w:rPr>
        <w:t>Статья 2</w:t>
      </w:r>
      <w:r w:rsidR="009C37E4" w:rsidRPr="00B91DC6">
        <w:rPr>
          <w:rFonts w:ascii="Times New Roman" w:eastAsia="Times New Roman" w:hAnsi="Times New Roman" w:cs="Times New Roman"/>
          <w:lang w:eastAsia="en-US"/>
        </w:rPr>
        <w:t>6</w:t>
      </w:r>
      <w:r w:rsidRPr="00B91DC6">
        <w:rPr>
          <w:rFonts w:ascii="Times New Roman" w:eastAsia="Times New Roman" w:hAnsi="Times New Roman" w:cs="Times New Roman"/>
          <w:lang w:eastAsia="en-US"/>
        </w:rPr>
        <w:t xml:space="preserve">. </w:t>
      </w:r>
      <w:r w:rsidRPr="00B91DC6">
        <w:rPr>
          <w:rFonts w:ascii="Times New Roman" w:eastAsia="Times New Roman" w:hAnsi="Times New Roman" w:cs="Times New Roman"/>
        </w:rPr>
        <w:t>Муниципальный финансовый контроль</w:t>
      </w:r>
    </w:p>
    <w:p w14:paraId="0EF37053" w14:textId="77777777" w:rsidR="009768F9" w:rsidRPr="00B91DC6" w:rsidRDefault="009768F9" w:rsidP="009C38A2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lang w:eastAsia="en-US"/>
        </w:rPr>
      </w:pPr>
      <w:r w:rsidRPr="00B91DC6">
        <w:rPr>
          <w:rFonts w:ascii="Times New Roman" w:eastAsia="Times New Roman" w:hAnsi="Times New Roman" w:cs="Times New Roman"/>
          <w:lang w:eastAsia="en-US"/>
        </w:rPr>
        <w:t>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14:paraId="0EE999CF" w14:textId="77777777" w:rsidR="00E21296" w:rsidRPr="00B91DC6" w:rsidRDefault="009768F9" w:rsidP="009C38A2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lang w:eastAsia="en-US"/>
        </w:rPr>
      </w:pPr>
      <w:r w:rsidRPr="00B91DC6">
        <w:rPr>
          <w:rFonts w:ascii="Times New Roman" w:eastAsia="Times New Roman" w:hAnsi="Times New Roman" w:cs="Times New Roman"/>
          <w:lang w:eastAsia="en-US"/>
        </w:rPr>
        <w:t xml:space="preserve">Муниципальный финансовый контроль подразделяется </w:t>
      </w:r>
      <w:proofErr w:type="gramStart"/>
      <w:r w:rsidRPr="00B91DC6">
        <w:rPr>
          <w:rFonts w:ascii="Times New Roman" w:eastAsia="Times New Roman" w:hAnsi="Times New Roman" w:cs="Times New Roman"/>
          <w:lang w:eastAsia="en-US"/>
        </w:rPr>
        <w:t>на</w:t>
      </w:r>
      <w:proofErr w:type="gramEnd"/>
      <w:r w:rsidRPr="00B91DC6">
        <w:rPr>
          <w:rFonts w:ascii="Times New Roman" w:eastAsia="Times New Roman" w:hAnsi="Times New Roman" w:cs="Times New Roman"/>
          <w:lang w:eastAsia="en-US"/>
        </w:rPr>
        <w:t xml:space="preserve"> внешний и внутренний, предварительный и последующий.</w:t>
      </w:r>
    </w:p>
    <w:p w14:paraId="3828982F" w14:textId="32BE49DB" w:rsidR="009768F9" w:rsidRPr="00B91DC6" w:rsidRDefault="009768F9" w:rsidP="009C38A2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lang w:eastAsia="en-US"/>
        </w:rPr>
      </w:pPr>
      <w:r w:rsidRPr="00B91DC6">
        <w:rPr>
          <w:rFonts w:ascii="Times New Roman" w:eastAsia="Times New Roman" w:hAnsi="Times New Roman" w:cs="Times New Roman"/>
          <w:lang w:eastAsia="en-US"/>
        </w:rPr>
        <w:t xml:space="preserve">2. </w:t>
      </w:r>
      <w:r w:rsidR="00B86308" w:rsidRPr="00B91DC6">
        <w:rPr>
          <w:rFonts w:ascii="Times New Roman" w:hAnsi="Times New Roman" w:cs="Times New Roman"/>
        </w:rPr>
        <w:t>Внешний муниципальный финансовый контроль в сфере бюджетных правоотношений является контрольной деятельностью Счетной палаты муниципального района Клявлинский Самарской области</w:t>
      </w:r>
      <w:r w:rsidRPr="00B91DC6">
        <w:rPr>
          <w:rFonts w:ascii="Times New Roman" w:eastAsia="Times New Roman" w:hAnsi="Times New Roman" w:cs="Times New Roman"/>
          <w:lang w:eastAsia="en-US"/>
        </w:rPr>
        <w:t>.</w:t>
      </w:r>
    </w:p>
    <w:p w14:paraId="08630D68" w14:textId="77777777" w:rsidR="009768F9" w:rsidRPr="00B91DC6" w:rsidRDefault="009768F9" w:rsidP="009C38A2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lang w:eastAsia="en-US"/>
        </w:rPr>
      </w:pPr>
      <w:r w:rsidRPr="00B91DC6">
        <w:rPr>
          <w:rFonts w:ascii="Times New Roman" w:eastAsia="Times New Roman" w:hAnsi="Times New Roman" w:cs="Times New Roman"/>
          <w:lang w:eastAsia="en-US"/>
        </w:rPr>
        <w:t>3.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контроля, являющихся органами (должностными лицами) администрации муниципального района Клявлинский (далее - органы внутреннего муниципального финансового контроля).</w:t>
      </w:r>
    </w:p>
    <w:p w14:paraId="5B060973" w14:textId="77777777" w:rsidR="009768F9" w:rsidRPr="00B91DC6" w:rsidRDefault="009768F9" w:rsidP="009C38A2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lang w:eastAsia="en-US"/>
        </w:rPr>
      </w:pPr>
      <w:r w:rsidRPr="00B91DC6">
        <w:rPr>
          <w:rFonts w:ascii="Times New Roman" w:eastAsia="Times New Roman" w:hAnsi="Times New Roman" w:cs="Times New Roman"/>
          <w:lang w:eastAsia="en-US"/>
        </w:rPr>
        <w:t xml:space="preserve">4. Предварительный контроль осуществляется в целях предупреждения и пресечения бюджетных нарушений в процессе исполнения бюджета. </w:t>
      </w:r>
    </w:p>
    <w:p w14:paraId="11A5633C" w14:textId="77777777" w:rsidR="009768F9" w:rsidRPr="00B91DC6" w:rsidRDefault="009768F9" w:rsidP="009C38A2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lang w:eastAsia="en-US"/>
        </w:rPr>
      </w:pPr>
      <w:r w:rsidRPr="00B91DC6">
        <w:rPr>
          <w:rFonts w:ascii="Times New Roman" w:eastAsia="Times New Roman" w:hAnsi="Times New Roman" w:cs="Times New Roman"/>
          <w:lang w:eastAsia="en-US"/>
        </w:rPr>
        <w:t>5. Последующий контроль осуществляется по результатам исполнения бюджета в целях установления законности его исполнения, достоверности учета и отчетности.</w:t>
      </w:r>
    </w:p>
    <w:p w14:paraId="10DCC233" w14:textId="77777777" w:rsidR="009768F9" w:rsidRPr="00B91DC6" w:rsidRDefault="009768F9" w:rsidP="009C38A2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lang w:eastAsia="en-US"/>
        </w:rPr>
      </w:pPr>
      <w:r w:rsidRPr="00B91DC6">
        <w:rPr>
          <w:rFonts w:ascii="Times New Roman" w:eastAsia="Times New Roman" w:hAnsi="Times New Roman" w:cs="Times New Roman"/>
          <w:lang w:eastAsia="en-US"/>
        </w:rPr>
        <w:t>6. Порядок осуществления муниципального финансового контроля устанавливается бюджетным законодательством Российской Федерации, настоящим Положением и муниципальными правовыми актами.</w:t>
      </w:r>
    </w:p>
    <w:p w14:paraId="3FB7C842" w14:textId="77777777" w:rsidR="00DD1D70" w:rsidRPr="00B91DC6" w:rsidRDefault="009768F9" w:rsidP="009C38A2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lang w:eastAsia="en-US"/>
        </w:rPr>
      </w:pPr>
      <w:r w:rsidRPr="00B91DC6">
        <w:rPr>
          <w:rFonts w:ascii="Times New Roman" w:eastAsia="Times New Roman" w:hAnsi="Times New Roman" w:cs="Times New Roman"/>
          <w:lang w:eastAsia="en-US"/>
        </w:rPr>
        <w:t>7.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федеральными законами, законом Самарской области, муниципальными правовыми актами Собрания представителей муниципального района Клявлинский</w:t>
      </w:r>
      <w:r w:rsidR="00DD1D70" w:rsidRPr="00B91DC6">
        <w:rPr>
          <w:rFonts w:ascii="Times New Roman" w:eastAsia="Times New Roman" w:hAnsi="Times New Roman" w:cs="Times New Roman"/>
          <w:lang w:eastAsia="en-US"/>
        </w:rPr>
        <w:t>, муниципальными правовыми актами Счетной палаты муниципального района Клявлинский Самарской области.</w:t>
      </w:r>
    </w:p>
    <w:p w14:paraId="7CC99B1F" w14:textId="79F6EDA2" w:rsidR="009768F9" w:rsidRPr="00B91DC6" w:rsidRDefault="009768F9" w:rsidP="009C38A2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lang w:eastAsia="en-US"/>
        </w:rPr>
      </w:pPr>
      <w:r w:rsidRPr="00B91DC6">
        <w:rPr>
          <w:rFonts w:ascii="Times New Roman" w:eastAsia="Times New Roman" w:hAnsi="Times New Roman" w:cs="Times New Roman"/>
          <w:lang w:eastAsia="en-US"/>
        </w:rPr>
        <w:t xml:space="preserve">8. </w:t>
      </w:r>
      <w:hyperlink r:id="rId21" w:history="1">
        <w:r w:rsidRPr="00B91DC6">
          <w:rPr>
            <w:rFonts w:ascii="Times New Roman" w:eastAsia="Times New Roman" w:hAnsi="Times New Roman" w:cs="Times New Roman"/>
            <w:lang w:eastAsia="en-US"/>
          </w:rPr>
          <w:t>Порядок</w:t>
        </w:r>
      </w:hyperlink>
      <w:r w:rsidRPr="00B91DC6">
        <w:rPr>
          <w:rFonts w:ascii="Times New Roman" w:eastAsia="Times New Roman" w:hAnsi="Times New Roman" w:cs="Times New Roman"/>
          <w:lang w:eastAsia="en-US"/>
        </w:rPr>
        <w:t xml:space="preserve">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федеральными законами, муниципальными правовыми актами  администрации муниципального района Клявлинский</w:t>
      </w:r>
      <w:r w:rsidR="00FE30C8" w:rsidRPr="00B91DC6">
        <w:rPr>
          <w:rFonts w:ascii="Times New Roman" w:eastAsia="Times New Roman" w:hAnsi="Times New Roman" w:cs="Times New Roman"/>
          <w:lang w:eastAsia="en-US"/>
        </w:rPr>
        <w:t>, МКУ «УФ муниципального района Клявлинский».</w:t>
      </w:r>
    </w:p>
    <w:p w14:paraId="6F4BB64E" w14:textId="77777777" w:rsidR="009C38A2" w:rsidRPr="00B91DC6" w:rsidRDefault="009C38A2" w:rsidP="00E21296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07127BB8" w14:textId="3CED6365" w:rsidR="000E35F5" w:rsidRPr="00B91DC6" w:rsidRDefault="000E35F5" w:rsidP="009C38A2">
      <w:pPr>
        <w:pStyle w:val="ConsNormal"/>
        <w:widowControl/>
        <w:shd w:val="clear" w:color="auto" w:fill="FFFFFF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Статья 2</w:t>
      </w:r>
      <w:r w:rsidR="009C37E4" w:rsidRPr="00B91DC6">
        <w:rPr>
          <w:rFonts w:ascii="Times New Roman" w:hAnsi="Times New Roman" w:cs="Times New Roman"/>
          <w:sz w:val="22"/>
          <w:szCs w:val="22"/>
        </w:rPr>
        <w:t>7</w:t>
      </w:r>
      <w:r w:rsidRPr="00B91DC6">
        <w:rPr>
          <w:rFonts w:ascii="Times New Roman" w:hAnsi="Times New Roman" w:cs="Times New Roman"/>
          <w:sz w:val="22"/>
          <w:szCs w:val="22"/>
        </w:rPr>
        <w:t>. Порядок осуществления муниципального финансового контроля</w:t>
      </w:r>
    </w:p>
    <w:p w14:paraId="469DCD0A" w14:textId="77777777" w:rsidR="009C38A2" w:rsidRPr="00B91DC6" w:rsidRDefault="009C38A2" w:rsidP="00E21296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6B210846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1. Порядок осуществления муниципального финансового контроля устанавливается бюджетным законодательством Российской Федерации, настоящим Положением и иными муниципальными правовыми актами муниципального района Клявлинский.</w:t>
      </w:r>
    </w:p>
    <w:p w14:paraId="6D475BBD" w14:textId="77777777" w:rsidR="000E35F5" w:rsidRPr="00B91DC6" w:rsidRDefault="000E35F5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5975AAB" w14:textId="77777777" w:rsidR="000E35F5" w:rsidRPr="00B91DC6" w:rsidRDefault="000E35F5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</w:rPr>
      </w:pPr>
      <w:r w:rsidRPr="00B91DC6">
        <w:rPr>
          <w:rFonts w:ascii="Times New Roman" w:hAnsi="Times New Roman" w:cs="Times New Roman"/>
        </w:rPr>
        <w:t xml:space="preserve">Раздел </w:t>
      </w:r>
      <w:r w:rsidRPr="00B91DC6">
        <w:rPr>
          <w:rFonts w:ascii="Times New Roman" w:hAnsi="Times New Roman" w:cs="Times New Roman"/>
          <w:lang w:val="en-US"/>
        </w:rPr>
        <w:t>VI</w:t>
      </w:r>
      <w:r w:rsidRPr="00B91DC6">
        <w:rPr>
          <w:rFonts w:ascii="Times New Roman" w:hAnsi="Times New Roman" w:cs="Times New Roman"/>
        </w:rPr>
        <w:t xml:space="preserve">. Ответственность за бюджетные правонарушения </w:t>
      </w:r>
    </w:p>
    <w:p w14:paraId="7A7E3972" w14:textId="77777777" w:rsidR="000E35F5" w:rsidRPr="00B91DC6" w:rsidRDefault="000E35F5" w:rsidP="00E2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</w:rPr>
      </w:pPr>
    </w:p>
    <w:p w14:paraId="576EB6C2" w14:textId="77777777" w:rsidR="000E35F5" w:rsidRPr="00B91DC6" w:rsidRDefault="000E35F5" w:rsidP="009C38A2">
      <w:pPr>
        <w:pStyle w:val="ConsNormal"/>
        <w:widowControl/>
        <w:shd w:val="clear" w:color="auto" w:fill="FFFFFF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Статья 2</w:t>
      </w:r>
      <w:r w:rsidR="009C37E4" w:rsidRPr="00B91DC6">
        <w:rPr>
          <w:rFonts w:ascii="Times New Roman" w:hAnsi="Times New Roman" w:cs="Times New Roman"/>
          <w:sz w:val="22"/>
          <w:szCs w:val="22"/>
        </w:rPr>
        <w:t>8</w:t>
      </w:r>
      <w:r w:rsidRPr="00B91DC6">
        <w:rPr>
          <w:rFonts w:ascii="Times New Roman" w:hAnsi="Times New Roman" w:cs="Times New Roman"/>
          <w:sz w:val="22"/>
          <w:szCs w:val="22"/>
        </w:rPr>
        <w:t>. Ответственность за бюджетные правонарушения</w:t>
      </w:r>
    </w:p>
    <w:p w14:paraId="4D66237E" w14:textId="77777777" w:rsidR="000E35F5" w:rsidRPr="00B91DC6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626C6BA4" w14:textId="77777777" w:rsidR="000E35F5" w:rsidRPr="009C38A2" w:rsidRDefault="000E35F5" w:rsidP="00E21296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DC6">
        <w:rPr>
          <w:rFonts w:ascii="Times New Roman" w:hAnsi="Times New Roman" w:cs="Times New Roman"/>
          <w:sz w:val="22"/>
          <w:szCs w:val="22"/>
        </w:rPr>
        <w:t>1. Ответственность за бюджетные правонарушения наступает по основаниям и в формах, предусмотренных Бюджетным кодексом Российской Федерации и иным федеральным законодательством.</w:t>
      </w:r>
      <w:bookmarkStart w:id="0" w:name="_GoBack"/>
      <w:bookmarkEnd w:id="0"/>
    </w:p>
    <w:p w14:paraId="746A6EBB" w14:textId="77777777" w:rsidR="000E35F5" w:rsidRPr="009C38A2" w:rsidRDefault="000E35F5" w:rsidP="00E21296">
      <w:pPr>
        <w:pStyle w:val="a4"/>
        <w:rPr>
          <w:rFonts w:ascii="Times New Roman" w:hAnsi="Times New Roman" w:cs="Times New Roman"/>
        </w:rPr>
      </w:pPr>
    </w:p>
    <w:p w14:paraId="3226FB50" w14:textId="77777777" w:rsidR="006B5F4C" w:rsidRPr="009C38A2" w:rsidRDefault="006B5F4C" w:rsidP="00E21296">
      <w:pPr>
        <w:pStyle w:val="a4"/>
        <w:rPr>
          <w:rFonts w:ascii="Times New Roman" w:hAnsi="Times New Roman" w:cs="Times New Roman"/>
        </w:rPr>
      </w:pPr>
    </w:p>
    <w:p w14:paraId="1C83FDD0" w14:textId="77777777" w:rsidR="00E72AFA" w:rsidRPr="009C38A2" w:rsidRDefault="00E72AFA" w:rsidP="00E21296">
      <w:pPr>
        <w:spacing w:line="240" w:lineRule="auto"/>
        <w:rPr>
          <w:rFonts w:ascii="Times New Roman" w:hAnsi="Times New Roman" w:cs="Times New Roman"/>
        </w:rPr>
      </w:pPr>
    </w:p>
    <w:sectPr w:rsidR="00E72AFA" w:rsidRPr="009C38A2" w:rsidSect="003B032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C9C96D" w15:done="0"/>
  <w15:commentEx w15:paraId="636DFCDD" w15:done="0"/>
  <w15:commentEx w15:paraId="16EFF4B1" w15:done="0"/>
  <w15:commentEx w15:paraId="0E8AF9E1" w15:done="0"/>
  <w15:commentEx w15:paraId="04A0DC79" w15:done="0"/>
  <w15:commentEx w15:paraId="2A36B61F" w15:done="0"/>
  <w15:commentEx w15:paraId="0FF58487" w15:done="0"/>
  <w15:commentEx w15:paraId="58E9EA89" w15:done="0"/>
  <w15:commentEx w15:paraId="035CDA9B" w15:done="0"/>
  <w15:commentEx w15:paraId="21C3C4C4" w15:done="0"/>
  <w15:commentEx w15:paraId="7F7B87C2" w15:done="0"/>
  <w15:commentEx w15:paraId="3A537E83" w15:done="0"/>
  <w15:commentEx w15:paraId="394A0FF0" w15:done="0"/>
  <w15:commentEx w15:paraId="69522CB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5AB5"/>
    <w:multiLevelType w:val="multilevel"/>
    <w:tmpl w:val="5588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95F8C"/>
    <w:multiLevelType w:val="hybridMultilevel"/>
    <w:tmpl w:val="779E6018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B870FF"/>
    <w:multiLevelType w:val="hybridMultilevel"/>
    <w:tmpl w:val="F17CBD78"/>
    <w:lvl w:ilvl="0" w:tplc="0FE636A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23"/>
        </w:tabs>
        <w:ind w:left="15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43"/>
        </w:tabs>
        <w:ind w:left="22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63"/>
        </w:tabs>
        <w:ind w:left="29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83"/>
        </w:tabs>
        <w:ind w:left="36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03"/>
        </w:tabs>
        <w:ind w:left="44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23"/>
        </w:tabs>
        <w:ind w:left="51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43"/>
        </w:tabs>
        <w:ind w:left="58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63"/>
        </w:tabs>
        <w:ind w:left="6563" w:hanging="360"/>
      </w:pPr>
    </w:lvl>
  </w:abstractNum>
  <w:abstractNum w:abstractNumId="3">
    <w:nsid w:val="4E305044"/>
    <w:multiLevelType w:val="hybridMultilevel"/>
    <w:tmpl w:val="C4BCF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F541C"/>
    <w:multiLevelType w:val="hybridMultilevel"/>
    <w:tmpl w:val="3716D1A6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hailova">
    <w15:presenceInfo w15:providerId="None" w15:userId="Mihail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4C"/>
    <w:rsid w:val="00012403"/>
    <w:rsid w:val="00036718"/>
    <w:rsid w:val="00041AD2"/>
    <w:rsid w:val="0005311B"/>
    <w:rsid w:val="00066F31"/>
    <w:rsid w:val="0007043C"/>
    <w:rsid w:val="00086006"/>
    <w:rsid w:val="000A2BE3"/>
    <w:rsid w:val="000E35F5"/>
    <w:rsid w:val="00103CBE"/>
    <w:rsid w:val="0010697F"/>
    <w:rsid w:val="00111CB9"/>
    <w:rsid w:val="0012400D"/>
    <w:rsid w:val="0017637B"/>
    <w:rsid w:val="001765D4"/>
    <w:rsid w:val="001860D7"/>
    <w:rsid w:val="00187620"/>
    <w:rsid w:val="001949FB"/>
    <w:rsid w:val="001A0982"/>
    <w:rsid w:val="001B14A7"/>
    <w:rsid w:val="001E15C3"/>
    <w:rsid w:val="001E28A7"/>
    <w:rsid w:val="001E3994"/>
    <w:rsid w:val="00207C74"/>
    <w:rsid w:val="00214B0F"/>
    <w:rsid w:val="00221B3D"/>
    <w:rsid w:val="00243A53"/>
    <w:rsid w:val="00261A8C"/>
    <w:rsid w:val="00287BA7"/>
    <w:rsid w:val="002A5782"/>
    <w:rsid w:val="002B74D6"/>
    <w:rsid w:val="002C3F4B"/>
    <w:rsid w:val="002C5F35"/>
    <w:rsid w:val="002D2140"/>
    <w:rsid w:val="002D4140"/>
    <w:rsid w:val="002D7AA4"/>
    <w:rsid w:val="002D7C33"/>
    <w:rsid w:val="002E2058"/>
    <w:rsid w:val="00301ADB"/>
    <w:rsid w:val="00302D4B"/>
    <w:rsid w:val="003225C5"/>
    <w:rsid w:val="003228A6"/>
    <w:rsid w:val="00345A77"/>
    <w:rsid w:val="003531FC"/>
    <w:rsid w:val="00354A8C"/>
    <w:rsid w:val="00372BE2"/>
    <w:rsid w:val="0037346D"/>
    <w:rsid w:val="00374885"/>
    <w:rsid w:val="0037723E"/>
    <w:rsid w:val="00382841"/>
    <w:rsid w:val="003B032B"/>
    <w:rsid w:val="003B0ECC"/>
    <w:rsid w:val="003D1092"/>
    <w:rsid w:val="003D5A12"/>
    <w:rsid w:val="003F1564"/>
    <w:rsid w:val="00401F63"/>
    <w:rsid w:val="00435D30"/>
    <w:rsid w:val="004543A4"/>
    <w:rsid w:val="00475638"/>
    <w:rsid w:val="004B4EF9"/>
    <w:rsid w:val="004D1922"/>
    <w:rsid w:val="004D3EF5"/>
    <w:rsid w:val="004D772F"/>
    <w:rsid w:val="004D7AB6"/>
    <w:rsid w:val="004E6E55"/>
    <w:rsid w:val="00511AED"/>
    <w:rsid w:val="005340F4"/>
    <w:rsid w:val="0054446F"/>
    <w:rsid w:val="005509CD"/>
    <w:rsid w:val="005814DC"/>
    <w:rsid w:val="00591D01"/>
    <w:rsid w:val="005A2C4B"/>
    <w:rsid w:val="005F7F03"/>
    <w:rsid w:val="006471ED"/>
    <w:rsid w:val="00657493"/>
    <w:rsid w:val="00687B61"/>
    <w:rsid w:val="006B599D"/>
    <w:rsid w:val="006B5F4C"/>
    <w:rsid w:val="006C5D47"/>
    <w:rsid w:val="006F55A8"/>
    <w:rsid w:val="0070734F"/>
    <w:rsid w:val="0073425E"/>
    <w:rsid w:val="007371BB"/>
    <w:rsid w:val="00741BC0"/>
    <w:rsid w:val="007431F1"/>
    <w:rsid w:val="007447CE"/>
    <w:rsid w:val="0075463C"/>
    <w:rsid w:val="00760329"/>
    <w:rsid w:val="007673D9"/>
    <w:rsid w:val="00794649"/>
    <w:rsid w:val="007B6C7B"/>
    <w:rsid w:val="007C0C72"/>
    <w:rsid w:val="007D7C52"/>
    <w:rsid w:val="007E799D"/>
    <w:rsid w:val="007F56DE"/>
    <w:rsid w:val="00815DFE"/>
    <w:rsid w:val="00816662"/>
    <w:rsid w:val="00834327"/>
    <w:rsid w:val="00843D7E"/>
    <w:rsid w:val="00846A31"/>
    <w:rsid w:val="0088320E"/>
    <w:rsid w:val="008A54E0"/>
    <w:rsid w:val="008B460D"/>
    <w:rsid w:val="009022C2"/>
    <w:rsid w:val="00904D5C"/>
    <w:rsid w:val="009201A0"/>
    <w:rsid w:val="00956B36"/>
    <w:rsid w:val="009768F9"/>
    <w:rsid w:val="00977A10"/>
    <w:rsid w:val="009B1050"/>
    <w:rsid w:val="009B17FB"/>
    <w:rsid w:val="009C2321"/>
    <w:rsid w:val="009C37E4"/>
    <w:rsid w:val="009C38A2"/>
    <w:rsid w:val="009F5397"/>
    <w:rsid w:val="00A00799"/>
    <w:rsid w:val="00A03F3D"/>
    <w:rsid w:val="00A11C41"/>
    <w:rsid w:val="00A24CBE"/>
    <w:rsid w:val="00A309FA"/>
    <w:rsid w:val="00A348B8"/>
    <w:rsid w:val="00A930B0"/>
    <w:rsid w:val="00AA7A97"/>
    <w:rsid w:val="00AC0713"/>
    <w:rsid w:val="00AE74B1"/>
    <w:rsid w:val="00B256B2"/>
    <w:rsid w:val="00B45AF8"/>
    <w:rsid w:val="00B66994"/>
    <w:rsid w:val="00B707FD"/>
    <w:rsid w:val="00B71538"/>
    <w:rsid w:val="00B75A7A"/>
    <w:rsid w:val="00B8103B"/>
    <w:rsid w:val="00B86308"/>
    <w:rsid w:val="00B91DC6"/>
    <w:rsid w:val="00BF4EB9"/>
    <w:rsid w:val="00BF76EF"/>
    <w:rsid w:val="00C12AB5"/>
    <w:rsid w:val="00C15626"/>
    <w:rsid w:val="00C32E80"/>
    <w:rsid w:val="00C37A70"/>
    <w:rsid w:val="00C463CD"/>
    <w:rsid w:val="00C53E3D"/>
    <w:rsid w:val="00CA4BF1"/>
    <w:rsid w:val="00CB0D20"/>
    <w:rsid w:val="00CB0F6A"/>
    <w:rsid w:val="00CD3D4B"/>
    <w:rsid w:val="00CE10DF"/>
    <w:rsid w:val="00D116C2"/>
    <w:rsid w:val="00D22639"/>
    <w:rsid w:val="00D503D7"/>
    <w:rsid w:val="00D65E12"/>
    <w:rsid w:val="00D665BB"/>
    <w:rsid w:val="00D9141E"/>
    <w:rsid w:val="00DA5A6F"/>
    <w:rsid w:val="00DA78B0"/>
    <w:rsid w:val="00DC63FB"/>
    <w:rsid w:val="00DD1D70"/>
    <w:rsid w:val="00DD2265"/>
    <w:rsid w:val="00DE410A"/>
    <w:rsid w:val="00E0440C"/>
    <w:rsid w:val="00E21296"/>
    <w:rsid w:val="00E27819"/>
    <w:rsid w:val="00E44000"/>
    <w:rsid w:val="00E50B99"/>
    <w:rsid w:val="00E72AFA"/>
    <w:rsid w:val="00E75AA9"/>
    <w:rsid w:val="00EC1F0A"/>
    <w:rsid w:val="00EC49F7"/>
    <w:rsid w:val="00EF25D5"/>
    <w:rsid w:val="00EF4EB0"/>
    <w:rsid w:val="00EF510D"/>
    <w:rsid w:val="00F10246"/>
    <w:rsid w:val="00F16D8A"/>
    <w:rsid w:val="00F26593"/>
    <w:rsid w:val="00F37A1A"/>
    <w:rsid w:val="00F463C3"/>
    <w:rsid w:val="00F655E3"/>
    <w:rsid w:val="00FA07C7"/>
    <w:rsid w:val="00FA58E3"/>
    <w:rsid w:val="00FA62C9"/>
    <w:rsid w:val="00FA7243"/>
    <w:rsid w:val="00FD1559"/>
    <w:rsid w:val="00FD6227"/>
    <w:rsid w:val="00FE30C8"/>
    <w:rsid w:val="00FF4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C8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35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B5F4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E35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B5F4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6B5F4C"/>
    <w:rPr>
      <w:color w:val="0000FF" w:themeColor="hyperlink"/>
      <w:u w:val="single"/>
    </w:rPr>
  </w:style>
  <w:style w:type="paragraph" w:styleId="a4">
    <w:name w:val="No Spacing"/>
    <w:uiPriority w:val="1"/>
    <w:qFormat/>
    <w:rsid w:val="006B5F4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B5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F4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543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E35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Normal">
    <w:name w:val="ConsNormal"/>
    <w:uiPriority w:val="99"/>
    <w:rsid w:val="000E35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0E35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a8">
    <w:name w:val="Обычный текст"/>
    <w:basedOn w:val="a"/>
    <w:uiPriority w:val="99"/>
    <w:rsid w:val="000E35F5"/>
    <w:pPr>
      <w:spacing w:after="0" w:line="240" w:lineRule="auto"/>
      <w:ind w:firstLine="567"/>
      <w:jc w:val="both"/>
    </w:pPr>
    <w:rPr>
      <w:rFonts w:ascii="Calibri" w:eastAsia="Times New Roman" w:hAnsi="Calibri" w:cs="Times New Roman"/>
      <w:sz w:val="28"/>
      <w:szCs w:val="28"/>
    </w:rPr>
  </w:style>
  <w:style w:type="paragraph" w:customStyle="1" w:styleId="ConsPlusNormal">
    <w:name w:val="ConsPlusNormal"/>
    <w:rsid w:val="000E35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E35F5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0E35F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A11C4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A11C4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1C4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11C41"/>
    <w:rPr>
      <w:b/>
      <w:bCs/>
      <w:sz w:val="20"/>
      <w:szCs w:val="20"/>
    </w:rPr>
  </w:style>
  <w:style w:type="paragraph" w:customStyle="1" w:styleId="ConsPlusTextList1">
    <w:name w:val="ConsPlusTextList1"/>
    <w:uiPriority w:val="99"/>
    <w:rsid w:val="00372B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35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B5F4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E35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B5F4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6B5F4C"/>
    <w:rPr>
      <w:color w:val="0000FF" w:themeColor="hyperlink"/>
      <w:u w:val="single"/>
    </w:rPr>
  </w:style>
  <w:style w:type="paragraph" w:styleId="a4">
    <w:name w:val="No Spacing"/>
    <w:uiPriority w:val="1"/>
    <w:qFormat/>
    <w:rsid w:val="006B5F4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B5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F4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543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E35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Normal">
    <w:name w:val="ConsNormal"/>
    <w:uiPriority w:val="99"/>
    <w:rsid w:val="000E35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0E35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a8">
    <w:name w:val="Обычный текст"/>
    <w:basedOn w:val="a"/>
    <w:uiPriority w:val="99"/>
    <w:rsid w:val="000E35F5"/>
    <w:pPr>
      <w:spacing w:after="0" w:line="240" w:lineRule="auto"/>
      <w:ind w:firstLine="567"/>
      <w:jc w:val="both"/>
    </w:pPr>
    <w:rPr>
      <w:rFonts w:ascii="Calibri" w:eastAsia="Times New Roman" w:hAnsi="Calibri" w:cs="Times New Roman"/>
      <w:sz w:val="28"/>
      <w:szCs w:val="28"/>
    </w:rPr>
  </w:style>
  <w:style w:type="paragraph" w:customStyle="1" w:styleId="ConsPlusNormal">
    <w:name w:val="ConsPlusNormal"/>
    <w:rsid w:val="000E35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E35F5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0E35F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A11C4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A11C4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1C4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11C41"/>
    <w:rPr>
      <w:b/>
      <w:bCs/>
      <w:sz w:val="20"/>
      <w:szCs w:val="20"/>
    </w:rPr>
  </w:style>
  <w:style w:type="paragraph" w:customStyle="1" w:styleId="ConsPlusTextList1">
    <w:name w:val="ConsPlusTextList1"/>
    <w:uiPriority w:val="99"/>
    <w:rsid w:val="00372B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B3BF5FF7B5E558EDD5CDF49ED5CA5023CD1D828EA475E76D2A0BFC5EE0A540555783E5E99350CE836EDE279E31613D5119B347DFtFF" TargetMode="External"/><Relationship Id="rId13" Type="http://schemas.openxmlformats.org/officeDocument/2006/relationships/hyperlink" Target="consultantplus://offline/ref=F8780D723F0F85A3FA6CF2E068A4202F31C2531D5F5A50E80440E46F340C5A80B6BCF4F82C8527C6lFG2L" TargetMode="External"/><Relationship Id="rId18" Type="http://schemas.openxmlformats.org/officeDocument/2006/relationships/hyperlink" Target="consultantplus://offline/ref=5530F79592BD10968018FEBAA653C648CFB99C339C4D4EC93D30DBB10040F4CC22BF4F2505C958Y2J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AC1F27AD0FF641778B00566AF581B3BBCACA3010B6541430BCAB88B555A1F82A434A51299713A2B61F8N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AD2E19DC840287DEE78D945197E1008E193E9FB018A1953B925370A839487C65639E62F54ED57AEyB6CK" TargetMode="External"/><Relationship Id="rId17" Type="http://schemas.openxmlformats.org/officeDocument/2006/relationships/hyperlink" Target="consultantplus://offline/ref=5530F79592BD10968018FEBAA653C648CFB99C339C4D4EC93D30DBB10040F4CC22BF4F2505C958Y3J" TargetMode="Externa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30F79592BD10968018FEBAA653C648CFB99C339C4D4EC93D30DBB10040F4CC22BF4F21015CY5J" TargetMode="External"/><Relationship Id="rId20" Type="http://schemas.openxmlformats.org/officeDocument/2006/relationships/hyperlink" Target="consultantplus://offline/ref=036A75FB1540052028E3CBF011C6A3637EB660974CADB574C5A3486C1A242C33127AA85C1E9DED63D7s6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D2E19DC840287DEE78D945197E1008E296EBF401841953B925370A839487C65639E62F54EF5AA2yB61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F5E9D75B795FA8D7DBCD731E31B7B0986E1CB812F21FD5B18581B0D0E719789205ACF2297CF9393G4L4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3D7475A47FD0FF5BBC0507F1ED32369AEDBF0D08254C9CB929D21C595E303A0433B2533038B3509B0F7B346755647FF0884D67296F662A651l8N" TargetMode="External"/><Relationship Id="rId19" Type="http://schemas.openxmlformats.org/officeDocument/2006/relationships/hyperlink" Target="consultantplus://offline/ref=036A75FB1540052028E3CBF011C6A3637EB6629B4FA9B574C5A3486C1A242C33127AA85C1E9DEA65D7s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2182695/" TargetMode="External"/><Relationship Id="rId14" Type="http://schemas.openxmlformats.org/officeDocument/2006/relationships/hyperlink" Target="consultantplus://offline/ref=F8780D723F0F85A3FA6CF2E068A4202F31C2521E5D5450E80440E46F34l0GC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DEE3D-C48F-475A-A5DB-CDEEB628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20</Pages>
  <Words>11182</Words>
  <Characters>63741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17</cp:revision>
  <cp:lastPrinted>2022-04-01T04:00:00Z</cp:lastPrinted>
  <dcterms:created xsi:type="dcterms:W3CDTF">2022-03-25T12:15:00Z</dcterms:created>
  <dcterms:modified xsi:type="dcterms:W3CDTF">2022-04-04T05:51:00Z</dcterms:modified>
</cp:coreProperties>
</file>